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7F2" w:rsidRDefault="005E17F2" w:rsidP="006B17B7">
      <w:pPr>
        <w:pStyle w:val="a4"/>
        <w:jc w:val="center"/>
        <w:rPr>
          <w:b/>
          <w:sz w:val="28"/>
          <w:szCs w:val="28"/>
        </w:rPr>
      </w:pPr>
      <w:r>
        <w:rPr>
          <w:b/>
          <w:sz w:val="28"/>
          <w:szCs w:val="28"/>
        </w:rPr>
        <w:t>ИВАНОВСКАЯ ОБЛАСТЬ</w:t>
      </w:r>
    </w:p>
    <w:p w:rsidR="005E17F2" w:rsidRDefault="005E17F2" w:rsidP="006B17B7">
      <w:pPr>
        <w:pStyle w:val="a4"/>
        <w:jc w:val="center"/>
        <w:rPr>
          <w:b/>
          <w:sz w:val="28"/>
          <w:szCs w:val="28"/>
        </w:rPr>
      </w:pPr>
      <w:r>
        <w:rPr>
          <w:b/>
          <w:sz w:val="28"/>
          <w:szCs w:val="28"/>
        </w:rPr>
        <w:t>ЛУХСКИЙ МУНИЦИПАЛЬНЫЙ РАЙОН</w:t>
      </w:r>
    </w:p>
    <w:p w:rsidR="00252BC1" w:rsidRPr="0058552A" w:rsidRDefault="00DB194C" w:rsidP="005E17F2">
      <w:pPr>
        <w:pStyle w:val="a4"/>
        <w:jc w:val="center"/>
        <w:rPr>
          <w:b/>
          <w:sz w:val="28"/>
          <w:szCs w:val="28"/>
        </w:rPr>
      </w:pPr>
      <w:r w:rsidRPr="0058552A">
        <w:rPr>
          <w:b/>
          <w:sz w:val="28"/>
          <w:szCs w:val="28"/>
        </w:rPr>
        <w:t>СОВЕТ РЯБОВСКОГО СЕЛЬСКОГО ПОСЕЛЕНИЯ</w:t>
      </w:r>
      <w:r w:rsidRPr="0058552A">
        <w:rPr>
          <w:b/>
          <w:sz w:val="28"/>
          <w:szCs w:val="28"/>
        </w:rPr>
        <w:br/>
      </w:r>
      <w:r w:rsidR="005E227B">
        <w:rPr>
          <w:b/>
          <w:sz w:val="28"/>
          <w:szCs w:val="28"/>
        </w:rPr>
        <w:t>(третьег</w:t>
      </w:r>
      <w:r w:rsidR="002B4D01" w:rsidRPr="0058552A">
        <w:rPr>
          <w:b/>
          <w:sz w:val="28"/>
          <w:szCs w:val="28"/>
        </w:rPr>
        <w:t>о созыва)</w:t>
      </w:r>
    </w:p>
    <w:p w:rsidR="00252BC1" w:rsidRPr="0058552A" w:rsidRDefault="00252BC1" w:rsidP="006B17B7">
      <w:pPr>
        <w:pStyle w:val="a4"/>
        <w:jc w:val="center"/>
        <w:rPr>
          <w:b/>
          <w:sz w:val="28"/>
          <w:szCs w:val="28"/>
        </w:rPr>
      </w:pPr>
    </w:p>
    <w:p w:rsidR="00DB194C" w:rsidRDefault="00DB194C" w:rsidP="006B17B7">
      <w:pPr>
        <w:pStyle w:val="a4"/>
        <w:jc w:val="center"/>
        <w:rPr>
          <w:b/>
          <w:sz w:val="28"/>
          <w:szCs w:val="28"/>
        </w:rPr>
      </w:pPr>
      <w:r w:rsidRPr="0058552A">
        <w:rPr>
          <w:b/>
          <w:sz w:val="28"/>
          <w:szCs w:val="28"/>
        </w:rPr>
        <w:t>РЕШЕНИЕ</w:t>
      </w:r>
    </w:p>
    <w:p w:rsidR="002444CE" w:rsidRPr="0058552A" w:rsidRDefault="002444CE" w:rsidP="006B17B7">
      <w:pPr>
        <w:pStyle w:val="a4"/>
        <w:jc w:val="center"/>
        <w:rPr>
          <w:b/>
          <w:sz w:val="28"/>
          <w:szCs w:val="28"/>
        </w:rPr>
      </w:pPr>
    </w:p>
    <w:p w:rsidR="00252BC1" w:rsidRPr="0058552A" w:rsidRDefault="00610A7D" w:rsidP="006B17B7">
      <w:pPr>
        <w:pStyle w:val="a4"/>
        <w:jc w:val="center"/>
        <w:rPr>
          <w:sz w:val="28"/>
          <w:szCs w:val="28"/>
        </w:rPr>
      </w:pPr>
      <w:r>
        <w:rPr>
          <w:sz w:val="28"/>
          <w:szCs w:val="28"/>
        </w:rPr>
        <w:t>о</w:t>
      </w:r>
      <w:r w:rsidR="0058552A" w:rsidRPr="0058552A">
        <w:rPr>
          <w:sz w:val="28"/>
          <w:szCs w:val="28"/>
        </w:rPr>
        <w:t>т</w:t>
      </w:r>
      <w:r w:rsidR="005E227B">
        <w:rPr>
          <w:sz w:val="28"/>
          <w:szCs w:val="28"/>
        </w:rPr>
        <w:t xml:space="preserve"> </w:t>
      </w:r>
      <w:r w:rsidR="00013A71">
        <w:rPr>
          <w:sz w:val="28"/>
          <w:szCs w:val="28"/>
        </w:rPr>
        <w:t xml:space="preserve"> </w:t>
      </w:r>
      <w:r>
        <w:rPr>
          <w:sz w:val="28"/>
          <w:szCs w:val="28"/>
        </w:rPr>
        <w:t>11 февраля 2020</w:t>
      </w:r>
      <w:r w:rsidR="00A41022">
        <w:rPr>
          <w:sz w:val="28"/>
          <w:szCs w:val="28"/>
        </w:rPr>
        <w:t xml:space="preserve"> </w:t>
      </w:r>
      <w:r w:rsidR="00DB194C" w:rsidRPr="0058552A">
        <w:rPr>
          <w:sz w:val="28"/>
          <w:szCs w:val="28"/>
        </w:rPr>
        <w:t>г</w:t>
      </w:r>
      <w:r w:rsidR="00A41022">
        <w:rPr>
          <w:sz w:val="28"/>
          <w:szCs w:val="28"/>
        </w:rPr>
        <w:t>ода</w:t>
      </w:r>
      <w:r w:rsidR="00DB194C" w:rsidRPr="0058552A">
        <w:rPr>
          <w:sz w:val="28"/>
          <w:szCs w:val="28"/>
        </w:rPr>
        <w:t xml:space="preserve">    </w:t>
      </w:r>
      <w:r w:rsidR="00A41022">
        <w:rPr>
          <w:sz w:val="28"/>
          <w:szCs w:val="28"/>
        </w:rPr>
        <w:t xml:space="preserve">                                       </w:t>
      </w:r>
      <w:r w:rsidR="00DB194C" w:rsidRPr="0058552A">
        <w:rPr>
          <w:sz w:val="28"/>
          <w:szCs w:val="28"/>
        </w:rPr>
        <w:t xml:space="preserve">                                </w:t>
      </w:r>
      <w:r w:rsidR="00252BC1" w:rsidRPr="0058552A">
        <w:rPr>
          <w:sz w:val="28"/>
          <w:szCs w:val="28"/>
        </w:rPr>
        <w:t xml:space="preserve"> №</w:t>
      </w:r>
      <w:r w:rsidR="002444CE">
        <w:rPr>
          <w:sz w:val="28"/>
          <w:szCs w:val="28"/>
        </w:rPr>
        <w:t xml:space="preserve"> </w:t>
      </w:r>
      <w:r>
        <w:rPr>
          <w:sz w:val="28"/>
          <w:szCs w:val="28"/>
        </w:rPr>
        <w:t>5</w:t>
      </w:r>
    </w:p>
    <w:p w:rsidR="00252BC1" w:rsidRPr="0058552A" w:rsidRDefault="00252BC1" w:rsidP="006B17B7">
      <w:pPr>
        <w:pStyle w:val="a4"/>
        <w:jc w:val="center"/>
        <w:rPr>
          <w:b/>
          <w:sz w:val="28"/>
          <w:szCs w:val="28"/>
        </w:rPr>
      </w:pPr>
    </w:p>
    <w:p w:rsidR="00252BC1" w:rsidRPr="0058552A" w:rsidRDefault="00252BC1" w:rsidP="00597E33">
      <w:pPr>
        <w:pStyle w:val="a4"/>
        <w:jc w:val="center"/>
        <w:rPr>
          <w:b/>
          <w:sz w:val="28"/>
          <w:szCs w:val="28"/>
        </w:rPr>
      </w:pPr>
      <w:r w:rsidRPr="0058552A">
        <w:rPr>
          <w:b/>
          <w:sz w:val="28"/>
          <w:szCs w:val="28"/>
        </w:rPr>
        <w:t xml:space="preserve">ОБ УТВЕРЖДЕНИИ </w:t>
      </w:r>
      <w:r w:rsidR="00597E33" w:rsidRPr="0058552A">
        <w:rPr>
          <w:b/>
          <w:sz w:val="28"/>
          <w:szCs w:val="28"/>
        </w:rPr>
        <w:t xml:space="preserve">ОТЧЕТА ГЛАВЫ </w:t>
      </w:r>
      <w:r w:rsidR="00597E33" w:rsidRPr="0058552A">
        <w:rPr>
          <w:b/>
          <w:sz w:val="28"/>
          <w:szCs w:val="28"/>
        </w:rPr>
        <w:br/>
        <w:t>РЯБОВСКОГО СЕЛЬСКОГО ПОСЕЛЕНИЯ</w:t>
      </w:r>
    </w:p>
    <w:p w:rsidR="00DB194C" w:rsidRPr="0058552A" w:rsidRDefault="00DB194C" w:rsidP="006B17B7">
      <w:pPr>
        <w:pStyle w:val="a4"/>
        <w:jc w:val="center"/>
        <w:rPr>
          <w:b/>
          <w:sz w:val="28"/>
          <w:szCs w:val="28"/>
        </w:rPr>
      </w:pPr>
    </w:p>
    <w:p w:rsidR="00252BC1" w:rsidRPr="0058552A" w:rsidRDefault="00252BC1" w:rsidP="006B17B7">
      <w:pPr>
        <w:pStyle w:val="a4"/>
        <w:jc w:val="both"/>
        <w:rPr>
          <w:sz w:val="28"/>
          <w:szCs w:val="28"/>
        </w:rPr>
      </w:pPr>
      <w:r w:rsidRPr="0058552A">
        <w:rPr>
          <w:sz w:val="28"/>
          <w:szCs w:val="28"/>
        </w:rPr>
        <w:t xml:space="preserve">     В соответствии с Федеральным законом N 131-ФЗ от 06.10.2003 "Об общих принципах организации местного самоуправления в Российской Федерации", Уставом</w:t>
      </w:r>
      <w:r w:rsidR="00DB194C" w:rsidRPr="0058552A">
        <w:rPr>
          <w:sz w:val="28"/>
          <w:szCs w:val="28"/>
        </w:rPr>
        <w:t xml:space="preserve"> Рябовского</w:t>
      </w:r>
      <w:r w:rsidR="003717D8" w:rsidRPr="0058552A">
        <w:rPr>
          <w:sz w:val="28"/>
          <w:szCs w:val="28"/>
        </w:rPr>
        <w:t xml:space="preserve"> сельского поселения, Совет Рябовского сельского поселения решил</w:t>
      </w:r>
      <w:r w:rsidRPr="0058552A">
        <w:rPr>
          <w:sz w:val="28"/>
          <w:szCs w:val="28"/>
        </w:rPr>
        <w:t>:</w:t>
      </w:r>
    </w:p>
    <w:p w:rsidR="00427F94" w:rsidRDefault="00427F94" w:rsidP="00BC1421">
      <w:pPr>
        <w:pStyle w:val="a4"/>
        <w:ind w:firstLine="708"/>
        <w:jc w:val="both"/>
        <w:rPr>
          <w:sz w:val="28"/>
          <w:szCs w:val="28"/>
        </w:rPr>
      </w:pPr>
    </w:p>
    <w:p w:rsidR="00BC1421" w:rsidRPr="0058552A" w:rsidRDefault="00013A71" w:rsidP="00BC1421">
      <w:pPr>
        <w:pStyle w:val="a4"/>
        <w:ind w:firstLine="708"/>
        <w:jc w:val="both"/>
        <w:rPr>
          <w:sz w:val="28"/>
          <w:szCs w:val="28"/>
        </w:rPr>
      </w:pPr>
      <w:r>
        <w:rPr>
          <w:sz w:val="28"/>
          <w:szCs w:val="28"/>
        </w:rPr>
        <w:t xml:space="preserve">1. </w:t>
      </w:r>
      <w:r w:rsidR="00BC1421" w:rsidRPr="0058552A">
        <w:rPr>
          <w:sz w:val="28"/>
          <w:szCs w:val="28"/>
        </w:rPr>
        <w:t>Утвердить</w:t>
      </w:r>
      <w:r w:rsidR="00086202">
        <w:rPr>
          <w:sz w:val="28"/>
          <w:szCs w:val="28"/>
        </w:rPr>
        <w:t xml:space="preserve"> </w:t>
      </w:r>
      <w:r w:rsidR="00BC1421" w:rsidRPr="0058552A">
        <w:rPr>
          <w:sz w:val="28"/>
          <w:szCs w:val="28"/>
        </w:rPr>
        <w:t xml:space="preserve">отчет </w:t>
      </w:r>
      <w:r w:rsidR="00597E33" w:rsidRPr="0058552A">
        <w:rPr>
          <w:sz w:val="28"/>
          <w:szCs w:val="28"/>
        </w:rPr>
        <w:t xml:space="preserve">администрации Рябовского сельского </w:t>
      </w:r>
      <w:r w:rsidR="00B75E52" w:rsidRPr="0058552A">
        <w:rPr>
          <w:sz w:val="28"/>
          <w:szCs w:val="28"/>
        </w:rPr>
        <w:t xml:space="preserve"> поселения</w:t>
      </w:r>
      <w:r w:rsidR="00597E33" w:rsidRPr="0058552A">
        <w:rPr>
          <w:sz w:val="28"/>
          <w:szCs w:val="28"/>
        </w:rPr>
        <w:t xml:space="preserve"> </w:t>
      </w:r>
      <w:r w:rsidR="00B75E52" w:rsidRPr="0058552A">
        <w:rPr>
          <w:sz w:val="28"/>
          <w:szCs w:val="28"/>
        </w:rPr>
        <w:t xml:space="preserve">     </w:t>
      </w:r>
      <w:r w:rsidR="00610A7D">
        <w:rPr>
          <w:sz w:val="28"/>
          <w:szCs w:val="28"/>
        </w:rPr>
        <w:t>за 2019</w:t>
      </w:r>
      <w:r w:rsidR="00A41022">
        <w:rPr>
          <w:sz w:val="28"/>
          <w:szCs w:val="28"/>
        </w:rPr>
        <w:t xml:space="preserve"> </w:t>
      </w:r>
      <w:r w:rsidR="00BC1421" w:rsidRPr="0058552A">
        <w:rPr>
          <w:sz w:val="28"/>
          <w:szCs w:val="28"/>
        </w:rPr>
        <w:t>г</w:t>
      </w:r>
      <w:r w:rsidR="00A41022">
        <w:rPr>
          <w:sz w:val="28"/>
          <w:szCs w:val="28"/>
        </w:rPr>
        <w:t>од</w:t>
      </w:r>
      <w:r w:rsidR="00BC1421" w:rsidRPr="0058552A">
        <w:rPr>
          <w:sz w:val="28"/>
          <w:szCs w:val="28"/>
        </w:rPr>
        <w:t>.</w:t>
      </w:r>
      <w:r w:rsidR="003A5E92" w:rsidRPr="0058552A">
        <w:rPr>
          <w:sz w:val="28"/>
          <w:szCs w:val="28"/>
        </w:rPr>
        <w:t xml:space="preserve"> /Прилагается/</w:t>
      </w:r>
    </w:p>
    <w:p w:rsidR="00427F94" w:rsidRDefault="00427F94" w:rsidP="00BC1421">
      <w:pPr>
        <w:pStyle w:val="a4"/>
        <w:ind w:firstLine="708"/>
        <w:jc w:val="both"/>
        <w:rPr>
          <w:sz w:val="28"/>
          <w:szCs w:val="28"/>
        </w:rPr>
      </w:pPr>
    </w:p>
    <w:p w:rsidR="00252BC1" w:rsidRPr="0058552A" w:rsidRDefault="00BC1421" w:rsidP="00BC1421">
      <w:pPr>
        <w:pStyle w:val="a4"/>
        <w:ind w:firstLine="708"/>
        <w:jc w:val="both"/>
        <w:rPr>
          <w:sz w:val="28"/>
          <w:szCs w:val="28"/>
        </w:rPr>
      </w:pPr>
      <w:r w:rsidRPr="0058552A">
        <w:rPr>
          <w:sz w:val="28"/>
          <w:szCs w:val="28"/>
        </w:rPr>
        <w:t>2</w:t>
      </w:r>
      <w:r w:rsidR="00597E33" w:rsidRPr="0058552A">
        <w:rPr>
          <w:sz w:val="28"/>
          <w:szCs w:val="28"/>
        </w:rPr>
        <w:t>.</w:t>
      </w:r>
      <w:r w:rsidR="005E227B">
        <w:rPr>
          <w:sz w:val="28"/>
          <w:szCs w:val="28"/>
        </w:rPr>
        <w:t xml:space="preserve"> </w:t>
      </w:r>
      <w:proofErr w:type="gramStart"/>
      <w:r w:rsidRPr="0058552A">
        <w:rPr>
          <w:sz w:val="28"/>
          <w:szCs w:val="28"/>
        </w:rPr>
        <w:t xml:space="preserve">Разместить </w:t>
      </w:r>
      <w:r w:rsidR="005E227B">
        <w:rPr>
          <w:sz w:val="28"/>
          <w:szCs w:val="28"/>
        </w:rPr>
        <w:t xml:space="preserve"> </w:t>
      </w:r>
      <w:r w:rsidRPr="0058552A">
        <w:rPr>
          <w:sz w:val="28"/>
          <w:szCs w:val="28"/>
        </w:rPr>
        <w:t>отчет</w:t>
      </w:r>
      <w:proofErr w:type="gramEnd"/>
      <w:r w:rsidRPr="0058552A">
        <w:rPr>
          <w:sz w:val="28"/>
          <w:szCs w:val="28"/>
        </w:rPr>
        <w:t xml:space="preserve"> администрации Рябовс</w:t>
      </w:r>
      <w:r w:rsidR="006C7579">
        <w:rPr>
          <w:sz w:val="28"/>
          <w:szCs w:val="28"/>
        </w:rPr>
        <w:t>кого сельского поселения за 201</w:t>
      </w:r>
      <w:r w:rsidR="00610A7D">
        <w:rPr>
          <w:sz w:val="28"/>
          <w:szCs w:val="28"/>
        </w:rPr>
        <w:t>9</w:t>
      </w:r>
      <w:r w:rsidR="00DA31E9">
        <w:rPr>
          <w:sz w:val="28"/>
          <w:szCs w:val="28"/>
        </w:rPr>
        <w:t xml:space="preserve"> </w:t>
      </w:r>
      <w:r w:rsidRPr="0058552A">
        <w:rPr>
          <w:sz w:val="28"/>
          <w:szCs w:val="28"/>
        </w:rPr>
        <w:t>г</w:t>
      </w:r>
      <w:r w:rsidR="00A41022">
        <w:rPr>
          <w:sz w:val="28"/>
          <w:szCs w:val="28"/>
        </w:rPr>
        <w:t>од</w:t>
      </w:r>
      <w:r w:rsidRPr="0058552A">
        <w:rPr>
          <w:sz w:val="28"/>
          <w:szCs w:val="28"/>
        </w:rPr>
        <w:t xml:space="preserve"> на </w:t>
      </w:r>
      <w:r w:rsidR="005E227B">
        <w:rPr>
          <w:sz w:val="28"/>
          <w:szCs w:val="28"/>
        </w:rPr>
        <w:t xml:space="preserve">официальном </w:t>
      </w:r>
      <w:r w:rsidRPr="0058552A">
        <w:rPr>
          <w:sz w:val="28"/>
          <w:szCs w:val="28"/>
        </w:rPr>
        <w:t>сайте администрации</w:t>
      </w:r>
      <w:r w:rsidR="005E227B">
        <w:rPr>
          <w:sz w:val="28"/>
          <w:szCs w:val="28"/>
        </w:rPr>
        <w:t xml:space="preserve"> Рябовского сельского поселения</w:t>
      </w:r>
      <w:r w:rsidRPr="0058552A">
        <w:rPr>
          <w:sz w:val="28"/>
          <w:szCs w:val="28"/>
        </w:rPr>
        <w:t>.</w:t>
      </w:r>
    </w:p>
    <w:p w:rsidR="00252BC1" w:rsidRPr="0058552A" w:rsidRDefault="00252BC1" w:rsidP="006B17B7">
      <w:pPr>
        <w:pStyle w:val="a4"/>
        <w:jc w:val="both"/>
        <w:rPr>
          <w:sz w:val="28"/>
          <w:szCs w:val="28"/>
        </w:rPr>
      </w:pPr>
    </w:p>
    <w:p w:rsidR="00252BC1" w:rsidRPr="0058552A" w:rsidRDefault="00252BC1" w:rsidP="006B17B7">
      <w:pPr>
        <w:pStyle w:val="a4"/>
        <w:jc w:val="both"/>
        <w:rPr>
          <w:sz w:val="28"/>
          <w:szCs w:val="28"/>
        </w:rPr>
      </w:pPr>
    </w:p>
    <w:p w:rsidR="00BA3C45" w:rsidRDefault="00BA3C45" w:rsidP="006B17B7">
      <w:pPr>
        <w:pStyle w:val="a4"/>
        <w:jc w:val="both"/>
        <w:rPr>
          <w:sz w:val="28"/>
          <w:szCs w:val="28"/>
        </w:rPr>
      </w:pPr>
      <w:r>
        <w:rPr>
          <w:sz w:val="28"/>
          <w:szCs w:val="28"/>
        </w:rPr>
        <w:t>Председатель Совета</w:t>
      </w:r>
    </w:p>
    <w:p w:rsidR="00252BC1" w:rsidRDefault="003717D8" w:rsidP="006B17B7">
      <w:pPr>
        <w:pStyle w:val="a4"/>
        <w:jc w:val="both"/>
        <w:rPr>
          <w:sz w:val="28"/>
          <w:szCs w:val="28"/>
        </w:rPr>
      </w:pPr>
      <w:r w:rsidRPr="0058552A">
        <w:rPr>
          <w:sz w:val="28"/>
          <w:szCs w:val="28"/>
        </w:rPr>
        <w:t xml:space="preserve">Рябовского сельского поселения:                                </w:t>
      </w:r>
      <w:r w:rsidR="00A96448" w:rsidRPr="0058552A">
        <w:rPr>
          <w:sz w:val="28"/>
          <w:szCs w:val="28"/>
        </w:rPr>
        <w:t>В.С.Сироткина</w:t>
      </w:r>
    </w:p>
    <w:p w:rsidR="00A41022" w:rsidRDefault="00A41022" w:rsidP="006B17B7">
      <w:pPr>
        <w:pStyle w:val="a4"/>
        <w:jc w:val="both"/>
        <w:rPr>
          <w:sz w:val="28"/>
          <w:szCs w:val="28"/>
        </w:rPr>
      </w:pPr>
    </w:p>
    <w:p w:rsidR="006C7579" w:rsidRDefault="006C7579" w:rsidP="006B17B7">
      <w:pPr>
        <w:pStyle w:val="a4"/>
        <w:jc w:val="both"/>
        <w:rPr>
          <w:sz w:val="28"/>
          <w:szCs w:val="28"/>
        </w:rPr>
      </w:pPr>
      <w:r>
        <w:rPr>
          <w:sz w:val="28"/>
          <w:szCs w:val="28"/>
        </w:rPr>
        <w:t>Глава</w:t>
      </w:r>
    </w:p>
    <w:p w:rsidR="006C7579" w:rsidRPr="0058552A" w:rsidRDefault="006C7579" w:rsidP="006B17B7">
      <w:pPr>
        <w:pStyle w:val="a4"/>
        <w:jc w:val="both"/>
        <w:rPr>
          <w:sz w:val="28"/>
          <w:szCs w:val="28"/>
        </w:rPr>
      </w:pPr>
      <w:r>
        <w:rPr>
          <w:sz w:val="28"/>
          <w:szCs w:val="28"/>
        </w:rPr>
        <w:t xml:space="preserve">Рябовского сельского поселения:  </w:t>
      </w:r>
      <w:r w:rsidR="00A41022">
        <w:rPr>
          <w:sz w:val="28"/>
          <w:szCs w:val="28"/>
        </w:rPr>
        <w:t xml:space="preserve">                               В.В. Сазин</w:t>
      </w:r>
    </w:p>
    <w:p w:rsidR="00252BC1" w:rsidRPr="0058552A" w:rsidRDefault="00252BC1" w:rsidP="006B17B7">
      <w:pPr>
        <w:pStyle w:val="a4"/>
        <w:jc w:val="both"/>
        <w:rPr>
          <w:sz w:val="28"/>
          <w:szCs w:val="28"/>
        </w:rPr>
      </w:pPr>
    </w:p>
    <w:p w:rsidR="003717D8" w:rsidRPr="0058552A" w:rsidRDefault="003717D8" w:rsidP="006B17B7">
      <w:pPr>
        <w:pStyle w:val="a4"/>
        <w:jc w:val="both"/>
        <w:rPr>
          <w:sz w:val="28"/>
          <w:szCs w:val="28"/>
        </w:rPr>
      </w:pPr>
    </w:p>
    <w:p w:rsidR="006B17B7" w:rsidRPr="0058552A" w:rsidRDefault="006B17B7" w:rsidP="006B17B7">
      <w:pPr>
        <w:pStyle w:val="a4"/>
        <w:jc w:val="both"/>
        <w:rPr>
          <w:sz w:val="28"/>
          <w:szCs w:val="28"/>
        </w:rPr>
      </w:pPr>
    </w:p>
    <w:p w:rsidR="006B17B7" w:rsidRPr="0058552A" w:rsidRDefault="006B17B7" w:rsidP="006B17B7">
      <w:pPr>
        <w:pStyle w:val="a4"/>
        <w:jc w:val="both"/>
        <w:rPr>
          <w:sz w:val="28"/>
          <w:szCs w:val="28"/>
        </w:rPr>
      </w:pPr>
    </w:p>
    <w:p w:rsidR="006B17B7" w:rsidRPr="0058552A" w:rsidRDefault="006B17B7" w:rsidP="006B17B7">
      <w:pPr>
        <w:pStyle w:val="a4"/>
        <w:jc w:val="both"/>
        <w:rPr>
          <w:sz w:val="28"/>
          <w:szCs w:val="28"/>
        </w:rPr>
      </w:pPr>
    </w:p>
    <w:p w:rsidR="00010D31" w:rsidRDefault="00010D31" w:rsidP="00010D31">
      <w:pPr>
        <w:pStyle w:val="a4"/>
        <w:jc w:val="center"/>
        <w:rPr>
          <w:b/>
          <w:sz w:val="28"/>
          <w:szCs w:val="28"/>
        </w:rPr>
      </w:pPr>
    </w:p>
    <w:p w:rsidR="00010D31" w:rsidRDefault="00010D31" w:rsidP="00010D31">
      <w:pPr>
        <w:pStyle w:val="a4"/>
        <w:jc w:val="center"/>
        <w:rPr>
          <w:b/>
          <w:sz w:val="28"/>
          <w:szCs w:val="28"/>
        </w:rPr>
      </w:pPr>
    </w:p>
    <w:p w:rsidR="00010D31" w:rsidRDefault="00010D31" w:rsidP="00010D31">
      <w:pPr>
        <w:pStyle w:val="a4"/>
        <w:jc w:val="center"/>
        <w:rPr>
          <w:b/>
          <w:sz w:val="28"/>
          <w:szCs w:val="28"/>
        </w:rPr>
      </w:pPr>
    </w:p>
    <w:p w:rsidR="00010D31" w:rsidRDefault="00010D31" w:rsidP="00010D31">
      <w:pPr>
        <w:pStyle w:val="a4"/>
        <w:jc w:val="center"/>
        <w:rPr>
          <w:b/>
          <w:sz w:val="28"/>
          <w:szCs w:val="28"/>
        </w:rPr>
      </w:pPr>
    </w:p>
    <w:p w:rsidR="00010D31" w:rsidRDefault="00010D31" w:rsidP="00010D31">
      <w:pPr>
        <w:pStyle w:val="a4"/>
        <w:jc w:val="center"/>
        <w:rPr>
          <w:b/>
          <w:sz w:val="28"/>
          <w:szCs w:val="28"/>
        </w:rPr>
      </w:pPr>
    </w:p>
    <w:p w:rsidR="00010D31" w:rsidRDefault="00010D31" w:rsidP="00010D31">
      <w:pPr>
        <w:pStyle w:val="a4"/>
        <w:jc w:val="center"/>
        <w:rPr>
          <w:b/>
          <w:sz w:val="28"/>
          <w:szCs w:val="28"/>
        </w:rPr>
      </w:pPr>
    </w:p>
    <w:p w:rsidR="00010D31" w:rsidRDefault="00010D31" w:rsidP="00010D31">
      <w:pPr>
        <w:pStyle w:val="a4"/>
        <w:jc w:val="center"/>
        <w:rPr>
          <w:b/>
          <w:sz w:val="28"/>
          <w:szCs w:val="28"/>
        </w:rPr>
      </w:pPr>
    </w:p>
    <w:p w:rsidR="00010D31" w:rsidRDefault="00010D31" w:rsidP="00010D31">
      <w:pPr>
        <w:pStyle w:val="a4"/>
        <w:jc w:val="center"/>
        <w:rPr>
          <w:b/>
          <w:sz w:val="28"/>
          <w:szCs w:val="28"/>
        </w:rPr>
      </w:pPr>
    </w:p>
    <w:p w:rsidR="00010D31" w:rsidRDefault="00010D31" w:rsidP="00010D31">
      <w:pPr>
        <w:pStyle w:val="a4"/>
        <w:jc w:val="center"/>
        <w:rPr>
          <w:b/>
          <w:sz w:val="28"/>
          <w:szCs w:val="28"/>
        </w:rPr>
      </w:pPr>
    </w:p>
    <w:p w:rsidR="00010D31" w:rsidRDefault="00010D31" w:rsidP="00010D31">
      <w:pPr>
        <w:pStyle w:val="a4"/>
        <w:jc w:val="center"/>
        <w:rPr>
          <w:b/>
          <w:sz w:val="28"/>
          <w:szCs w:val="28"/>
        </w:rPr>
      </w:pPr>
    </w:p>
    <w:p w:rsidR="00010D31" w:rsidRDefault="00010D31" w:rsidP="00010D31">
      <w:pPr>
        <w:pStyle w:val="a4"/>
        <w:jc w:val="center"/>
        <w:rPr>
          <w:b/>
          <w:sz w:val="28"/>
          <w:szCs w:val="28"/>
        </w:rPr>
      </w:pPr>
      <w:r>
        <w:rPr>
          <w:b/>
          <w:sz w:val="28"/>
          <w:szCs w:val="28"/>
        </w:rPr>
        <w:lastRenderedPageBreak/>
        <w:t>ИНФОРМАЦИЯ О ДЕЯТЕЛЬНОСТИ</w:t>
      </w:r>
    </w:p>
    <w:p w:rsidR="00010D31" w:rsidRPr="007779CE" w:rsidRDefault="00010D31" w:rsidP="00010D31">
      <w:pPr>
        <w:pStyle w:val="a4"/>
        <w:jc w:val="center"/>
        <w:rPr>
          <w:b/>
          <w:sz w:val="28"/>
          <w:szCs w:val="28"/>
        </w:rPr>
      </w:pPr>
      <w:r w:rsidRPr="007779CE">
        <w:rPr>
          <w:b/>
          <w:sz w:val="28"/>
          <w:szCs w:val="28"/>
        </w:rPr>
        <w:t>Администрации Рябовского сельского поселения</w:t>
      </w:r>
    </w:p>
    <w:p w:rsidR="00010D31" w:rsidRPr="007779CE" w:rsidRDefault="00010D31" w:rsidP="00010D31">
      <w:pPr>
        <w:pStyle w:val="a4"/>
        <w:jc w:val="center"/>
        <w:rPr>
          <w:b/>
          <w:sz w:val="28"/>
          <w:szCs w:val="28"/>
        </w:rPr>
      </w:pPr>
      <w:r>
        <w:rPr>
          <w:b/>
          <w:sz w:val="28"/>
          <w:szCs w:val="28"/>
        </w:rPr>
        <w:t>за 201</w:t>
      </w:r>
      <w:r w:rsidRPr="001516E3">
        <w:rPr>
          <w:b/>
          <w:sz w:val="28"/>
          <w:szCs w:val="28"/>
        </w:rPr>
        <w:t>9</w:t>
      </w:r>
      <w:r>
        <w:rPr>
          <w:b/>
          <w:sz w:val="28"/>
          <w:szCs w:val="28"/>
        </w:rPr>
        <w:t xml:space="preserve"> год</w:t>
      </w:r>
      <w:r w:rsidRPr="007779CE">
        <w:rPr>
          <w:b/>
          <w:sz w:val="28"/>
          <w:szCs w:val="28"/>
        </w:rPr>
        <w:t>.</w:t>
      </w:r>
    </w:p>
    <w:p w:rsidR="00010D31" w:rsidRPr="00A279F4" w:rsidRDefault="00010D31" w:rsidP="00010D31">
      <w:pPr>
        <w:pStyle w:val="a4"/>
        <w:jc w:val="both"/>
        <w:rPr>
          <w:color w:val="333333"/>
          <w:sz w:val="28"/>
          <w:szCs w:val="28"/>
        </w:rPr>
      </w:pPr>
      <w:r>
        <w:rPr>
          <w:sz w:val="28"/>
          <w:szCs w:val="28"/>
        </w:rPr>
        <w:t xml:space="preserve"> </w:t>
      </w:r>
      <w:r>
        <w:rPr>
          <w:sz w:val="28"/>
          <w:szCs w:val="28"/>
        </w:rPr>
        <w:tab/>
      </w:r>
    </w:p>
    <w:p w:rsidR="00010D31" w:rsidRPr="00867ED2" w:rsidRDefault="00010D31" w:rsidP="00010D31">
      <w:pPr>
        <w:pStyle w:val="a4"/>
        <w:ind w:firstLine="708"/>
        <w:jc w:val="both"/>
        <w:rPr>
          <w:sz w:val="28"/>
          <w:szCs w:val="28"/>
        </w:rPr>
      </w:pPr>
      <w:r w:rsidRPr="00867ED2">
        <w:rPr>
          <w:sz w:val="28"/>
          <w:szCs w:val="28"/>
        </w:rPr>
        <w:t>Вся работа администрации направлена на решение вопросов местного значения в соответствии с требованиями ФЗ от 06.10.2003 131–ФЗ «Об общих принципах организации местного самоуправления в РФ».</w:t>
      </w:r>
    </w:p>
    <w:p w:rsidR="00010D31" w:rsidRPr="00867ED2" w:rsidRDefault="00010D31" w:rsidP="00010D31">
      <w:pPr>
        <w:pStyle w:val="a4"/>
        <w:jc w:val="both"/>
        <w:rPr>
          <w:i/>
          <w:sz w:val="28"/>
          <w:szCs w:val="28"/>
        </w:rPr>
      </w:pPr>
      <w:r>
        <w:rPr>
          <w:sz w:val="28"/>
          <w:szCs w:val="28"/>
        </w:rPr>
        <w:t>Д</w:t>
      </w:r>
      <w:r w:rsidRPr="00867ED2">
        <w:rPr>
          <w:sz w:val="28"/>
          <w:szCs w:val="28"/>
        </w:rPr>
        <w:t>ля информирования населения о деятельности администрации и Совета депутатов используется официальный сайт ад</w:t>
      </w:r>
      <w:r>
        <w:rPr>
          <w:sz w:val="28"/>
          <w:szCs w:val="28"/>
        </w:rPr>
        <w:t>министрации сельского поселения.</w:t>
      </w:r>
      <w:r w:rsidRPr="00867ED2">
        <w:rPr>
          <w:sz w:val="28"/>
          <w:szCs w:val="28"/>
        </w:rPr>
        <w:t xml:space="preserve"> Основной задачей сайта является обеспечение гласности и доступности информации о деятельности органов местного самоуправления сельского поселения и принимаемых ими решениях</w:t>
      </w:r>
      <w:r>
        <w:rPr>
          <w:sz w:val="28"/>
          <w:szCs w:val="28"/>
        </w:rPr>
        <w:t xml:space="preserve">. </w:t>
      </w:r>
      <w:r w:rsidRPr="00B132A8">
        <w:rPr>
          <w:sz w:val="28"/>
          <w:szCs w:val="28"/>
        </w:rPr>
        <w:t>Наглядная информация о проделанной работе за отчетный период с пояснениями отражена в новостной ленте сайта.</w:t>
      </w:r>
      <w:r w:rsidRPr="00867ED2">
        <w:rPr>
          <w:sz w:val="28"/>
          <w:szCs w:val="28"/>
        </w:rPr>
        <w:t xml:space="preserve"> Для обнародования нормативных правовых актов используются информационные стенды</w:t>
      </w:r>
      <w:r w:rsidRPr="00867ED2">
        <w:rPr>
          <w:i/>
          <w:sz w:val="28"/>
          <w:szCs w:val="28"/>
        </w:rPr>
        <w:t>.</w:t>
      </w:r>
    </w:p>
    <w:p w:rsidR="00010D31" w:rsidRPr="00867ED2" w:rsidRDefault="00010D31" w:rsidP="00010D31">
      <w:pPr>
        <w:pStyle w:val="a4"/>
        <w:ind w:firstLine="708"/>
        <w:jc w:val="both"/>
        <w:rPr>
          <w:sz w:val="28"/>
          <w:szCs w:val="28"/>
        </w:rPr>
      </w:pPr>
      <w:r w:rsidRPr="00867ED2">
        <w:rPr>
          <w:sz w:val="28"/>
          <w:szCs w:val="28"/>
        </w:rPr>
        <w:t>Основной целью деятельности ОМС  является повышение уровня и улучшение качества жизни каждого жителя нашего поселения. Администрацией поселения принимаются все необходимые меры, направленные на улучшение условий жизни, обеспечение на территории поселения общественной безопасности и правопорядка, стабильности в работе объектов жизнеобеспечения, а также предприятий, осуществляющих свою деятельность на территории поселения. </w:t>
      </w:r>
    </w:p>
    <w:p w:rsidR="00010D31" w:rsidRPr="003C12C6" w:rsidRDefault="00010D31" w:rsidP="00010D31">
      <w:pPr>
        <w:pStyle w:val="a4"/>
        <w:jc w:val="both"/>
        <w:rPr>
          <w:b/>
          <w:color w:val="0D0D0D" w:themeColor="text1" w:themeTint="F2"/>
          <w:sz w:val="28"/>
          <w:szCs w:val="28"/>
        </w:rPr>
      </w:pPr>
      <w:r w:rsidRPr="003C12C6">
        <w:rPr>
          <w:b/>
          <w:color w:val="0D0D0D" w:themeColor="text1" w:themeTint="F2"/>
          <w:sz w:val="28"/>
          <w:szCs w:val="28"/>
        </w:rPr>
        <w:t>Здравоохранение</w:t>
      </w:r>
    </w:p>
    <w:p w:rsidR="00010D31" w:rsidRDefault="00010D31" w:rsidP="00010D31">
      <w:pPr>
        <w:pStyle w:val="a4"/>
        <w:ind w:firstLine="708"/>
        <w:jc w:val="both"/>
        <w:rPr>
          <w:color w:val="4BACC6" w:themeColor="accent5"/>
          <w:sz w:val="28"/>
          <w:szCs w:val="28"/>
        </w:rPr>
      </w:pPr>
      <w:r w:rsidRPr="006D0EB5">
        <w:rPr>
          <w:sz w:val="28"/>
          <w:szCs w:val="28"/>
        </w:rPr>
        <w:t>Организация медицинской помощи нас</w:t>
      </w:r>
      <w:r>
        <w:rPr>
          <w:sz w:val="28"/>
          <w:szCs w:val="28"/>
        </w:rPr>
        <w:t>елению -ф</w:t>
      </w:r>
      <w:r w:rsidRPr="006D0EB5">
        <w:rPr>
          <w:sz w:val="28"/>
          <w:szCs w:val="28"/>
        </w:rPr>
        <w:t>ункционируют 2 фельдшерско-акушерских пункта</w:t>
      </w:r>
      <w:r>
        <w:rPr>
          <w:sz w:val="28"/>
          <w:szCs w:val="28"/>
        </w:rPr>
        <w:t xml:space="preserve"> (с</w:t>
      </w:r>
      <w:proofErr w:type="gramStart"/>
      <w:r>
        <w:rPr>
          <w:sz w:val="28"/>
          <w:szCs w:val="28"/>
        </w:rPr>
        <w:t>.Р</w:t>
      </w:r>
      <w:proofErr w:type="gramEnd"/>
      <w:r>
        <w:rPr>
          <w:sz w:val="28"/>
          <w:szCs w:val="28"/>
        </w:rPr>
        <w:t xml:space="preserve">ябово, </w:t>
      </w:r>
      <w:proofErr w:type="spellStart"/>
      <w:r>
        <w:rPr>
          <w:sz w:val="28"/>
          <w:szCs w:val="28"/>
        </w:rPr>
        <w:t>с.Худынское</w:t>
      </w:r>
      <w:proofErr w:type="spellEnd"/>
      <w:r>
        <w:rPr>
          <w:sz w:val="28"/>
          <w:szCs w:val="28"/>
        </w:rPr>
        <w:t xml:space="preserve">). </w:t>
      </w:r>
      <w:r w:rsidRPr="006D0EB5">
        <w:rPr>
          <w:sz w:val="28"/>
          <w:szCs w:val="28"/>
        </w:rPr>
        <w:t>В настоящее время медицинскую помощь жителям поселения оказывает 1 фельдшер. Прием населения фельдшером жителей д</w:t>
      </w:r>
      <w:proofErr w:type="gramStart"/>
      <w:r w:rsidRPr="006D0EB5">
        <w:rPr>
          <w:sz w:val="28"/>
          <w:szCs w:val="28"/>
        </w:rPr>
        <w:t>.К</w:t>
      </w:r>
      <w:proofErr w:type="gramEnd"/>
      <w:r w:rsidRPr="006D0EB5">
        <w:rPr>
          <w:sz w:val="28"/>
          <w:szCs w:val="28"/>
        </w:rPr>
        <w:t>отово проводиться в помещении сельского клуба.</w:t>
      </w:r>
    </w:p>
    <w:p w:rsidR="00010D31" w:rsidRPr="003C12C6" w:rsidRDefault="00010D31" w:rsidP="00010D31">
      <w:pPr>
        <w:pStyle w:val="a4"/>
        <w:jc w:val="both"/>
        <w:rPr>
          <w:b/>
          <w:color w:val="0D0D0D" w:themeColor="text1" w:themeTint="F2"/>
          <w:sz w:val="28"/>
          <w:szCs w:val="28"/>
        </w:rPr>
      </w:pPr>
      <w:r w:rsidRPr="003C12C6">
        <w:rPr>
          <w:b/>
          <w:color w:val="0D0D0D" w:themeColor="text1" w:themeTint="F2"/>
          <w:sz w:val="28"/>
          <w:szCs w:val="28"/>
        </w:rPr>
        <w:t>Связь</w:t>
      </w:r>
    </w:p>
    <w:p w:rsidR="00010D31" w:rsidRPr="006D0EB5" w:rsidRDefault="00010D31" w:rsidP="00010D31">
      <w:pPr>
        <w:pStyle w:val="a4"/>
        <w:ind w:firstLine="708"/>
        <w:jc w:val="both"/>
        <w:rPr>
          <w:sz w:val="28"/>
          <w:szCs w:val="28"/>
        </w:rPr>
      </w:pPr>
      <w:r w:rsidRPr="006D0EB5">
        <w:rPr>
          <w:sz w:val="28"/>
          <w:szCs w:val="28"/>
        </w:rPr>
        <w:t>Услуги </w:t>
      </w:r>
      <w:r w:rsidRPr="006D0EB5">
        <w:rPr>
          <w:bCs/>
          <w:sz w:val="28"/>
          <w:szCs w:val="28"/>
        </w:rPr>
        <w:t>связи</w:t>
      </w:r>
      <w:r w:rsidRPr="006D0EB5">
        <w:rPr>
          <w:sz w:val="28"/>
          <w:szCs w:val="28"/>
        </w:rPr>
        <w:t> оказывают филиалы ОАО «</w:t>
      </w:r>
      <w:proofErr w:type="spellStart"/>
      <w:r w:rsidRPr="006D0EB5">
        <w:rPr>
          <w:sz w:val="28"/>
          <w:szCs w:val="28"/>
        </w:rPr>
        <w:t>Ростелеком</w:t>
      </w:r>
      <w:proofErr w:type="spellEnd"/>
      <w:r w:rsidRPr="006D0EB5">
        <w:rPr>
          <w:sz w:val="28"/>
          <w:szCs w:val="28"/>
        </w:rPr>
        <w:t xml:space="preserve">». Сотовая связь представлена тремя операторами. Ежегодно растет количество абонентов сети интернет. </w:t>
      </w:r>
    </w:p>
    <w:p w:rsidR="00010D31" w:rsidRDefault="00010D31" w:rsidP="00010D31">
      <w:pPr>
        <w:pStyle w:val="a4"/>
        <w:jc w:val="both"/>
        <w:rPr>
          <w:sz w:val="28"/>
          <w:szCs w:val="28"/>
        </w:rPr>
      </w:pPr>
      <w:r w:rsidRPr="006D0EB5">
        <w:rPr>
          <w:sz w:val="28"/>
          <w:szCs w:val="28"/>
        </w:rPr>
        <w:t>Услугами </w:t>
      </w:r>
      <w:r w:rsidRPr="006D0EB5">
        <w:rPr>
          <w:bCs/>
          <w:sz w:val="28"/>
          <w:szCs w:val="28"/>
        </w:rPr>
        <w:t>почтовой связи</w:t>
      </w:r>
      <w:r w:rsidRPr="006D0EB5">
        <w:rPr>
          <w:sz w:val="28"/>
          <w:szCs w:val="28"/>
        </w:rPr>
        <w:t xml:space="preserve"> охвачены все населенные пункты. Обслуживание осуществляется в </w:t>
      </w:r>
      <w:proofErr w:type="spellStart"/>
      <w:r w:rsidRPr="006D0EB5">
        <w:rPr>
          <w:sz w:val="28"/>
          <w:szCs w:val="28"/>
        </w:rPr>
        <w:t>Лухском</w:t>
      </w:r>
      <w:proofErr w:type="spellEnd"/>
      <w:r w:rsidRPr="006D0EB5">
        <w:rPr>
          <w:sz w:val="28"/>
          <w:szCs w:val="28"/>
        </w:rPr>
        <w:t>, Рябовском, Котовском почтовых отделениях, в которых помимо традиционных услуг, возможна оплата всех видов платежей.</w:t>
      </w:r>
    </w:p>
    <w:p w:rsidR="00010D31" w:rsidRPr="003C12C6" w:rsidRDefault="00010D31" w:rsidP="00010D31">
      <w:pPr>
        <w:pStyle w:val="a4"/>
        <w:jc w:val="both"/>
        <w:rPr>
          <w:b/>
          <w:color w:val="0D0D0D" w:themeColor="text1" w:themeTint="F2"/>
          <w:sz w:val="28"/>
          <w:szCs w:val="28"/>
        </w:rPr>
      </w:pPr>
      <w:proofErr w:type="spellStart"/>
      <w:r w:rsidRPr="003C12C6">
        <w:rPr>
          <w:b/>
          <w:color w:val="0D0D0D" w:themeColor="text1" w:themeTint="F2"/>
          <w:sz w:val="28"/>
          <w:szCs w:val="28"/>
        </w:rPr>
        <w:t>Гос</w:t>
      </w:r>
      <w:proofErr w:type="spellEnd"/>
      <w:r w:rsidRPr="003C12C6">
        <w:rPr>
          <w:b/>
          <w:color w:val="0D0D0D" w:themeColor="text1" w:themeTint="F2"/>
          <w:sz w:val="28"/>
          <w:szCs w:val="28"/>
        </w:rPr>
        <w:t xml:space="preserve">. Услуги </w:t>
      </w:r>
    </w:p>
    <w:p w:rsidR="00010D31" w:rsidRPr="006D0EB5" w:rsidRDefault="00010D31" w:rsidP="00010D31">
      <w:pPr>
        <w:pStyle w:val="a4"/>
        <w:ind w:firstLine="708"/>
        <w:jc w:val="both"/>
        <w:rPr>
          <w:sz w:val="28"/>
          <w:szCs w:val="28"/>
        </w:rPr>
      </w:pPr>
      <w:r w:rsidRPr="006D0EB5">
        <w:rPr>
          <w:sz w:val="28"/>
          <w:szCs w:val="28"/>
        </w:rPr>
        <w:t>В здании администрации с 2014 года открыт и успешно работает </w:t>
      </w:r>
      <w:r w:rsidRPr="006D0EB5">
        <w:rPr>
          <w:bCs/>
          <w:sz w:val="28"/>
          <w:szCs w:val="28"/>
        </w:rPr>
        <w:t>Филиал МФЦ Ивановской области</w:t>
      </w:r>
      <w:r w:rsidRPr="006D0EB5">
        <w:rPr>
          <w:sz w:val="28"/>
          <w:szCs w:val="28"/>
        </w:rPr>
        <w:t xml:space="preserve"> по </w:t>
      </w:r>
      <w:proofErr w:type="spellStart"/>
      <w:r w:rsidRPr="006D0EB5">
        <w:rPr>
          <w:sz w:val="28"/>
          <w:szCs w:val="28"/>
        </w:rPr>
        <w:t>Лухскому</w:t>
      </w:r>
      <w:proofErr w:type="spellEnd"/>
      <w:r w:rsidRPr="006D0EB5">
        <w:rPr>
          <w:sz w:val="28"/>
          <w:szCs w:val="28"/>
        </w:rPr>
        <w:t xml:space="preserve"> муниципальному району, услугами которого активно пользуется население нашего поселения и близ расположенных населенных пунктов.</w:t>
      </w:r>
    </w:p>
    <w:p w:rsidR="00010D31" w:rsidRPr="00B132A8" w:rsidRDefault="00010D31" w:rsidP="00010D31">
      <w:pPr>
        <w:pStyle w:val="a4"/>
        <w:jc w:val="both"/>
        <w:rPr>
          <w:color w:val="0D0D0D" w:themeColor="text1" w:themeTint="F2"/>
          <w:sz w:val="28"/>
          <w:szCs w:val="28"/>
        </w:rPr>
      </w:pPr>
      <w:r w:rsidRPr="00B132A8">
        <w:rPr>
          <w:bCs/>
          <w:color w:val="0D0D0D" w:themeColor="text1" w:themeTint="F2"/>
          <w:sz w:val="28"/>
          <w:szCs w:val="28"/>
        </w:rPr>
        <w:t>Транспортное обслуживание</w:t>
      </w:r>
    </w:p>
    <w:p w:rsidR="00010D31" w:rsidRPr="006D0EB5" w:rsidRDefault="00010D31" w:rsidP="00010D31">
      <w:pPr>
        <w:pStyle w:val="a4"/>
        <w:jc w:val="both"/>
        <w:rPr>
          <w:sz w:val="28"/>
          <w:szCs w:val="28"/>
        </w:rPr>
      </w:pPr>
      <w:r w:rsidRPr="006D0EB5">
        <w:rPr>
          <w:sz w:val="28"/>
          <w:szCs w:val="28"/>
        </w:rPr>
        <w:t>На территории села организовано транспортное обслуживание: по графику работает маршрутная Газель, организованы  рейсы автобусного  сообщения </w:t>
      </w:r>
      <w:proofErr w:type="spellStart"/>
      <w:r w:rsidRPr="006D0EB5">
        <w:rPr>
          <w:sz w:val="28"/>
          <w:szCs w:val="28"/>
        </w:rPr>
        <w:t>Иваново-Лух</w:t>
      </w:r>
      <w:proofErr w:type="spellEnd"/>
      <w:r w:rsidRPr="006D0EB5">
        <w:rPr>
          <w:sz w:val="28"/>
          <w:szCs w:val="28"/>
        </w:rPr>
        <w:t>.</w:t>
      </w:r>
    </w:p>
    <w:p w:rsidR="00010D31" w:rsidRPr="006D0EB5" w:rsidRDefault="00010D31" w:rsidP="00010D31">
      <w:pPr>
        <w:pStyle w:val="a4"/>
        <w:jc w:val="both"/>
        <w:rPr>
          <w:sz w:val="28"/>
          <w:szCs w:val="28"/>
        </w:rPr>
      </w:pPr>
    </w:p>
    <w:p w:rsidR="00010D31" w:rsidRPr="006D0EB5" w:rsidRDefault="00010D31" w:rsidP="00010D31">
      <w:pPr>
        <w:pStyle w:val="a4"/>
        <w:ind w:firstLine="708"/>
        <w:jc w:val="both"/>
        <w:rPr>
          <w:sz w:val="28"/>
          <w:szCs w:val="28"/>
        </w:rPr>
      </w:pPr>
      <w:r w:rsidRPr="006D0EB5">
        <w:rPr>
          <w:sz w:val="28"/>
          <w:szCs w:val="28"/>
        </w:rPr>
        <w:t>Организация </w:t>
      </w:r>
      <w:r w:rsidRPr="006D0EB5">
        <w:rPr>
          <w:bCs/>
          <w:sz w:val="28"/>
          <w:szCs w:val="28"/>
        </w:rPr>
        <w:t>жилищно-коммунального комплекса</w:t>
      </w:r>
      <w:r w:rsidRPr="006D0EB5">
        <w:rPr>
          <w:sz w:val="28"/>
          <w:szCs w:val="28"/>
        </w:rPr>
        <w:t xml:space="preserve"> в 2019 году функционировала  в штатном режиме и продолжала работу по поддержанию инженерных сетей и коммуникаций в работоспособном состоянии. В с. </w:t>
      </w:r>
      <w:proofErr w:type="spellStart"/>
      <w:r w:rsidRPr="006D0EB5">
        <w:rPr>
          <w:sz w:val="28"/>
          <w:szCs w:val="28"/>
        </w:rPr>
        <w:t>Худынское</w:t>
      </w:r>
      <w:proofErr w:type="spellEnd"/>
      <w:r w:rsidRPr="006D0EB5">
        <w:rPr>
          <w:sz w:val="28"/>
          <w:szCs w:val="28"/>
        </w:rPr>
        <w:t xml:space="preserve">, </w:t>
      </w:r>
      <w:r w:rsidRPr="006D0EB5">
        <w:rPr>
          <w:rStyle w:val="a9"/>
          <w:sz w:val="28"/>
          <w:szCs w:val="28"/>
        </w:rPr>
        <w:t>была у</w:t>
      </w:r>
      <w:r w:rsidRPr="006D0EB5">
        <w:rPr>
          <w:sz w:val="28"/>
          <w:szCs w:val="28"/>
        </w:rPr>
        <w:t>странена 1 авария на ул</w:t>
      </w:r>
      <w:proofErr w:type="gramStart"/>
      <w:r w:rsidRPr="006D0EB5">
        <w:rPr>
          <w:sz w:val="28"/>
          <w:szCs w:val="28"/>
        </w:rPr>
        <w:t>.Н</w:t>
      </w:r>
      <w:proofErr w:type="gramEnd"/>
      <w:r w:rsidRPr="006D0EB5">
        <w:rPr>
          <w:sz w:val="28"/>
          <w:szCs w:val="28"/>
        </w:rPr>
        <w:t xml:space="preserve">овая. Данное инженерное имущество со временем все больше приходит в негодность. </w:t>
      </w:r>
    </w:p>
    <w:p w:rsidR="00010D31" w:rsidRPr="006D0EB5" w:rsidRDefault="00010D31" w:rsidP="00010D31">
      <w:pPr>
        <w:pStyle w:val="a4"/>
        <w:ind w:firstLine="708"/>
        <w:jc w:val="both"/>
        <w:rPr>
          <w:sz w:val="28"/>
          <w:szCs w:val="28"/>
        </w:rPr>
      </w:pPr>
      <w:r w:rsidRPr="006D0EB5">
        <w:rPr>
          <w:sz w:val="28"/>
          <w:szCs w:val="28"/>
        </w:rPr>
        <w:t xml:space="preserve">Обеспечение населения дровяной древесиной в этом году прошло своевременно. </w:t>
      </w:r>
      <w:r w:rsidRPr="00B132A8">
        <w:rPr>
          <w:color w:val="0D0D0D" w:themeColor="text1" w:themeTint="F2"/>
          <w:sz w:val="28"/>
          <w:szCs w:val="28"/>
        </w:rPr>
        <w:t xml:space="preserve">Зарегистрировано 73 заявления на приобретение дров в лесхозе. Отпущено 1060 м3. Население обеспечено древесиной в полном объеме. Сроки и качество древесины удовлетворило население. </w:t>
      </w:r>
      <w:r w:rsidRPr="00B132A8">
        <w:rPr>
          <w:color w:val="0D0D0D" w:themeColor="text1" w:themeTint="F2"/>
          <w:sz w:val="28"/>
          <w:szCs w:val="28"/>
        </w:rPr>
        <w:tab/>
        <w:t>Специалисты администрации осуществляют работу по бе</w:t>
      </w:r>
      <w:proofErr w:type="gramStart"/>
      <w:r w:rsidRPr="00B132A8">
        <w:rPr>
          <w:color w:val="0D0D0D" w:themeColor="text1" w:themeTint="F2"/>
          <w:sz w:val="28"/>
          <w:szCs w:val="28"/>
        </w:rPr>
        <w:t>з</w:t>
      </w:r>
      <w:r>
        <w:rPr>
          <w:color w:val="0D0D0D" w:themeColor="text1" w:themeTint="F2"/>
          <w:sz w:val="28"/>
          <w:szCs w:val="28"/>
        </w:rPr>
        <w:t>-</w:t>
      </w:r>
      <w:proofErr w:type="gramEnd"/>
      <w:r w:rsidRPr="00B132A8">
        <w:rPr>
          <w:color w:val="0D0D0D" w:themeColor="text1" w:themeTint="F2"/>
          <w:sz w:val="28"/>
          <w:szCs w:val="28"/>
        </w:rPr>
        <w:t xml:space="preserve"> перебойному обеспечению населения баллонным газом, выписано 436 баллонов сжиженного газа,</w:t>
      </w:r>
      <w:r w:rsidRPr="006D0EB5">
        <w:rPr>
          <w:sz w:val="28"/>
          <w:szCs w:val="28"/>
        </w:rPr>
        <w:t xml:space="preserve"> Все население, проживающее на территории сельского поселения, заключили договора на обслуживание газового оборудования, остались только дачники.  </w:t>
      </w:r>
    </w:p>
    <w:p w:rsidR="00010D31" w:rsidRDefault="00010D31" w:rsidP="00010D31">
      <w:pPr>
        <w:pStyle w:val="a4"/>
        <w:ind w:firstLine="708"/>
        <w:jc w:val="both"/>
        <w:rPr>
          <w:color w:val="D9D9D9" w:themeColor="background1" w:themeShade="D9"/>
          <w:sz w:val="28"/>
          <w:szCs w:val="28"/>
        </w:rPr>
      </w:pPr>
      <w:r w:rsidRPr="006D0EB5">
        <w:rPr>
          <w:sz w:val="28"/>
          <w:szCs w:val="28"/>
        </w:rPr>
        <w:t xml:space="preserve">В истекшем году </w:t>
      </w:r>
      <w:proofErr w:type="gramStart"/>
      <w:r w:rsidRPr="006D0EB5">
        <w:rPr>
          <w:sz w:val="28"/>
          <w:szCs w:val="28"/>
        </w:rPr>
        <w:t>уделялось внимание на благоустройство</w:t>
      </w:r>
      <w:proofErr w:type="gramEnd"/>
      <w:r w:rsidRPr="006D0EB5">
        <w:rPr>
          <w:sz w:val="28"/>
          <w:szCs w:val="28"/>
        </w:rPr>
        <w:t xml:space="preserve"> детских и спортивных площадок.  Учитывая мнение жителей, были добавлены спортивные элементы. В д</w:t>
      </w:r>
      <w:proofErr w:type="gramStart"/>
      <w:r w:rsidRPr="006D0EB5">
        <w:rPr>
          <w:sz w:val="28"/>
          <w:szCs w:val="28"/>
        </w:rPr>
        <w:t>.К</w:t>
      </w:r>
      <w:proofErr w:type="gramEnd"/>
      <w:r w:rsidRPr="006D0EB5">
        <w:rPr>
          <w:sz w:val="28"/>
          <w:szCs w:val="28"/>
        </w:rPr>
        <w:t xml:space="preserve">отово разновысотный турник, в </w:t>
      </w:r>
      <w:proofErr w:type="spellStart"/>
      <w:r w:rsidRPr="006D0EB5">
        <w:rPr>
          <w:sz w:val="28"/>
          <w:szCs w:val="28"/>
        </w:rPr>
        <w:t>с.Худынское</w:t>
      </w:r>
      <w:proofErr w:type="spellEnd"/>
      <w:r w:rsidRPr="006D0EB5">
        <w:rPr>
          <w:sz w:val="28"/>
          <w:szCs w:val="28"/>
        </w:rPr>
        <w:t xml:space="preserve"> обустроена волейбольная площадка с скамьями для болельщиков.</w:t>
      </w:r>
      <w:r>
        <w:rPr>
          <w:sz w:val="28"/>
          <w:szCs w:val="28"/>
        </w:rPr>
        <w:t xml:space="preserve"> </w:t>
      </w:r>
      <w:proofErr w:type="gramStart"/>
      <w:r>
        <w:rPr>
          <w:sz w:val="28"/>
          <w:szCs w:val="28"/>
        </w:rPr>
        <w:t>Согласно плана</w:t>
      </w:r>
      <w:proofErr w:type="gramEnd"/>
      <w:r>
        <w:rPr>
          <w:sz w:val="28"/>
          <w:szCs w:val="28"/>
        </w:rPr>
        <w:t xml:space="preserve"> на первое полугодие продолжиться обустройство с уклоном на детские элементы. </w:t>
      </w:r>
      <w:r w:rsidRPr="00A65279">
        <w:rPr>
          <w:sz w:val="28"/>
          <w:szCs w:val="28"/>
        </w:rPr>
        <w:t xml:space="preserve"> </w:t>
      </w:r>
      <w:r w:rsidRPr="00014FA0">
        <w:rPr>
          <w:color w:val="D9D9D9" w:themeColor="background1" w:themeShade="D9"/>
          <w:sz w:val="28"/>
          <w:szCs w:val="28"/>
        </w:rPr>
        <w:t xml:space="preserve"> </w:t>
      </w:r>
    </w:p>
    <w:p w:rsidR="00010D31" w:rsidRDefault="00010D31" w:rsidP="00010D31">
      <w:pPr>
        <w:pStyle w:val="a4"/>
        <w:ind w:firstLine="708"/>
        <w:jc w:val="both"/>
        <w:rPr>
          <w:sz w:val="28"/>
          <w:szCs w:val="28"/>
        </w:rPr>
      </w:pPr>
      <w:r w:rsidRPr="006D0EB5">
        <w:rPr>
          <w:sz w:val="28"/>
          <w:szCs w:val="28"/>
        </w:rPr>
        <w:t xml:space="preserve">В рамках подготовки к празднованию 74-годовщины Победы ВОВ произведен косметический ремонт памятника «Погибшим воинам в годы Великой Отечественной войны» в с. </w:t>
      </w:r>
      <w:proofErr w:type="spellStart"/>
      <w:r w:rsidRPr="006D0EB5">
        <w:rPr>
          <w:sz w:val="28"/>
          <w:szCs w:val="28"/>
        </w:rPr>
        <w:t>Худынское</w:t>
      </w:r>
      <w:proofErr w:type="spellEnd"/>
      <w:r w:rsidRPr="006D0EB5">
        <w:rPr>
          <w:sz w:val="28"/>
          <w:szCs w:val="28"/>
        </w:rPr>
        <w:t xml:space="preserve"> и благоустройство территории</w:t>
      </w:r>
      <w:r>
        <w:rPr>
          <w:sz w:val="28"/>
          <w:szCs w:val="28"/>
        </w:rPr>
        <w:t>.</w:t>
      </w:r>
      <w:r w:rsidRPr="00810E51">
        <w:rPr>
          <w:sz w:val="28"/>
          <w:szCs w:val="28"/>
        </w:rPr>
        <w:t xml:space="preserve"> </w:t>
      </w:r>
      <w:r>
        <w:rPr>
          <w:sz w:val="28"/>
          <w:szCs w:val="28"/>
        </w:rPr>
        <w:t>Во втором квартале 2020 года будет обновлен памятник в с</w:t>
      </w:r>
      <w:proofErr w:type="gramStart"/>
      <w:r>
        <w:rPr>
          <w:sz w:val="28"/>
          <w:szCs w:val="28"/>
        </w:rPr>
        <w:t>.Р</w:t>
      </w:r>
      <w:proofErr w:type="gramEnd"/>
      <w:r>
        <w:rPr>
          <w:sz w:val="28"/>
          <w:szCs w:val="28"/>
        </w:rPr>
        <w:t xml:space="preserve">ябово, и благоустроена стела в </w:t>
      </w:r>
      <w:proofErr w:type="spellStart"/>
      <w:r>
        <w:rPr>
          <w:sz w:val="28"/>
          <w:szCs w:val="28"/>
        </w:rPr>
        <w:t>д.Назарково</w:t>
      </w:r>
      <w:proofErr w:type="spellEnd"/>
      <w:r>
        <w:rPr>
          <w:sz w:val="28"/>
          <w:szCs w:val="28"/>
        </w:rPr>
        <w:t xml:space="preserve">. </w:t>
      </w:r>
    </w:p>
    <w:p w:rsidR="00010D31" w:rsidRPr="00B35BE8" w:rsidRDefault="00010D31" w:rsidP="00010D31">
      <w:pPr>
        <w:pStyle w:val="a4"/>
        <w:ind w:firstLine="708"/>
        <w:jc w:val="both"/>
        <w:rPr>
          <w:color w:val="4F81BD" w:themeColor="accent1"/>
          <w:sz w:val="28"/>
          <w:szCs w:val="28"/>
        </w:rPr>
      </w:pPr>
      <w:r w:rsidRPr="006D0EB5">
        <w:rPr>
          <w:sz w:val="28"/>
          <w:szCs w:val="28"/>
        </w:rPr>
        <w:t>В ряде населенных пунктов на территории поселения проведены мероприятия по борьбе с борщевиком «Сосновский»  в  с</w:t>
      </w:r>
      <w:proofErr w:type="gramStart"/>
      <w:r w:rsidRPr="006D0EB5">
        <w:rPr>
          <w:sz w:val="28"/>
          <w:szCs w:val="28"/>
        </w:rPr>
        <w:t>.Р</w:t>
      </w:r>
      <w:proofErr w:type="gramEnd"/>
      <w:r w:rsidRPr="006D0EB5">
        <w:rPr>
          <w:sz w:val="28"/>
          <w:szCs w:val="28"/>
        </w:rPr>
        <w:t xml:space="preserve">ябово,  д.Петрово, </w:t>
      </w:r>
      <w:proofErr w:type="spellStart"/>
      <w:r w:rsidRPr="006D0EB5">
        <w:rPr>
          <w:sz w:val="28"/>
          <w:szCs w:val="28"/>
        </w:rPr>
        <w:t>с.Худынское</w:t>
      </w:r>
      <w:proofErr w:type="spellEnd"/>
      <w:r w:rsidRPr="006D0EB5">
        <w:rPr>
          <w:sz w:val="28"/>
          <w:szCs w:val="28"/>
        </w:rPr>
        <w:t xml:space="preserve">  общей площадью более 1,5 га. </w:t>
      </w:r>
    </w:p>
    <w:p w:rsidR="00010D31" w:rsidRPr="006D0EB5" w:rsidRDefault="00010D31" w:rsidP="00010D31">
      <w:pPr>
        <w:pStyle w:val="a4"/>
        <w:ind w:firstLine="708"/>
        <w:jc w:val="both"/>
        <w:rPr>
          <w:sz w:val="28"/>
          <w:szCs w:val="28"/>
        </w:rPr>
      </w:pPr>
      <w:r w:rsidRPr="006D0EB5">
        <w:rPr>
          <w:sz w:val="28"/>
          <w:szCs w:val="28"/>
        </w:rPr>
        <w:t>Администрацией Рябовского сельского поселения поддерживается любая инициатива жителей, действующая на их благо, особенно по благоустройству. На протяжении последних пяти лет именно наши домовладения (из д. Котово, с. Рябово, д. Быково) становятся лучшими в районе, занимая призовые места.</w:t>
      </w:r>
    </w:p>
    <w:p w:rsidR="00010D31" w:rsidRPr="006D0EB5" w:rsidRDefault="00010D31" w:rsidP="00010D31">
      <w:pPr>
        <w:pStyle w:val="a4"/>
        <w:ind w:firstLine="708"/>
        <w:jc w:val="both"/>
        <w:rPr>
          <w:sz w:val="28"/>
          <w:szCs w:val="28"/>
        </w:rPr>
      </w:pPr>
      <w:r w:rsidRPr="006D0EB5">
        <w:rPr>
          <w:sz w:val="28"/>
          <w:szCs w:val="28"/>
        </w:rPr>
        <w:t xml:space="preserve"> Систематической является </w:t>
      </w:r>
      <w:r>
        <w:rPr>
          <w:sz w:val="28"/>
          <w:szCs w:val="28"/>
        </w:rPr>
        <w:t xml:space="preserve">и </w:t>
      </w:r>
      <w:r w:rsidRPr="006D0EB5">
        <w:rPr>
          <w:sz w:val="28"/>
          <w:szCs w:val="28"/>
        </w:rPr>
        <w:t>профилактическая работа среди населения</w:t>
      </w:r>
      <w:r>
        <w:rPr>
          <w:sz w:val="28"/>
          <w:szCs w:val="28"/>
        </w:rPr>
        <w:t>,</w:t>
      </w:r>
      <w:r w:rsidRPr="006D0EB5">
        <w:rPr>
          <w:sz w:val="28"/>
          <w:szCs w:val="28"/>
        </w:rPr>
        <w:t xml:space="preserve"> </w:t>
      </w:r>
      <w:r>
        <w:rPr>
          <w:sz w:val="28"/>
          <w:szCs w:val="28"/>
        </w:rPr>
        <w:t>в</w:t>
      </w:r>
      <w:r w:rsidRPr="006D0EB5">
        <w:rPr>
          <w:sz w:val="28"/>
          <w:szCs w:val="28"/>
        </w:rPr>
        <w:t xml:space="preserve"> 2019 году выслано 5 информационных писем жителям </w:t>
      </w:r>
      <w:r>
        <w:rPr>
          <w:sz w:val="28"/>
          <w:szCs w:val="28"/>
        </w:rPr>
        <w:t>н</w:t>
      </w:r>
      <w:r w:rsidRPr="006D0EB5">
        <w:rPr>
          <w:sz w:val="28"/>
          <w:szCs w:val="28"/>
        </w:rPr>
        <w:t>а</w:t>
      </w:r>
      <w:r>
        <w:rPr>
          <w:sz w:val="28"/>
          <w:szCs w:val="28"/>
        </w:rPr>
        <w:t xml:space="preserve"> устранение нарушений</w:t>
      </w:r>
      <w:r w:rsidRPr="006D0EB5">
        <w:rPr>
          <w:sz w:val="28"/>
          <w:szCs w:val="28"/>
        </w:rPr>
        <w:t xml:space="preserve"> правил по благоустройству придомовых территорий и содержания домашних животных. </w:t>
      </w:r>
    </w:p>
    <w:p w:rsidR="00010D31" w:rsidRDefault="00010D31" w:rsidP="00010D31">
      <w:pPr>
        <w:pStyle w:val="a4"/>
        <w:ind w:firstLine="708"/>
        <w:jc w:val="both"/>
        <w:rPr>
          <w:color w:val="002060"/>
          <w:sz w:val="28"/>
          <w:szCs w:val="28"/>
        </w:rPr>
      </w:pPr>
      <w:r w:rsidRPr="006D0EB5">
        <w:rPr>
          <w:sz w:val="28"/>
          <w:szCs w:val="28"/>
        </w:rPr>
        <w:t xml:space="preserve">В 2019 году администрацией сельского поселения очищено от мусора 70 тыс. квадратных метров улиц, более 3-х км придорожных полос, также была организована уборка центральных улиц сел. Для этих целей (при </w:t>
      </w:r>
      <w:proofErr w:type="gramStart"/>
      <w:r w:rsidRPr="006D0EB5">
        <w:rPr>
          <w:sz w:val="28"/>
          <w:szCs w:val="28"/>
        </w:rPr>
        <w:t>совместной</w:t>
      </w:r>
      <w:proofErr w:type="gramEnd"/>
      <w:r w:rsidRPr="006D0EB5">
        <w:rPr>
          <w:sz w:val="28"/>
          <w:szCs w:val="28"/>
        </w:rPr>
        <w:t xml:space="preserve"> работа с ЦЗН) было создано 2 рабочих места, заключены договора на вывоз мусора и ликвидацию сухостоя</w:t>
      </w:r>
      <w:r>
        <w:rPr>
          <w:sz w:val="28"/>
          <w:szCs w:val="28"/>
        </w:rPr>
        <w:t>.</w:t>
      </w:r>
      <w:r w:rsidRPr="00925BC4">
        <w:rPr>
          <w:color w:val="002060"/>
          <w:sz w:val="28"/>
          <w:szCs w:val="28"/>
        </w:rPr>
        <w:t xml:space="preserve"> </w:t>
      </w:r>
    </w:p>
    <w:p w:rsidR="00010D31" w:rsidRPr="006D0EB5" w:rsidRDefault="00010D31" w:rsidP="00010D31">
      <w:pPr>
        <w:pStyle w:val="a4"/>
        <w:jc w:val="both"/>
        <w:rPr>
          <w:color w:val="000000" w:themeColor="text1"/>
          <w:sz w:val="28"/>
          <w:szCs w:val="28"/>
        </w:rPr>
      </w:pPr>
      <w:r w:rsidRPr="006D0EB5">
        <w:rPr>
          <w:color w:val="000000" w:themeColor="text1"/>
          <w:sz w:val="28"/>
          <w:szCs w:val="28"/>
        </w:rPr>
        <w:t>За  2019 год:</w:t>
      </w:r>
    </w:p>
    <w:p w:rsidR="00010D31" w:rsidRPr="006D0EB5" w:rsidRDefault="00010D31" w:rsidP="00010D31">
      <w:pPr>
        <w:pStyle w:val="a4"/>
        <w:jc w:val="both"/>
        <w:rPr>
          <w:color w:val="000000" w:themeColor="text1"/>
          <w:sz w:val="28"/>
          <w:szCs w:val="28"/>
        </w:rPr>
      </w:pPr>
      <w:r w:rsidRPr="006D0EB5">
        <w:rPr>
          <w:color w:val="000000" w:themeColor="text1"/>
          <w:sz w:val="28"/>
          <w:szCs w:val="28"/>
        </w:rPr>
        <w:lastRenderedPageBreak/>
        <w:t>- проведено 4 сходов по размещению контейнерных площадок, сбору и вывозу ТКО;</w:t>
      </w:r>
    </w:p>
    <w:p w:rsidR="00010D31" w:rsidRPr="006D0EB5" w:rsidRDefault="00010D31" w:rsidP="00010D31">
      <w:pPr>
        <w:pStyle w:val="a4"/>
        <w:jc w:val="both"/>
        <w:rPr>
          <w:color w:val="000000" w:themeColor="text1"/>
          <w:sz w:val="28"/>
          <w:szCs w:val="28"/>
        </w:rPr>
      </w:pPr>
      <w:r w:rsidRPr="006D0EB5">
        <w:rPr>
          <w:color w:val="000000" w:themeColor="text1"/>
          <w:sz w:val="28"/>
          <w:szCs w:val="28"/>
        </w:rPr>
        <w:t>-  в с</w:t>
      </w:r>
      <w:proofErr w:type="gramStart"/>
      <w:r w:rsidRPr="006D0EB5">
        <w:rPr>
          <w:color w:val="000000" w:themeColor="text1"/>
          <w:sz w:val="28"/>
          <w:szCs w:val="28"/>
        </w:rPr>
        <w:t>.Р</w:t>
      </w:r>
      <w:proofErr w:type="gramEnd"/>
      <w:r w:rsidRPr="006D0EB5">
        <w:rPr>
          <w:color w:val="000000" w:themeColor="text1"/>
          <w:sz w:val="28"/>
          <w:szCs w:val="28"/>
        </w:rPr>
        <w:t>ябово обустроена площадка для сбора и в</w:t>
      </w:r>
      <w:r>
        <w:rPr>
          <w:color w:val="000000" w:themeColor="text1"/>
          <w:sz w:val="28"/>
          <w:szCs w:val="28"/>
        </w:rPr>
        <w:t xml:space="preserve">ывоза </w:t>
      </w:r>
      <w:proofErr w:type="spellStart"/>
      <w:r>
        <w:rPr>
          <w:color w:val="000000" w:themeColor="text1"/>
          <w:sz w:val="28"/>
          <w:szCs w:val="28"/>
        </w:rPr>
        <w:t>крупно-габаритных</w:t>
      </w:r>
      <w:proofErr w:type="spellEnd"/>
      <w:r>
        <w:rPr>
          <w:color w:val="000000" w:themeColor="text1"/>
          <w:sz w:val="28"/>
          <w:szCs w:val="28"/>
        </w:rPr>
        <w:t xml:space="preserve"> отходов;</w:t>
      </w:r>
    </w:p>
    <w:p w:rsidR="00010D31" w:rsidRPr="006D0EB5" w:rsidRDefault="00010D31" w:rsidP="00010D31">
      <w:pPr>
        <w:pStyle w:val="a4"/>
        <w:jc w:val="both"/>
        <w:rPr>
          <w:color w:val="000000" w:themeColor="text1"/>
          <w:sz w:val="28"/>
          <w:szCs w:val="28"/>
        </w:rPr>
      </w:pPr>
      <w:r w:rsidRPr="006D0EB5">
        <w:rPr>
          <w:color w:val="000000" w:themeColor="text1"/>
          <w:sz w:val="28"/>
          <w:szCs w:val="28"/>
        </w:rPr>
        <w:t>- в двух населенных пунктах (</w:t>
      </w:r>
      <w:proofErr w:type="spellStart"/>
      <w:r w:rsidRPr="006D0EB5">
        <w:rPr>
          <w:color w:val="000000" w:themeColor="text1"/>
          <w:sz w:val="28"/>
          <w:szCs w:val="28"/>
        </w:rPr>
        <w:t>с</w:t>
      </w:r>
      <w:proofErr w:type="gramStart"/>
      <w:r w:rsidRPr="006D0EB5">
        <w:rPr>
          <w:color w:val="000000" w:themeColor="text1"/>
          <w:sz w:val="28"/>
          <w:szCs w:val="28"/>
        </w:rPr>
        <w:t>.Х</w:t>
      </w:r>
      <w:proofErr w:type="gramEnd"/>
      <w:r w:rsidRPr="006D0EB5">
        <w:rPr>
          <w:color w:val="000000" w:themeColor="text1"/>
          <w:sz w:val="28"/>
          <w:szCs w:val="28"/>
        </w:rPr>
        <w:t>удынское</w:t>
      </w:r>
      <w:proofErr w:type="spellEnd"/>
      <w:r w:rsidRPr="006D0EB5">
        <w:rPr>
          <w:color w:val="000000" w:themeColor="text1"/>
          <w:sz w:val="28"/>
          <w:szCs w:val="28"/>
        </w:rPr>
        <w:t xml:space="preserve">, д.Котово,)  обустроены площадки по сбору твердых коммунальных отходов, а также в ходе проведения мониторинга совместно с работниками </w:t>
      </w:r>
      <w:proofErr w:type="spellStart"/>
      <w:r w:rsidRPr="006D0EB5">
        <w:rPr>
          <w:color w:val="000000" w:themeColor="text1"/>
          <w:sz w:val="28"/>
          <w:szCs w:val="28"/>
        </w:rPr>
        <w:t>Лухского</w:t>
      </w:r>
      <w:proofErr w:type="spellEnd"/>
      <w:r w:rsidRPr="006D0EB5">
        <w:rPr>
          <w:color w:val="000000" w:themeColor="text1"/>
          <w:sz w:val="28"/>
          <w:szCs w:val="28"/>
        </w:rPr>
        <w:t xml:space="preserve"> участка «О</w:t>
      </w:r>
      <w:r>
        <w:rPr>
          <w:color w:val="000000" w:themeColor="text1"/>
          <w:sz w:val="28"/>
          <w:szCs w:val="28"/>
        </w:rPr>
        <w:t xml:space="preserve">ОО </w:t>
      </w:r>
      <w:proofErr w:type="spellStart"/>
      <w:r>
        <w:rPr>
          <w:color w:val="000000" w:themeColor="text1"/>
          <w:sz w:val="28"/>
          <w:szCs w:val="28"/>
        </w:rPr>
        <w:t>Регоператор</w:t>
      </w:r>
      <w:proofErr w:type="spellEnd"/>
      <w:r>
        <w:rPr>
          <w:color w:val="000000" w:themeColor="text1"/>
          <w:sz w:val="28"/>
          <w:szCs w:val="28"/>
        </w:rPr>
        <w:t>» в виду быстрой н</w:t>
      </w:r>
      <w:r w:rsidRPr="006D0EB5">
        <w:rPr>
          <w:color w:val="000000" w:themeColor="text1"/>
          <w:sz w:val="28"/>
          <w:szCs w:val="28"/>
        </w:rPr>
        <w:t xml:space="preserve">аполняемости имеющихся контейнеров в летний период были добавлены по одному контейнеру в указанные населенные пункты. </w:t>
      </w:r>
    </w:p>
    <w:p w:rsidR="00010D31" w:rsidRPr="006D0EB5" w:rsidRDefault="00010D31" w:rsidP="00010D31">
      <w:pPr>
        <w:pStyle w:val="a4"/>
        <w:jc w:val="both"/>
        <w:rPr>
          <w:color w:val="000000" w:themeColor="text1"/>
          <w:sz w:val="28"/>
          <w:szCs w:val="28"/>
        </w:rPr>
      </w:pPr>
      <w:r w:rsidRPr="006D0EB5">
        <w:rPr>
          <w:color w:val="000000" w:themeColor="text1"/>
          <w:sz w:val="28"/>
          <w:szCs w:val="28"/>
        </w:rPr>
        <w:t>- совместно с ООО «Региональный оператор по обращению с твердыми коммунальными отходами» ликвидировано 2 стихийные свалки (с</w:t>
      </w:r>
      <w:proofErr w:type="gramStart"/>
      <w:r w:rsidRPr="006D0EB5">
        <w:rPr>
          <w:color w:val="000000" w:themeColor="text1"/>
          <w:sz w:val="28"/>
          <w:szCs w:val="28"/>
        </w:rPr>
        <w:t>.Р</w:t>
      </w:r>
      <w:proofErr w:type="gramEnd"/>
      <w:r w:rsidRPr="006D0EB5">
        <w:rPr>
          <w:color w:val="000000" w:themeColor="text1"/>
          <w:sz w:val="28"/>
          <w:szCs w:val="28"/>
        </w:rPr>
        <w:t xml:space="preserve">ябово, </w:t>
      </w:r>
      <w:proofErr w:type="spellStart"/>
      <w:r w:rsidRPr="006D0EB5">
        <w:rPr>
          <w:color w:val="000000" w:themeColor="text1"/>
          <w:sz w:val="28"/>
          <w:szCs w:val="28"/>
        </w:rPr>
        <w:t>д.Криковщина</w:t>
      </w:r>
      <w:proofErr w:type="spellEnd"/>
      <w:r w:rsidRPr="006D0EB5">
        <w:rPr>
          <w:color w:val="000000" w:themeColor="text1"/>
          <w:sz w:val="28"/>
          <w:szCs w:val="28"/>
        </w:rPr>
        <w:t>).</w:t>
      </w:r>
      <w:r>
        <w:rPr>
          <w:color w:val="000000" w:themeColor="text1"/>
          <w:sz w:val="28"/>
          <w:szCs w:val="28"/>
        </w:rPr>
        <w:t xml:space="preserve"> Подана заявка на установку контейнера под пластик в с</w:t>
      </w:r>
      <w:proofErr w:type="gramStart"/>
      <w:r>
        <w:rPr>
          <w:color w:val="000000" w:themeColor="text1"/>
          <w:sz w:val="28"/>
          <w:szCs w:val="28"/>
        </w:rPr>
        <w:t>.Р</w:t>
      </w:r>
      <w:proofErr w:type="gramEnd"/>
      <w:r>
        <w:rPr>
          <w:color w:val="000000" w:themeColor="text1"/>
          <w:sz w:val="28"/>
          <w:szCs w:val="28"/>
        </w:rPr>
        <w:t>ябово.</w:t>
      </w:r>
    </w:p>
    <w:p w:rsidR="00010D31" w:rsidRPr="006D0EB5" w:rsidRDefault="00010D31" w:rsidP="00010D31">
      <w:pPr>
        <w:pStyle w:val="a4"/>
        <w:ind w:firstLine="708"/>
        <w:jc w:val="both"/>
        <w:rPr>
          <w:color w:val="000000" w:themeColor="text1"/>
          <w:sz w:val="28"/>
          <w:szCs w:val="28"/>
        </w:rPr>
      </w:pPr>
      <w:r w:rsidRPr="006D0EB5">
        <w:rPr>
          <w:color w:val="000000" w:themeColor="text1"/>
          <w:sz w:val="28"/>
          <w:szCs w:val="28"/>
        </w:rPr>
        <w:t xml:space="preserve">В 2019 году были проведены субботники по благоустройству территорий населенных пунктов. </w:t>
      </w:r>
    </w:p>
    <w:p w:rsidR="00010D31" w:rsidRPr="006D0EB5" w:rsidRDefault="00010D31" w:rsidP="00010D31">
      <w:pPr>
        <w:pStyle w:val="a4"/>
        <w:ind w:firstLine="708"/>
        <w:jc w:val="both"/>
        <w:rPr>
          <w:color w:val="000000" w:themeColor="text1"/>
          <w:sz w:val="28"/>
          <w:szCs w:val="28"/>
        </w:rPr>
      </w:pPr>
      <w:r w:rsidRPr="006D0EB5">
        <w:rPr>
          <w:color w:val="000000" w:themeColor="text1"/>
          <w:sz w:val="28"/>
          <w:szCs w:val="28"/>
        </w:rPr>
        <w:t>Под постоянным контролем администрации сельского поселения находится состояние уличного освещения. В с</w:t>
      </w:r>
      <w:proofErr w:type="gramStart"/>
      <w:r w:rsidRPr="006D0EB5">
        <w:rPr>
          <w:color w:val="000000" w:themeColor="text1"/>
          <w:sz w:val="28"/>
          <w:szCs w:val="28"/>
        </w:rPr>
        <w:t>.Р</w:t>
      </w:r>
      <w:proofErr w:type="gramEnd"/>
      <w:r w:rsidRPr="006D0EB5">
        <w:rPr>
          <w:color w:val="000000" w:themeColor="text1"/>
          <w:sz w:val="28"/>
          <w:szCs w:val="28"/>
        </w:rPr>
        <w:t xml:space="preserve">ябово на ул.Артемовская освещение заменено в полном объеме (лампы ДРЛ на светодиодные светильники), в д.Котово добавлены 3 (светодиодных) 1 светильник на ул.Центральная, и 2 светильника на ул.Широкая. В данном направлении работа будет продолжена. </w:t>
      </w:r>
      <w:r>
        <w:rPr>
          <w:color w:val="000000" w:themeColor="text1"/>
          <w:sz w:val="28"/>
          <w:szCs w:val="28"/>
        </w:rPr>
        <w:t xml:space="preserve">Запланирована замена светильников в </w:t>
      </w:r>
      <w:proofErr w:type="spellStart"/>
      <w:r>
        <w:rPr>
          <w:color w:val="000000" w:themeColor="text1"/>
          <w:sz w:val="28"/>
          <w:szCs w:val="28"/>
        </w:rPr>
        <w:t>с</w:t>
      </w:r>
      <w:proofErr w:type="gramStart"/>
      <w:r>
        <w:rPr>
          <w:color w:val="000000" w:themeColor="text1"/>
          <w:sz w:val="28"/>
          <w:szCs w:val="28"/>
        </w:rPr>
        <w:t>.Х</w:t>
      </w:r>
      <w:proofErr w:type="gramEnd"/>
      <w:r>
        <w:rPr>
          <w:color w:val="000000" w:themeColor="text1"/>
          <w:sz w:val="28"/>
          <w:szCs w:val="28"/>
        </w:rPr>
        <w:t>удынское</w:t>
      </w:r>
      <w:proofErr w:type="spellEnd"/>
      <w:r>
        <w:rPr>
          <w:color w:val="000000" w:themeColor="text1"/>
          <w:sz w:val="28"/>
          <w:szCs w:val="28"/>
        </w:rPr>
        <w:t xml:space="preserve"> на первый квартал 2020 года. </w:t>
      </w:r>
      <w:r w:rsidRPr="006D0EB5">
        <w:rPr>
          <w:color w:val="000000" w:themeColor="text1"/>
          <w:sz w:val="28"/>
          <w:szCs w:val="28"/>
        </w:rPr>
        <w:t>Во всех населенных пунктах установлены реле времени, что позволяет экономить электроэнергию, и, соответственно, средства, затрачиваемые на уличное освещение.</w:t>
      </w:r>
    </w:p>
    <w:p w:rsidR="00010D31" w:rsidRPr="00A279F4" w:rsidRDefault="00010D31" w:rsidP="00010D31">
      <w:pPr>
        <w:pStyle w:val="a4"/>
        <w:ind w:firstLine="708"/>
        <w:jc w:val="both"/>
        <w:rPr>
          <w:color w:val="333333"/>
          <w:sz w:val="28"/>
          <w:szCs w:val="28"/>
        </w:rPr>
      </w:pPr>
      <w:r w:rsidRPr="006D0EB5">
        <w:rPr>
          <w:color w:val="000000" w:themeColor="text1"/>
          <w:sz w:val="28"/>
          <w:szCs w:val="28"/>
        </w:rPr>
        <w:t>Основная задача администрации сельского поселения и жителей – это обеспечение и выполнение требований противопожарной безопасности. В сельском поселении в 2019 году пожаров жилых домов не было, но в весенний период имели место возгорание сухой растительности на полях между населенными пунктами. Данные возгорания в кратчайшие сроки были отрезаны путем опахивания, и потушены. При ежегодном обследовании населенного пункта (д</w:t>
      </w:r>
      <w:proofErr w:type="gramStart"/>
      <w:r w:rsidRPr="006D0EB5">
        <w:rPr>
          <w:color w:val="000000" w:themeColor="text1"/>
          <w:sz w:val="28"/>
          <w:szCs w:val="28"/>
        </w:rPr>
        <w:t>.Б</w:t>
      </w:r>
      <w:proofErr w:type="gramEnd"/>
      <w:r w:rsidRPr="006D0EB5">
        <w:rPr>
          <w:color w:val="000000" w:themeColor="text1"/>
          <w:sz w:val="28"/>
          <w:szCs w:val="28"/>
        </w:rPr>
        <w:t>абино)  имеющего общую границу с лесными участками перед пожароопасным периодом совместно с начальником ПЧ-45 были приняты дополнительные противопожарные меры. Определено место устройства пирса на реке в середине деревни. В зимнее время в населенных пунктах поселения содержаться противопожарные проруби и подъезд к ним</w:t>
      </w:r>
      <w:r w:rsidRPr="00B3656D">
        <w:rPr>
          <w:color w:val="002060"/>
          <w:sz w:val="28"/>
          <w:szCs w:val="28"/>
        </w:rPr>
        <w:t>.</w:t>
      </w:r>
      <w:r w:rsidRPr="00A279F4">
        <w:rPr>
          <w:color w:val="333333"/>
          <w:sz w:val="28"/>
          <w:szCs w:val="28"/>
        </w:rPr>
        <w:t> </w:t>
      </w:r>
    </w:p>
    <w:p w:rsidR="00010D31" w:rsidRPr="003C12C6" w:rsidRDefault="00010D31" w:rsidP="00010D31">
      <w:pPr>
        <w:pStyle w:val="a4"/>
        <w:jc w:val="both"/>
        <w:rPr>
          <w:b/>
          <w:color w:val="002060"/>
          <w:sz w:val="28"/>
          <w:szCs w:val="28"/>
        </w:rPr>
      </w:pPr>
      <w:r w:rsidRPr="00A279F4">
        <w:rPr>
          <w:sz w:val="28"/>
          <w:szCs w:val="28"/>
        </w:rPr>
        <w:t> </w:t>
      </w:r>
      <w:r w:rsidRPr="008871FE">
        <w:rPr>
          <w:color w:val="0070C0"/>
          <w:sz w:val="28"/>
          <w:szCs w:val="28"/>
        </w:rPr>
        <w:t> </w:t>
      </w:r>
      <w:r w:rsidRPr="003C12C6">
        <w:rPr>
          <w:b/>
          <w:color w:val="0D0D0D" w:themeColor="text1" w:themeTint="F2"/>
          <w:sz w:val="28"/>
          <w:szCs w:val="28"/>
        </w:rPr>
        <w:t xml:space="preserve">Культура      </w:t>
      </w:r>
    </w:p>
    <w:p w:rsidR="00010D31" w:rsidRPr="006D0EB5" w:rsidRDefault="00010D31" w:rsidP="00010D31">
      <w:pPr>
        <w:jc w:val="both"/>
        <w:rPr>
          <w:color w:val="000000" w:themeColor="text1"/>
          <w:sz w:val="28"/>
          <w:szCs w:val="28"/>
        </w:rPr>
      </w:pPr>
      <w:r w:rsidRPr="002165F8">
        <w:rPr>
          <w:color w:val="000000" w:themeColor="text1"/>
          <w:sz w:val="28"/>
          <w:szCs w:val="28"/>
        </w:rPr>
        <w:t xml:space="preserve">   </w:t>
      </w:r>
      <w:r w:rsidRPr="006D0EB5">
        <w:rPr>
          <w:color w:val="000000" w:themeColor="text1"/>
          <w:sz w:val="28"/>
          <w:szCs w:val="28"/>
        </w:rPr>
        <w:t>Услуги по организации культурного досуга предоставляет Муниципальное учреждение «</w:t>
      </w:r>
      <w:proofErr w:type="spellStart"/>
      <w:r w:rsidRPr="006D0EB5">
        <w:rPr>
          <w:color w:val="000000" w:themeColor="text1"/>
          <w:sz w:val="28"/>
          <w:szCs w:val="28"/>
        </w:rPr>
        <w:t>Культурно-досуговый</w:t>
      </w:r>
      <w:proofErr w:type="spellEnd"/>
      <w:r w:rsidRPr="006D0EB5">
        <w:rPr>
          <w:color w:val="000000" w:themeColor="text1"/>
          <w:sz w:val="28"/>
          <w:szCs w:val="28"/>
        </w:rPr>
        <w:t xml:space="preserve"> комплекс Рябовского сельского поселения». </w:t>
      </w:r>
    </w:p>
    <w:p w:rsidR="00010D31" w:rsidRPr="006D0EB5" w:rsidRDefault="00010D31" w:rsidP="00010D31">
      <w:pPr>
        <w:pStyle w:val="a4"/>
        <w:jc w:val="both"/>
        <w:rPr>
          <w:color w:val="000000" w:themeColor="text1"/>
          <w:sz w:val="28"/>
          <w:szCs w:val="28"/>
        </w:rPr>
      </w:pPr>
      <w:r w:rsidRPr="006D0EB5">
        <w:rPr>
          <w:color w:val="000000" w:themeColor="text1"/>
          <w:sz w:val="28"/>
          <w:szCs w:val="28"/>
        </w:rPr>
        <w:t> </w:t>
      </w:r>
      <w:r w:rsidRPr="006D0EB5">
        <w:rPr>
          <w:color w:val="000000" w:themeColor="text1"/>
          <w:sz w:val="28"/>
          <w:szCs w:val="28"/>
        </w:rPr>
        <w:tab/>
      </w:r>
      <w:proofErr w:type="gramStart"/>
      <w:r w:rsidRPr="006D0EB5">
        <w:rPr>
          <w:color w:val="000000" w:themeColor="text1"/>
          <w:sz w:val="28"/>
          <w:szCs w:val="28"/>
        </w:rPr>
        <w:t>В 2019 году принимались участия в районных и областном праздниках:</w:t>
      </w:r>
      <w:proofErr w:type="gramEnd"/>
    </w:p>
    <w:p w:rsidR="00010D31" w:rsidRPr="003C12C6" w:rsidRDefault="00010D31" w:rsidP="00010D31">
      <w:pPr>
        <w:pStyle w:val="a4"/>
        <w:jc w:val="both"/>
        <w:rPr>
          <w:color w:val="0D0D0D" w:themeColor="text1" w:themeTint="F2"/>
          <w:sz w:val="28"/>
          <w:szCs w:val="28"/>
        </w:rPr>
      </w:pPr>
      <w:r w:rsidRPr="003C12C6">
        <w:rPr>
          <w:color w:val="0D0D0D" w:themeColor="text1" w:themeTint="F2"/>
          <w:sz w:val="28"/>
          <w:szCs w:val="28"/>
        </w:rPr>
        <w:t>- в январе традиционно в «</w:t>
      </w:r>
      <w:proofErr w:type="spellStart"/>
      <w:r w:rsidRPr="003C12C6">
        <w:rPr>
          <w:color w:val="0D0D0D" w:themeColor="text1" w:themeTint="F2"/>
          <w:sz w:val="28"/>
          <w:szCs w:val="28"/>
        </w:rPr>
        <w:t>Лухской</w:t>
      </w:r>
      <w:proofErr w:type="spellEnd"/>
      <w:r w:rsidRPr="003C12C6">
        <w:rPr>
          <w:color w:val="0D0D0D" w:themeColor="text1" w:themeTint="F2"/>
          <w:sz w:val="28"/>
          <w:szCs w:val="28"/>
        </w:rPr>
        <w:t xml:space="preserve"> зимней рыбалке»; </w:t>
      </w:r>
    </w:p>
    <w:p w:rsidR="00010D31" w:rsidRPr="003C12C6" w:rsidRDefault="00010D31" w:rsidP="00010D31">
      <w:pPr>
        <w:jc w:val="both"/>
        <w:rPr>
          <w:color w:val="0D0D0D" w:themeColor="text1" w:themeTint="F2"/>
          <w:sz w:val="28"/>
          <w:szCs w:val="28"/>
        </w:rPr>
      </w:pPr>
      <w:r w:rsidRPr="003C12C6">
        <w:rPr>
          <w:color w:val="0D0D0D" w:themeColor="text1" w:themeTint="F2"/>
          <w:sz w:val="28"/>
          <w:szCs w:val="28"/>
        </w:rPr>
        <w:t>-  в июле</w:t>
      </w:r>
      <w:r>
        <w:rPr>
          <w:color w:val="0D0D0D" w:themeColor="text1" w:themeTint="F2"/>
          <w:sz w:val="28"/>
          <w:szCs w:val="28"/>
        </w:rPr>
        <w:t xml:space="preserve"> </w:t>
      </w:r>
      <w:r w:rsidRPr="003C12C6">
        <w:rPr>
          <w:color w:val="0D0D0D" w:themeColor="text1" w:themeTint="F2"/>
          <w:sz w:val="28"/>
          <w:szCs w:val="28"/>
        </w:rPr>
        <w:t xml:space="preserve">-  организован выезд на фестиваль «Черничное гулянье» в Верхнем </w:t>
      </w:r>
      <w:proofErr w:type="gramStart"/>
      <w:r w:rsidRPr="003C12C6">
        <w:rPr>
          <w:color w:val="0D0D0D" w:themeColor="text1" w:themeTint="F2"/>
          <w:sz w:val="28"/>
          <w:szCs w:val="28"/>
        </w:rPr>
        <w:t>Ландехе</w:t>
      </w:r>
      <w:proofErr w:type="gramEnd"/>
      <w:r w:rsidRPr="003C12C6">
        <w:rPr>
          <w:color w:val="0D0D0D" w:themeColor="text1" w:themeTint="F2"/>
          <w:sz w:val="28"/>
          <w:szCs w:val="28"/>
        </w:rPr>
        <w:t xml:space="preserve"> где награждены 2мя дипломами за 3 место и ценными подарками;</w:t>
      </w:r>
    </w:p>
    <w:p w:rsidR="00010D31" w:rsidRPr="003C12C6" w:rsidRDefault="00010D31" w:rsidP="00010D31">
      <w:pPr>
        <w:jc w:val="both"/>
        <w:rPr>
          <w:color w:val="0D0D0D" w:themeColor="text1" w:themeTint="F2"/>
          <w:sz w:val="28"/>
          <w:szCs w:val="28"/>
        </w:rPr>
      </w:pPr>
      <w:r w:rsidRPr="003C12C6">
        <w:rPr>
          <w:color w:val="0D0D0D" w:themeColor="text1" w:themeTint="F2"/>
          <w:sz w:val="28"/>
          <w:szCs w:val="28"/>
        </w:rPr>
        <w:lastRenderedPageBreak/>
        <w:t>-  в апреле</w:t>
      </w:r>
      <w:r>
        <w:rPr>
          <w:color w:val="0D0D0D" w:themeColor="text1" w:themeTint="F2"/>
          <w:sz w:val="28"/>
          <w:szCs w:val="28"/>
        </w:rPr>
        <w:t xml:space="preserve"> </w:t>
      </w:r>
      <w:r w:rsidRPr="003C12C6">
        <w:rPr>
          <w:color w:val="0D0D0D" w:themeColor="text1" w:themeTint="F2"/>
          <w:sz w:val="28"/>
          <w:szCs w:val="28"/>
        </w:rPr>
        <w:t xml:space="preserve">- </w:t>
      </w:r>
      <w:r w:rsidRPr="003C12C6">
        <w:rPr>
          <w:color w:val="0D0D0D" w:themeColor="text1" w:themeTint="F2"/>
          <w:sz w:val="20"/>
          <w:szCs w:val="20"/>
        </w:rPr>
        <w:t xml:space="preserve"> </w:t>
      </w:r>
      <w:r w:rsidRPr="003C12C6">
        <w:rPr>
          <w:color w:val="0D0D0D" w:themeColor="text1" w:themeTint="F2"/>
          <w:sz w:val="28"/>
          <w:szCs w:val="28"/>
        </w:rPr>
        <w:t xml:space="preserve">районный конкурс-фестиваль « Весь мир-театр», получен Диплом « За лучшее исполнение роли»; </w:t>
      </w:r>
    </w:p>
    <w:p w:rsidR="00010D31" w:rsidRPr="003C12C6" w:rsidRDefault="00010D31" w:rsidP="00010D31">
      <w:pPr>
        <w:pStyle w:val="a4"/>
        <w:jc w:val="both"/>
        <w:rPr>
          <w:color w:val="0D0D0D" w:themeColor="text1" w:themeTint="F2"/>
          <w:sz w:val="28"/>
          <w:szCs w:val="28"/>
        </w:rPr>
      </w:pPr>
      <w:r w:rsidRPr="003C12C6">
        <w:rPr>
          <w:color w:val="0D0D0D" w:themeColor="text1" w:themeTint="F2"/>
          <w:sz w:val="28"/>
          <w:szCs w:val="28"/>
        </w:rPr>
        <w:t>- в августе день физкультурника, в котором команда Рябовского сельского поселения заняла 3-е призовое место.</w:t>
      </w:r>
    </w:p>
    <w:p w:rsidR="00010D31" w:rsidRPr="003C12C6" w:rsidRDefault="00010D31" w:rsidP="00010D31">
      <w:pPr>
        <w:jc w:val="both"/>
        <w:rPr>
          <w:color w:val="0D0D0D" w:themeColor="text1" w:themeTint="F2"/>
          <w:sz w:val="28"/>
          <w:szCs w:val="28"/>
        </w:rPr>
      </w:pPr>
      <w:r w:rsidRPr="003C12C6">
        <w:rPr>
          <w:color w:val="0D0D0D" w:themeColor="text1" w:themeTint="F2"/>
          <w:sz w:val="28"/>
          <w:szCs w:val="28"/>
        </w:rPr>
        <w:t>- участие в 13-ом областном празднике –</w:t>
      </w:r>
      <w:r>
        <w:rPr>
          <w:color w:val="0D0D0D" w:themeColor="text1" w:themeTint="F2"/>
          <w:sz w:val="28"/>
          <w:szCs w:val="28"/>
        </w:rPr>
        <w:t xml:space="preserve"> фестивале «</w:t>
      </w:r>
      <w:r w:rsidRPr="003C12C6">
        <w:rPr>
          <w:color w:val="0D0D0D" w:themeColor="text1" w:themeTint="F2"/>
          <w:sz w:val="28"/>
          <w:szCs w:val="28"/>
        </w:rPr>
        <w:t xml:space="preserve">Лук-лучок», победили в номинации « Самая вкусная лавка». </w:t>
      </w:r>
    </w:p>
    <w:p w:rsidR="00010D31" w:rsidRPr="003C12C6" w:rsidRDefault="00010D31" w:rsidP="00010D31">
      <w:pPr>
        <w:pStyle w:val="a4"/>
        <w:jc w:val="both"/>
        <w:rPr>
          <w:color w:val="0D0D0D" w:themeColor="text1" w:themeTint="F2"/>
          <w:sz w:val="28"/>
          <w:szCs w:val="28"/>
        </w:rPr>
      </w:pPr>
      <w:r w:rsidRPr="003C12C6">
        <w:rPr>
          <w:color w:val="0D0D0D" w:themeColor="text1" w:themeTint="F2"/>
          <w:sz w:val="28"/>
          <w:szCs w:val="28"/>
        </w:rPr>
        <w:t>- в октябре на нашей земле организован прием работников сельского хозяйства и перерабатывающей промышленности,</w:t>
      </w:r>
      <w:r w:rsidRPr="003C12C6">
        <w:rPr>
          <w:color w:val="0D0D0D" w:themeColor="text1" w:themeTint="F2"/>
          <w:sz w:val="20"/>
          <w:szCs w:val="20"/>
        </w:rPr>
        <w:t xml:space="preserve"> </w:t>
      </w:r>
      <w:r w:rsidRPr="003C12C6">
        <w:rPr>
          <w:color w:val="0D0D0D" w:themeColor="text1" w:themeTint="F2"/>
          <w:sz w:val="28"/>
          <w:szCs w:val="28"/>
        </w:rPr>
        <w:t>на котором помимо праздничной концертной программы была выставка продукции сада и огорода.</w:t>
      </w:r>
    </w:p>
    <w:p w:rsidR="00010D31" w:rsidRPr="006D0EB5" w:rsidRDefault="00010D31" w:rsidP="00010D31">
      <w:pPr>
        <w:pStyle w:val="a4"/>
        <w:jc w:val="both"/>
        <w:rPr>
          <w:color w:val="000000" w:themeColor="text1"/>
          <w:sz w:val="28"/>
          <w:szCs w:val="28"/>
        </w:rPr>
      </w:pPr>
      <w:r w:rsidRPr="006D0EB5">
        <w:rPr>
          <w:color w:val="000000" w:themeColor="text1"/>
          <w:sz w:val="28"/>
          <w:szCs w:val="28"/>
        </w:rPr>
        <w:t xml:space="preserve">        Работниками культуры организовывался досуг жителям с. </w:t>
      </w:r>
      <w:proofErr w:type="spellStart"/>
      <w:r w:rsidRPr="006D0EB5">
        <w:rPr>
          <w:color w:val="000000" w:themeColor="text1"/>
          <w:sz w:val="28"/>
          <w:szCs w:val="28"/>
        </w:rPr>
        <w:t>Худынское</w:t>
      </w:r>
      <w:proofErr w:type="spellEnd"/>
      <w:r w:rsidRPr="006D0EB5">
        <w:rPr>
          <w:color w:val="000000" w:themeColor="text1"/>
          <w:sz w:val="28"/>
          <w:szCs w:val="28"/>
        </w:rPr>
        <w:t xml:space="preserve">. В первом полугодии мероприятия проводились на улице </w:t>
      </w:r>
      <w:r w:rsidRPr="003C12C6">
        <w:rPr>
          <w:color w:val="0D0D0D" w:themeColor="text1" w:themeTint="F2"/>
          <w:sz w:val="28"/>
          <w:szCs w:val="28"/>
        </w:rPr>
        <w:t>(9 мая, День села, концертная программа хора «Сударушка» Тимирязевского КДК),</w:t>
      </w:r>
      <w:r w:rsidRPr="006D0EB5">
        <w:rPr>
          <w:color w:val="000000" w:themeColor="text1"/>
          <w:sz w:val="28"/>
          <w:szCs w:val="28"/>
        </w:rPr>
        <w:t xml:space="preserve"> но уже на День пожилого человека и последующие праздники жителей </w:t>
      </w:r>
      <w:proofErr w:type="spellStart"/>
      <w:r w:rsidRPr="006D0EB5">
        <w:rPr>
          <w:color w:val="000000" w:themeColor="text1"/>
          <w:sz w:val="28"/>
          <w:szCs w:val="28"/>
        </w:rPr>
        <w:t>с</w:t>
      </w:r>
      <w:proofErr w:type="gramStart"/>
      <w:r w:rsidRPr="006D0EB5">
        <w:rPr>
          <w:color w:val="000000" w:themeColor="text1"/>
          <w:sz w:val="28"/>
          <w:szCs w:val="28"/>
        </w:rPr>
        <w:t>.Х</w:t>
      </w:r>
      <w:proofErr w:type="gramEnd"/>
      <w:r w:rsidRPr="006D0EB5">
        <w:rPr>
          <w:color w:val="000000" w:themeColor="text1"/>
          <w:sz w:val="28"/>
          <w:szCs w:val="28"/>
        </w:rPr>
        <w:t>удынское</w:t>
      </w:r>
      <w:proofErr w:type="spellEnd"/>
      <w:r w:rsidRPr="006D0EB5">
        <w:rPr>
          <w:color w:val="000000" w:themeColor="text1"/>
          <w:sz w:val="28"/>
          <w:szCs w:val="28"/>
        </w:rPr>
        <w:t xml:space="preserve"> и гостей приветствовали в отремонтированном помещении сельского клуба. Сельский клуб обогревается электрическими конвекторами, приобретена акустическая переносная система, установлена система пожарной безопасности, план эвакуации.</w:t>
      </w:r>
    </w:p>
    <w:p w:rsidR="00010D31" w:rsidRPr="003C12C6" w:rsidRDefault="00010D31" w:rsidP="00010D31">
      <w:pPr>
        <w:pStyle w:val="a4"/>
        <w:jc w:val="both"/>
        <w:rPr>
          <w:color w:val="0D0D0D" w:themeColor="text1" w:themeTint="F2"/>
          <w:sz w:val="28"/>
          <w:szCs w:val="28"/>
        </w:rPr>
      </w:pPr>
      <w:r w:rsidRPr="006D0EB5">
        <w:rPr>
          <w:color w:val="000000" w:themeColor="text1"/>
          <w:sz w:val="28"/>
          <w:szCs w:val="28"/>
        </w:rPr>
        <w:t xml:space="preserve">       В других  домах культуры (Рябово и Котово) произведена противопожарная обработка.</w:t>
      </w:r>
      <w:r>
        <w:rPr>
          <w:color w:val="000000" w:themeColor="text1"/>
          <w:sz w:val="28"/>
          <w:szCs w:val="28"/>
        </w:rPr>
        <w:t xml:space="preserve"> </w:t>
      </w:r>
      <w:r w:rsidRPr="006D0EB5">
        <w:rPr>
          <w:color w:val="000000" w:themeColor="text1"/>
          <w:sz w:val="28"/>
          <w:szCs w:val="28"/>
        </w:rPr>
        <w:t xml:space="preserve"> </w:t>
      </w:r>
      <w:proofErr w:type="gramStart"/>
      <w:r w:rsidRPr="006D0EB5">
        <w:rPr>
          <w:color w:val="000000" w:themeColor="text1"/>
          <w:sz w:val="28"/>
          <w:szCs w:val="28"/>
        </w:rPr>
        <w:t>В</w:t>
      </w:r>
      <w:proofErr w:type="gramEnd"/>
      <w:r w:rsidRPr="006D0EB5">
        <w:rPr>
          <w:color w:val="000000" w:themeColor="text1"/>
          <w:sz w:val="28"/>
          <w:szCs w:val="28"/>
        </w:rPr>
        <w:t xml:space="preserve"> </w:t>
      </w:r>
      <w:r>
        <w:rPr>
          <w:color w:val="000000" w:themeColor="text1"/>
          <w:sz w:val="28"/>
          <w:szCs w:val="28"/>
        </w:rPr>
        <w:t xml:space="preserve"> </w:t>
      </w:r>
      <w:proofErr w:type="gramStart"/>
      <w:r w:rsidRPr="006D0EB5">
        <w:rPr>
          <w:color w:val="000000" w:themeColor="text1"/>
          <w:sz w:val="28"/>
          <w:szCs w:val="28"/>
        </w:rPr>
        <w:t>Рябовский</w:t>
      </w:r>
      <w:proofErr w:type="gramEnd"/>
      <w:r w:rsidRPr="006D0EB5">
        <w:rPr>
          <w:color w:val="000000" w:themeColor="text1"/>
          <w:sz w:val="28"/>
          <w:szCs w:val="28"/>
        </w:rPr>
        <w:t xml:space="preserve"> дом культуры проведен интернет, </w:t>
      </w:r>
      <w:r w:rsidRPr="003C12C6">
        <w:rPr>
          <w:color w:val="0D0D0D" w:themeColor="text1" w:themeTint="F2"/>
          <w:sz w:val="28"/>
          <w:szCs w:val="28"/>
        </w:rPr>
        <w:t>приобретена оргтехника (ноутбук).</w:t>
      </w:r>
    </w:p>
    <w:p w:rsidR="00010D31" w:rsidRDefault="00010D31" w:rsidP="00010D31">
      <w:pPr>
        <w:pStyle w:val="a4"/>
        <w:jc w:val="both"/>
        <w:rPr>
          <w:color w:val="4F81BD" w:themeColor="accent1"/>
          <w:sz w:val="28"/>
          <w:szCs w:val="28"/>
        </w:rPr>
      </w:pPr>
      <w:r w:rsidRPr="006D0EB5">
        <w:rPr>
          <w:color w:val="000000" w:themeColor="text1"/>
          <w:sz w:val="28"/>
          <w:szCs w:val="28"/>
        </w:rPr>
        <w:t xml:space="preserve">        Учреждения культуры нашего поселения с каждым годом ветшают и требуют все больших вложений. В 2019 году был проведен текущий ремонт крыши Котовского дома культуры. Поданы документы на участие в областной программе по капитальному ремонту крыши дома культуры с</w:t>
      </w:r>
      <w:proofErr w:type="gramStart"/>
      <w:r w:rsidRPr="006D0EB5">
        <w:rPr>
          <w:color w:val="000000" w:themeColor="text1"/>
          <w:sz w:val="28"/>
          <w:szCs w:val="28"/>
        </w:rPr>
        <w:t>.Р</w:t>
      </w:r>
      <w:proofErr w:type="gramEnd"/>
      <w:r w:rsidRPr="006D0EB5">
        <w:rPr>
          <w:color w:val="000000" w:themeColor="text1"/>
          <w:sz w:val="28"/>
          <w:szCs w:val="28"/>
        </w:rPr>
        <w:t>ябово на 2024 год.</w:t>
      </w:r>
    </w:p>
    <w:p w:rsidR="00010D31" w:rsidRPr="003C12C6" w:rsidRDefault="00010D31" w:rsidP="00010D31">
      <w:pPr>
        <w:jc w:val="both"/>
        <w:rPr>
          <w:b/>
          <w:color w:val="0D0D0D" w:themeColor="text1" w:themeTint="F2"/>
          <w:sz w:val="28"/>
          <w:szCs w:val="28"/>
        </w:rPr>
      </w:pPr>
      <w:r w:rsidRPr="003C12C6">
        <w:rPr>
          <w:b/>
          <w:color w:val="0D0D0D" w:themeColor="text1" w:themeTint="F2"/>
          <w:sz w:val="28"/>
          <w:szCs w:val="28"/>
        </w:rPr>
        <w:t xml:space="preserve">Школа, </w:t>
      </w:r>
      <w:r>
        <w:rPr>
          <w:b/>
          <w:color w:val="0D0D0D" w:themeColor="text1" w:themeTint="F2"/>
          <w:sz w:val="28"/>
          <w:szCs w:val="28"/>
        </w:rPr>
        <w:t>С</w:t>
      </w:r>
      <w:r w:rsidRPr="003C12C6">
        <w:rPr>
          <w:b/>
          <w:color w:val="0D0D0D" w:themeColor="text1" w:themeTint="F2"/>
          <w:sz w:val="28"/>
          <w:szCs w:val="28"/>
        </w:rPr>
        <w:t>порт</w:t>
      </w:r>
    </w:p>
    <w:p w:rsidR="00010D31" w:rsidRPr="006D0EB5" w:rsidRDefault="00010D31" w:rsidP="00010D31">
      <w:pPr>
        <w:ind w:firstLine="709"/>
        <w:jc w:val="both"/>
        <w:rPr>
          <w:color w:val="000000" w:themeColor="text1"/>
          <w:sz w:val="28"/>
          <w:szCs w:val="28"/>
          <w:shd w:val="clear" w:color="auto" w:fill="FFFFFF"/>
        </w:rPr>
      </w:pPr>
      <w:r w:rsidRPr="006D0EB5">
        <w:rPr>
          <w:color w:val="000000" w:themeColor="text1"/>
          <w:sz w:val="28"/>
          <w:szCs w:val="28"/>
        </w:rPr>
        <w:t xml:space="preserve">МКОУ «Рябовская основная школа»  является единственной школой на территории Рябовского сельского поселения, в которой </w:t>
      </w:r>
      <w:r w:rsidRPr="006D0EB5">
        <w:rPr>
          <w:color w:val="000000" w:themeColor="text1"/>
          <w:sz w:val="28"/>
          <w:szCs w:val="28"/>
          <w:shd w:val="clear" w:color="auto" w:fill="FFFFFF"/>
        </w:rPr>
        <w:t xml:space="preserve"> обучаются 22 ученика и 5 воспитанников дошкольной группы.</w:t>
      </w:r>
    </w:p>
    <w:p w:rsidR="00010D31" w:rsidRPr="006D0EB5" w:rsidRDefault="00010D31" w:rsidP="00010D31">
      <w:pPr>
        <w:ind w:firstLine="709"/>
        <w:jc w:val="both"/>
        <w:rPr>
          <w:color w:val="000000" w:themeColor="text1"/>
          <w:sz w:val="28"/>
          <w:szCs w:val="28"/>
          <w:shd w:val="clear" w:color="auto" w:fill="FFFFFF"/>
        </w:rPr>
      </w:pPr>
      <w:r w:rsidRPr="006D0EB5">
        <w:rPr>
          <w:color w:val="000000" w:themeColor="text1"/>
          <w:sz w:val="28"/>
          <w:szCs w:val="28"/>
          <w:shd w:val="clear" w:color="auto" w:fill="FFFFFF"/>
        </w:rPr>
        <w:t>Школьники принимают участие в районных, областных мероприятиях, занима</w:t>
      </w:r>
      <w:r>
        <w:rPr>
          <w:color w:val="000000" w:themeColor="text1"/>
          <w:sz w:val="28"/>
          <w:szCs w:val="28"/>
          <w:shd w:val="clear" w:color="auto" w:fill="FFFFFF"/>
        </w:rPr>
        <w:t>я</w:t>
      </w:r>
      <w:r w:rsidRPr="006D0EB5">
        <w:rPr>
          <w:color w:val="000000" w:themeColor="text1"/>
          <w:sz w:val="28"/>
          <w:szCs w:val="28"/>
          <w:shd w:val="clear" w:color="auto" w:fill="FFFFFF"/>
        </w:rPr>
        <w:t xml:space="preserve"> призовые места.</w:t>
      </w:r>
    </w:p>
    <w:p w:rsidR="00010D31" w:rsidRPr="006D0EB5" w:rsidRDefault="00010D31" w:rsidP="00010D31">
      <w:pPr>
        <w:ind w:firstLine="709"/>
        <w:jc w:val="both"/>
        <w:rPr>
          <w:color w:val="000000" w:themeColor="text1"/>
          <w:sz w:val="28"/>
          <w:szCs w:val="28"/>
          <w:shd w:val="clear" w:color="auto" w:fill="FFFFFF"/>
        </w:rPr>
      </w:pPr>
      <w:r>
        <w:rPr>
          <w:color w:val="000000" w:themeColor="text1"/>
          <w:sz w:val="28"/>
          <w:szCs w:val="28"/>
          <w:shd w:val="clear" w:color="auto" w:fill="FFFFFF"/>
        </w:rPr>
        <w:t>На базе школы проводились районные соревнования по стрельбе из пневматической винтовки (1-е место) и по настольному теннису (1-е место).</w:t>
      </w:r>
    </w:p>
    <w:p w:rsidR="00010D31" w:rsidRPr="006D0EB5" w:rsidRDefault="00010D31" w:rsidP="00010D31">
      <w:pPr>
        <w:pStyle w:val="a8"/>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Pr="006D0EB5">
        <w:rPr>
          <w:color w:val="000000" w:themeColor="text1"/>
          <w:sz w:val="28"/>
          <w:szCs w:val="28"/>
        </w:rPr>
        <w:t>Четверо  ребят  успешно справил</w:t>
      </w:r>
      <w:r>
        <w:rPr>
          <w:color w:val="000000" w:themeColor="text1"/>
          <w:sz w:val="28"/>
          <w:szCs w:val="28"/>
        </w:rPr>
        <w:t>ись с заданиями</w:t>
      </w:r>
      <w:r w:rsidRPr="006D0EB5">
        <w:rPr>
          <w:color w:val="000000" w:themeColor="text1"/>
          <w:sz w:val="28"/>
          <w:szCs w:val="28"/>
        </w:rPr>
        <w:t xml:space="preserve"> и выполнили все нормативы </w:t>
      </w:r>
      <w:r>
        <w:rPr>
          <w:color w:val="000000" w:themeColor="text1"/>
          <w:sz w:val="28"/>
          <w:szCs w:val="28"/>
        </w:rPr>
        <w:t xml:space="preserve">ГТО </w:t>
      </w:r>
      <w:r w:rsidRPr="006D0EB5">
        <w:rPr>
          <w:color w:val="000000" w:themeColor="text1"/>
          <w:sz w:val="28"/>
          <w:szCs w:val="28"/>
        </w:rPr>
        <w:t xml:space="preserve">на серебряный и бронзовый знаки. </w:t>
      </w:r>
    </w:p>
    <w:p w:rsidR="00010D31" w:rsidRPr="006D0EB5" w:rsidRDefault="00010D31" w:rsidP="00010D31">
      <w:pPr>
        <w:pStyle w:val="a4"/>
        <w:shd w:val="clear" w:color="auto" w:fill="FFFFFF" w:themeFill="background1"/>
        <w:spacing w:line="300" w:lineRule="atLeast"/>
        <w:ind w:firstLine="709"/>
        <w:jc w:val="both"/>
        <w:textAlignment w:val="baseline"/>
        <w:rPr>
          <w:color w:val="000000" w:themeColor="text1"/>
          <w:sz w:val="28"/>
          <w:szCs w:val="28"/>
          <w:u w:val="single"/>
        </w:rPr>
      </w:pPr>
      <w:r w:rsidRPr="006D0EB5">
        <w:rPr>
          <w:color w:val="000000" w:themeColor="text1"/>
          <w:sz w:val="28"/>
          <w:szCs w:val="28"/>
        </w:rPr>
        <w:t xml:space="preserve">В декабре на </w:t>
      </w:r>
      <w:r w:rsidRPr="006D0EB5">
        <w:rPr>
          <w:b/>
          <w:color w:val="000000" w:themeColor="text1"/>
          <w:sz w:val="28"/>
          <w:szCs w:val="28"/>
        </w:rPr>
        <w:t>30</w:t>
      </w:r>
      <w:r>
        <w:rPr>
          <w:b/>
          <w:color w:val="000000" w:themeColor="text1"/>
          <w:sz w:val="28"/>
          <w:szCs w:val="28"/>
        </w:rPr>
        <w:t xml:space="preserve"> областных краеведческих</w:t>
      </w:r>
      <w:r w:rsidRPr="006D0EB5">
        <w:rPr>
          <w:b/>
          <w:color w:val="000000" w:themeColor="text1"/>
          <w:sz w:val="28"/>
          <w:szCs w:val="28"/>
        </w:rPr>
        <w:t xml:space="preserve"> чтения</w:t>
      </w:r>
      <w:r>
        <w:rPr>
          <w:b/>
          <w:color w:val="000000" w:themeColor="text1"/>
          <w:sz w:val="28"/>
          <w:szCs w:val="28"/>
        </w:rPr>
        <w:t>х</w:t>
      </w:r>
      <w:r>
        <w:rPr>
          <w:color w:val="000000" w:themeColor="text1"/>
          <w:sz w:val="28"/>
          <w:szCs w:val="28"/>
        </w:rPr>
        <w:t xml:space="preserve">, ученица  9 класса </w:t>
      </w:r>
      <w:r w:rsidRPr="006D0EB5">
        <w:rPr>
          <w:color w:val="000000" w:themeColor="text1"/>
          <w:sz w:val="28"/>
          <w:szCs w:val="28"/>
        </w:rPr>
        <w:t>Туманова Светлана</w:t>
      </w:r>
      <w:r>
        <w:rPr>
          <w:color w:val="000000" w:themeColor="text1"/>
          <w:sz w:val="28"/>
          <w:szCs w:val="28"/>
        </w:rPr>
        <w:t xml:space="preserve"> представив</w:t>
      </w:r>
      <w:r w:rsidRPr="006D0EB5">
        <w:rPr>
          <w:color w:val="000000" w:themeColor="text1"/>
          <w:sz w:val="28"/>
          <w:szCs w:val="28"/>
        </w:rPr>
        <w:t xml:space="preserve"> работу «Учителя в шинелях»</w:t>
      </w:r>
      <w:r>
        <w:rPr>
          <w:color w:val="000000" w:themeColor="text1"/>
          <w:sz w:val="28"/>
          <w:szCs w:val="28"/>
        </w:rPr>
        <w:t xml:space="preserve">, </w:t>
      </w:r>
      <w:r w:rsidRPr="006D0EB5">
        <w:rPr>
          <w:color w:val="000000" w:themeColor="text1"/>
          <w:sz w:val="28"/>
          <w:szCs w:val="28"/>
        </w:rPr>
        <w:t xml:space="preserve">награждена Дипломом Департамента образования Ивановской области. </w:t>
      </w:r>
    </w:p>
    <w:p w:rsidR="00010D31" w:rsidRPr="001B0F22" w:rsidRDefault="00010D31" w:rsidP="00010D31">
      <w:pPr>
        <w:shd w:val="clear" w:color="auto" w:fill="FFFFFF"/>
        <w:ind w:firstLine="709"/>
        <w:jc w:val="both"/>
        <w:rPr>
          <w:color w:val="000000" w:themeColor="text1"/>
          <w:sz w:val="28"/>
          <w:szCs w:val="28"/>
        </w:rPr>
      </w:pPr>
      <w:r w:rsidRPr="006D0EB5">
        <w:rPr>
          <w:color w:val="000000" w:themeColor="text1"/>
          <w:sz w:val="28"/>
          <w:szCs w:val="28"/>
          <w:shd w:val="clear" w:color="auto" w:fill="FFFFFF"/>
        </w:rPr>
        <w:t>За многолетнее безупречное слу</w:t>
      </w:r>
      <w:r>
        <w:rPr>
          <w:color w:val="000000" w:themeColor="text1"/>
          <w:sz w:val="28"/>
          <w:szCs w:val="28"/>
          <w:shd w:val="clear" w:color="auto" w:fill="FFFFFF"/>
        </w:rPr>
        <w:t xml:space="preserve">жение делу гражданской обороны </w:t>
      </w:r>
      <w:r w:rsidRPr="006D0EB5">
        <w:rPr>
          <w:color w:val="000000" w:themeColor="text1"/>
          <w:sz w:val="28"/>
          <w:szCs w:val="28"/>
          <w:shd w:val="clear" w:color="auto" w:fill="FFFFFF"/>
        </w:rPr>
        <w:t>и в связи с годовщиной со дня образования Гражданской обороны</w:t>
      </w:r>
      <w:r w:rsidRPr="006D0EB5">
        <w:rPr>
          <w:b/>
          <w:color w:val="000000" w:themeColor="text1"/>
          <w:sz w:val="28"/>
          <w:szCs w:val="28"/>
          <w:shd w:val="clear" w:color="auto" w:fill="FFFFFF"/>
        </w:rPr>
        <w:t xml:space="preserve"> </w:t>
      </w:r>
      <w:r w:rsidRPr="001B0F22">
        <w:rPr>
          <w:color w:val="000000" w:themeColor="text1"/>
          <w:sz w:val="28"/>
          <w:szCs w:val="28"/>
          <w:shd w:val="clear" w:color="auto" w:fill="FFFFFF"/>
        </w:rPr>
        <w:t xml:space="preserve">учитель ОБЖ </w:t>
      </w:r>
      <w:proofErr w:type="spellStart"/>
      <w:r w:rsidRPr="001B0F22">
        <w:rPr>
          <w:color w:val="000000" w:themeColor="text1"/>
          <w:sz w:val="28"/>
          <w:szCs w:val="28"/>
          <w:shd w:val="clear" w:color="auto" w:fill="FFFFFF"/>
        </w:rPr>
        <w:t>Челышев</w:t>
      </w:r>
      <w:proofErr w:type="spellEnd"/>
      <w:r w:rsidRPr="001B0F22">
        <w:rPr>
          <w:color w:val="000000" w:themeColor="text1"/>
          <w:sz w:val="28"/>
          <w:szCs w:val="28"/>
          <w:shd w:val="clear" w:color="auto" w:fill="FFFFFF"/>
        </w:rPr>
        <w:t xml:space="preserve"> Юрий Федорович награжден памятной медалью МЧС России. </w:t>
      </w:r>
      <w:r w:rsidRPr="001B0F22">
        <w:rPr>
          <w:color w:val="000000" w:themeColor="text1"/>
          <w:sz w:val="28"/>
          <w:szCs w:val="28"/>
        </w:rPr>
        <w:t xml:space="preserve">         </w:t>
      </w:r>
    </w:p>
    <w:p w:rsidR="00010D31" w:rsidRPr="003C12C6" w:rsidRDefault="00010D31" w:rsidP="00010D31">
      <w:pPr>
        <w:pStyle w:val="a4"/>
        <w:jc w:val="both"/>
        <w:rPr>
          <w:b/>
          <w:color w:val="0D0D0D" w:themeColor="text1" w:themeTint="F2"/>
          <w:sz w:val="28"/>
          <w:szCs w:val="28"/>
        </w:rPr>
      </w:pPr>
      <w:r w:rsidRPr="003C12C6">
        <w:rPr>
          <w:b/>
          <w:color w:val="0D0D0D" w:themeColor="text1" w:themeTint="F2"/>
          <w:sz w:val="28"/>
          <w:szCs w:val="28"/>
        </w:rPr>
        <w:t>Сельское хозяйство</w:t>
      </w:r>
    </w:p>
    <w:p w:rsidR="00010D31" w:rsidRPr="006D0EB5" w:rsidRDefault="00010D31" w:rsidP="00010D31">
      <w:pPr>
        <w:pStyle w:val="a4"/>
        <w:ind w:firstLine="708"/>
        <w:jc w:val="both"/>
        <w:rPr>
          <w:bCs/>
          <w:color w:val="000000" w:themeColor="text1"/>
          <w:sz w:val="28"/>
          <w:szCs w:val="28"/>
        </w:rPr>
      </w:pPr>
      <w:r w:rsidRPr="006D0EB5">
        <w:rPr>
          <w:color w:val="000000" w:themeColor="text1"/>
          <w:sz w:val="28"/>
          <w:szCs w:val="28"/>
        </w:rPr>
        <w:t xml:space="preserve">Администрация сельского поселения контактирует с руководителями сельхозпредприятий, что дает возможность взаимовыгодного </w:t>
      </w:r>
      <w:r w:rsidRPr="006D0EB5">
        <w:rPr>
          <w:color w:val="000000" w:themeColor="text1"/>
          <w:sz w:val="28"/>
          <w:szCs w:val="28"/>
        </w:rPr>
        <w:lastRenderedPageBreak/>
        <w:t>сотрудничества. На предприятиях, расположенных на территории поселения трудятся более </w:t>
      </w:r>
      <w:r w:rsidRPr="006D0EB5">
        <w:rPr>
          <w:bCs/>
          <w:color w:val="000000" w:themeColor="text1"/>
          <w:sz w:val="28"/>
          <w:szCs w:val="28"/>
        </w:rPr>
        <w:t xml:space="preserve"> 50 человек.</w:t>
      </w:r>
    </w:p>
    <w:p w:rsidR="00010D31" w:rsidRPr="006D0EB5" w:rsidRDefault="00010D31" w:rsidP="00010D31">
      <w:pPr>
        <w:pStyle w:val="a4"/>
        <w:ind w:firstLine="708"/>
        <w:jc w:val="both"/>
        <w:rPr>
          <w:b/>
          <w:bCs/>
          <w:color w:val="000000" w:themeColor="text1"/>
          <w:sz w:val="28"/>
          <w:szCs w:val="28"/>
        </w:rPr>
      </w:pPr>
      <w:r w:rsidRPr="006D0EB5">
        <w:rPr>
          <w:color w:val="000000" w:themeColor="text1"/>
          <w:sz w:val="28"/>
          <w:szCs w:val="28"/>
        </w:rPr>
        <w:t>На территории сельского поселения насчитывается</w:t>
      </w:r>
      <w:r>
        <w:rPr>
          <w:color w:val="000000" w:themeColor="text1"/>
          <w:sz w:val="28"/>
          <w:szCs w:val="28"/>
        </w:rPr>
        <w:t xml:space="preserve"> 242 </w:t>
      </w:r>
      <w:proofErr w:type="gramStart"/>
      <w:r>
        <w:rPr>
          <w:color w:val="000000" w:themeColor="text1"/>
          <w:sz w:val="28"/>
          <w:szCs w:val="28"/>
        </w:rPr>
        <w:t>личных</w:t>
      </w:r>
      <w:proofErr w:type="gramEnd"/>
      <w:r>
        <w:rPr>
          <w:color w:val="000000" w:themeColor="text1"/>
          <w:sz w:val="28"/>
          <w:szCs w:val="28"/>
        </w:rPr>
        <w:t xml:space="preserve"> подсобных хозяйства, </w:t>
      </w:r>
      <w:r w:rsidRPr="006D0EB5">
        <w:rPr>
          <w:color w:val="000000" w:themeColor="text1"/>
          <w:sz w:val="28"/>
          <w:szCs w:val="28"/>
        </w:rPr>
        <w:t xml:space="preserve"> 1- КФХ. Личные подсобные хозяйства, в которых содержится скот, в полной мере обеспечиваются сенокосами и пастбищами. </w:t>
      </w:r>
    </w:p>
    <w:p w:rsidR="00010D31" w:rsidRPr="006D0EB5" w:rsidRDefault="00010D31" w:rsidP="00010D31">
      <w:pPr>
        <w:pStyle w:val="a4"/>
        <w:jc w:val="both"/>
        <w:rPr>
          <w:color w:val="000000" w:themeColor="text1"/>
          <w:sz w:val="28"/>
          <w:szCs w:val="28"/>
        </w:rPr>
      </w:pPr>
      <w:r w:rsidRPr="006D0EB5">
        <w:rPr>
          <w:color w:val="000000" w:themeColor="text1"/>
          <w:sz w:val="28"/>
          <w:szCs w:val="28"/>
        </w:rPr>
        <w:t xml:space="preserve">        В сельском хозяйстве имеется определенная стабильность. В 2019 году обрабатываемая площадь предприятием ООО «Колос» составляет 1 500 га, 300 га под сенокос, 600 га под зерновые культуры, 500 га под многолетние травы. В 2019 году реализовано 150 голов племенных овец.  В настоящее время насчитывается 1000 голов овец Романовской породы. КФХ «Макарьев</w:t>
      </w:r>
      <w:r>
        <w:rPr>
          <w:color w:val="000000" w:themeColor="text1"/>
          <w:sz w:val="28"/>
          <w:szCs w:val="28"/>
        </w:rPr>
        <w:t xml:space="preserve"> </w:t>
      </w:r>
      <w:r w:rsidRPr="006D0EB5">
        <w:rPr>
          <w:color w:val="000000" w:themeColor="text1"/>
          <w:sz w:val="28"/>
          <w:szCs w:val="28"/>
        </w:rPr>
        <w:t xml:space="preserve">С.Ю.» введено в оборот 100 га </w:t>
      </w:r>
      <w:proofErr w:type="spellStart"/>
      <w:r w:rsidRPr="006D0EB5">
        <w:rPr>
          <w:color w:val="000000" w:themeColor="text1"/>
          <w:sz w:val="28"/>
          <w:szCs w:val="28"/>
        </w:rPr>
        <w:t>старопаханной</w:t>
      </w:r>
      <w:proofErr w:type="spellEnd"/>
      <w:r w:rsidRPr="006D0EB5">
        <w:rPr>
          <w:color w:val="000000" w:themeColor="text1"/>
          <w:sz w:val="28"/>
          <w:szCs w:val="28"/>
        </w:rPr>
        <w:t xml:space="preserve"> земли, реализация семян составила 60 тонн пшеницы Элит, 100 тонн овса.</w:t>
      </w:r>
    </w:p>
    <w:p w:rsidR="00010D31" w:rsidRPr="006D0EB5" w:rsidRDefault="00010D31" w:rsidP="00010D31">
      <w:pPr>
        <w:pStyle w:val="a4"/>
        <w:ind w:firstLine="708"/>
        <w:jc w:val="both"/>
        <w:rPr>
          <w:color w:val="000000" w:themeColor="text1"/>
          <w:sz w:val="28"/>
          <w:szCs w:val="28"/>
        </w:rPr>
      </w:pPr>
      <w:r w:rsidRPr="006D0EB5">
        <w:rPr>
          <w:color w:val="000000" w:themeColor="text1"/>
          <w:sz w:val="28"/>
          <w:szCs w:val="28"/>
        </w:rPr>
        <w:t xml:space="preserve"> Ведется консультативно</w:t>
      </w:r>
      <w:r>
        <w:rPr>
          <w:color w:val="000000" w:themeColor="text1"/>
          <w:sz w:val="28"/>
          <w:szCs w:val="28"/>
        </w:rPr>
        <w:t xml:space="preserve"> </w:t>
      </w:r>
      <w:r w:rsidRPr="006D0EB5">
        <w:rPr>
          <w:color w:val="000000" w:themeColor="text1"/>
          <w:sz w:val="28"/>
          <w:szCs w:val="28"/>
        </w:rPr>
        <w:t xml:space="preserve">- разъяснительная работа с представителями ЛПХ.  В соответствии с  программой,  направленной на развитие и поддержку малого и среднего предпринимательства, в 2019 году оказано </w:t>
      </w:r>
      <w:proofErr w:type="spellStart"/>
      <w:r w:rsidRPr="006D0EB5">
        <w:rPr>
          <w:color w:val="000000" w:themeColor="text1"/>
          <w:sz w:val="28"/>
          <w:szCs w:val="28"/>
        </w:rPr>
        <w:t>софинансирование</w:t>
      </w:r>
      <w:proofErr w:type="spellEnd"/>
      <w:r w:rsidRPr="006D0EB5">
        <w:rPr>
          <w:color w:val="000000" w:themeColor="text1"/>
          <w:sz w:val="28"/>
          <w:szCs w:val="28"/>
        </w:rPr>
        <w:t xml:space="preserve"> </w:t>
      </w:r>
      <w:r>
        <w:rPr>
          <w:color w:val="000000" w:themeColor="text1"/>
          <w:sz w:val="28"/>
          <w:szCs w:val="28"/>
        </w:rPr>
        <w:t xml:space="preserve"> </w:t>
      </w:r>
      <w:r w:rsidRPr="006D0EB5">
        <w:rPr>
          <w:color w:val="000000" w:themeColor="text1"/>
          <w:sz w:val="28"/>
          <w:szCs w:val="28"/>
        </w:rPr>
        <w:t xml:space="preserve">в приобретении одной единицы крупного рогатого скота одному из владельцев ЛПХ. В настоящем году работа в этом направлении будет продолжена. </w:t>
      </w:r>
    </w:p>
    <w:p w:rsidR="00010D31" w:rsidRPr="00ED37BB" w:rsidRDefault="00010D31" w:rsidP="00010D31">
      <w:pPr>
        <w:pStyle w:val="a4"/>
        <w:ind w:firstLine="708"/>
        <w:jc w:val="both"/>
        <w:rPr>
          <w:color w:val="4BACC6" w:themeColor="accent5"/>
          <w:sz w:val="28"/>
          <w:szCs w:val="28"/>
        </w:rPr>
      </w:pPr>
      <w:r w:rsidRPr="006D0EB5">
        <w:rPr>
          <w:b/>
          <w:bCs/>
          <w:color w:val="000000" w:themeColor="text1"/>
          <w:sz w:val="28"/>
          <w:szCs w:val="28"/>
        </w:rPr>
        <w:t> </w:t>
      </w:r>
      <w:r w:rsidRPr="006D0EB5">
        <w:rPr>
          <w:color w:val="000000" w:themeColor="text1"/>
          <w:sz w:val="28"/>
          <w:szCs w:val="28"/>
        </w:rPr>
        <w:t>Администрация поселения - это именно тот орган власти, который решает самые насущные, самые близкие и часто встречающиеся повседневные проблемы своих жителей.</w:t>
      </w:r>
      <w:r w:rsidRPr="00A279F4">
        <w:rPr>
          <w:sz w:val="28"/>
          <w:szCs w:val="28"/>
        </w:rPr>
        <w:t xml:space="preserve"> </w:t>
      </w:r>
    </w:p>
    <w:p w:rsidR="00010D31" w:rsidRPr="003C12C6" w:rsidRDefault="00010D31" w:rsidP="00010D31">
      <w:pPr>
        <w:pStyle w:val="a4"/>
        <w:jc w:val="both"/>
        <w:rPr>
          <w:color w:val="0D0D0D" w:themeColor="text1" w:themeTint="F2"/>
          <w:sz w:val="28"/>
          <w:szCs w:val="28"/>
        </w:rPr>
      </w:pPr>
      <w:r>
        <w:rPr>
          <w:color w:val="000000" w:themeColor="text1"/>
          <w:sz w:val="28"/>
          <w:szCs w:val="28"/>
        </w:rPr>
        <w:t xml:space="preserve">          </w:t>
      </w:r>
      <w:r w:rsidRPr="006D0EB5">
        <w:rPr>
          <w:color w:val="000000" w:themeColor="text1"/>
          <w:sz w:val="28"/>
          <w:szCs w:val="28"/>
        </w:rPr>
        <w:t xml:space="preserve">В своей работе мы стремились к тому, что бы ни  одно обращение не осталось без внимания. За 2019 год в администрацию поступило 10 </w:t>
      </w:r>
      <w:r w:rsidRPr="003C12C6">
        <w:rPr>
          <w:bCs/>
          <w:color w:val="0D0D0D" w:themeColor="text1" w:themeTint="F2"/>
          <w:sz w:val="28"/>
          <w:szCs w:val="28"/>
        </w:rPr>
        <w:t>письменных заявлений (жалоб)</w:t>
      </w:r>
      <w:r w:rsidRPr="003C12C6">
        <w:rPr>
          <w:color w:val="0D0D0D" w:themeColor="text1" w:themeTint="F2"/>
          <w:sz w:val="28"/>
          <w:szCs w:val="28"/>
        </w:rPr>
        <w:t> от населения, более 70 устных обращений граждан и 8 запросов от контрольно-надзорных органов. В администрацию поселения в течение </w:t>
      </w:r>
      <w:r w:rsidRPr="003C12C6">
        <w:rPr>
          <w:bCs/>
          <w:color w:val="0D0D0D" w:themeColor="text1" w:themeTint="F2"/>
          <w:sz w:val="28"/>
          <w:szCs w:val="28"/>
        </w:rPr>
        <w:t>2019 года</w:t>
      </w:r>
      <w:r w:rsidRPr="003C12C6">
        <w:rPr>
          <w:color w:val="0D0D0D" w:themeColor="text1" w:themeTint="F2"/>
          <w:sz w:val="28"/>
          <w:szCs w:val="28"/>
        </w:rPr>
        <w:t> обратилось более 400 человек.  Выдано справок, выписок из лицевых счетов и домовых книг – 354</w:t>
      </w:r>
      <w:r>
        <w:rPr>
          <w:color w:val="0D0D0D" w:themeColor="text1" w:themeTint="F2"/>
          <w:sz w:val="28"/>
          <w:szCs w:val="28"/>
        </w:rPr>
        <w:t>.</w:t>
      </w:r>
      <w:r w:rsidRPr="003C12C6">
        <w:rPr>
          <w:color w:val="0D0D0D" w:themeColor="text1" w:themeTint="F2"/>
          <w:sz w:val="28"/>
          <w:szCs w:val="28"/>
        </w:rPr>
        <w:t xml:space="preserve"> </w:t>
      </w:r>
    </w:p>
    <w:p w:rsidR="00010D31" w:rsidRPr="003C12C6" w:rsidRDefault="00010D31" w:rsidP="00010D31">
      <w:pPr>
        <w:pStyle w:val="a4"/>
        <w:ind w:firstLine="708"/>
        <w:jc w:val="both"/>
        <w:rPr>
          <w:color w:val="0D0D0D" w:themeColor="text1" w:themeTint="F2"/>
          <w:sz w:val="28"/>
          <w:szCs w:val="28"/>
        </w:rPr>
      </w:pPr>
      <w:r w:rsidRPr="003C12C6">
        <w:rPr>
          <w:color w:val="0D0D0D" w:themeColor="text1" w:themeTint="F2"/>
          <w:sz w:val="28"/>
          <w:szCs w:val="28"/>
        </w:rPr>
        <w:t xml:space="preserve">Положительно рассмотрено  100 </w:t>
      </w:r>
      <w:r w:rsidRPr="003C12C6">
        <w:rPr>
          <w:bCs/>
          <w:color w:val="0D0D0D" w:themeColor="text1" w:themeTint="F2"/>
          <w:sz w:val="28"/>
          <w:szCs w:val="28"/>
        </w:rPr>
        <w:t>процентов</w:t>
      </w:r>
      <w:r w:rsidRPr="003C12C6">
        <w:rPr>
          <w:color w:val="0D0D0D" w:themeColor="text1" w:themeTint="F2"/>
          <w:sz w:val="28"/>
          <w:szCs w:val="28"/>
        </w:rPr>
        <w:t> обращений. По основным вопросам деятельности издано  96</w:t>
      </w:r>
      <w:r w:rsidRPr="003C12C6">
        <w:rPr>
          <w:bCs/>
          <w:color w:val="0D0D0D" w:themeColor="text1" w:themeTint="F2"/>
          <w:sz w:val="28"/>
          <w:szCs w:val="28"/>
        </w:rPr>
        <w:t xml:space="preserve">  Постановлений</w:t>
      </w:r>
      <w:r w:rsidRPr="003C12C6">
        <w:rPr>
          <w:color w:val="0D0D0D" w:themeColor="text1" w:themeTint="F2"/>
          <w:sz w:val="28"/>
          <w:szCs w:val="28"/>
        </w:rPr>
        <w:t xml:space="preserve"> администрации,  </w:t>
      </w:r>
      <w:r w:rsidRPr="003C12C6">
        <w:rPr>
          <w:bCs/>
          <w:color w:val="0D0D0D" w:themeColor="text1" w:themeTint="F2"/>
          <w:sz w:val="28"/>
          <w:szCs w:val="28"/>
        </w:rPr>
        <w:t xml:space="preserve">71  Распоряжение </w:t>
      </w:r>
      <w:r w:rsidRPr="003C12C6">
        <w:rPr>
          <w:color w:val="0D0D0D" w:themeColor="text1" w:themeTint="F2"/>
          <w:sz w:val="28"/>
          <w:szCs w:val="28"/>
        </w:rPr>
        <w:t>по основной деятельности и по личному составу.</w:t>
      </w:r>
    </w:p>
    <w:p w:rsidR="00010D31" w:rsidRPr="003C12C6" w:rsidRDefault="00010D31" w:rsidP="00010D31">
      <w:pPr>
        <w:pStyle w:val="a4"/>
        <w:jc w:val="both"/>
        <w:rPr>
          <w:color w:val="0D0D0D" w:themeColor="text1" w:themeTint="F2"/>
          <w:sz w:val="28"/>
          <w:szCs w:val="28"/>
        </w:rPr>
      </w:pPr>
      <w:r w:rsidRPr="003C12C6">
        <w:rPr>
          <w:color w:val="0D0D0D" w:themeColor="text1" w:themeTint="F2"/>
          <w:sz w:val="28"/>
          <w:szCs w:val="28"/>
        </w:rPr>
        <w:t>   В администрации поселения ведется исполнение отдельных государственных полномочий в части ведения </w:t>
      </w:r>
      <w:r w:rsidRPr="003C12C6">
        <w:rPr>
          <w:bCs/>
          <w:color w:val="0D0D0D" w:themeColor="text1" w:themeTint="F2"/>
          <w:sz w:val="28"/>
          <w:szCs w:val="28"/>
        </w:rPr>
        <w:t>воинского учета</w:t>
      </w:r>
      <w:r w:rsidRPr="003C12C6">
        <w:rPr>
          <w:color w:val="0D0D0D" w:themeColor="text1" w:themeTint="F2"/>
          <w:sz w:val="28"/>
          <w:szCs w:val="28"/>
        </w:rPr>
        <w:t>. Воинский учет граждан запаса и граждан, подлежащих призыву на военную службу, осуществлялся в соответствии с планом на 2019 год. </w:t>
      </w:r>
    </w:p>
    <w:p w:rsidR="00010D31" w:rsidRPr="006D0EB5" w:rsidRDefault="00010D31" w:rsidP="00010D31">
      <w:pPr>
        <w:pStyle w:val="a4"/>
        <w:ind w:firstLine="708"/>
        <w:jc w:val="both"/>
        <w:rPr>
          <w:color w:val="000000" w:themeColor="text1"/>
          <w:sz w:val="28"/>
          <w:szCs w:val="28"/>
        </w:rPr>
      </w:pPr>
      <w:r w:rsidRPr="003C12C6">
        <w:rPr>
          <w:color w:val="0D0D0D" w:themeColor="text1" w:themeTint="F2"/>
          <w:sz w:val="28"/>
          <w:szCs w:val="28"/>
        </w:rPr>
        <w:t xml:space="preserve"> Перечисленные выше показатели и достижения – это не только цифры. </w:t>
      </w:r>
      <w:r w:rsidRPr="006D0EB5">
        <w:rPr>
          <w:color w:val="000000" w:themeColor="text1"/>
          <w:sz w:val="28"/>
          <w:szCs w:val="28"/>
        </w:rPr>
        <w:t xml:space="preserve">Это – характеристика качества уровня жизни людей в </w:t>
      </w:r>
      <w:r>
        <w:rPr>
          <w:color w:val="000000" w:themeColor="text1"/>
          <w:sz w:val="28"/>
          <w:szCs w:val="28"/>
        </w:rPr>
        <w:t>поселении</w:t>
      </w:r>
      <w:r w:rsidRPr="006D0EB5">
        <w:rPr>
          <w:color w:val="000000" w:themeColor="text1"/>
          <w:sz w:val="28"/>
          <w:szCs w:val="28"/>
        </w:rPr>
        <w:t>, которая зависит от комплексного развития территории, от работы всех структур и сфер</w:t>
      </w:r>
      <w:r>
        <w:rPr>
          <w:color w:val="000000" w:themeColor="text1"/>
          <w:sz w:val="28"/>
          <w:szCs w:val="28"/>
        </w:rPr>
        <w:t>.</w:t>
      </w:r>
      <w:r w:rsidRPr="006D0EB5">
        <w:rPr>
          <w:color w:val="000000" w:themeColor="text1"/>
          <w:sz w:val="28"/>
          <w:szCs w:val="28"/>
        </w:rPr>
        <w:t xml:space="preserve"> </w:t>
      </w:r>
    </w:p>
    <w:p w:rsidR="00010D31" w:rsidRDefault="00010D31" w:rsidP="00010D31">
      <w:pPr>
        <w:pStyle w:val="a4"/>
        <w:jc w:val="both"/>
        <w:rPr>
          <w:color w:val="000000" w:themeColor="text1"/>
          <w:sz w:val="28"/>
          <w:szCs w:val="28"/>
        </w:rPr>
      </w:pPr>
      <w:r>
        <w:rPr>
          <w:color w:val="000000" w:themeColor="text1"/>
          <w:sz w:val="28"/>
          <w:szCs w:val="28"/>
        </w:rPr>
        <w:t xml:space="preserve">         Большое </w:t>
      </w:r>
      <w:r w:rsidRPr="006D0EB5">
        <w:rPr>
          <w:color w:val="000000" w:themeColor="text1"/>
          <w:sz w:val="28"/>
          <w:szCs w:val="28"/>
        </w:rPr>
        <w:t>внимание </w:t>
      </w:r>
      <w:r>
        <w:rPr>
          <w:color w:val="000000" w:themeColor="text1"/>
          <w:sz w:val="28"/>
          <w:szCs w:val="28"/>
        </w:rPr>
        <w:t xml:space="preserve">уделялось </w:t>
      </w:r>
      <w:r w:rsidRPr="006D0EB5">
        <w:rPr>
          <w:rStyle w:val="a9"/>
          <w:color w:val="000000" w:themeColor="text1"/>
          <w:sz w:val="28"/>
          <w:szCs w:val="28"/>
        </w:rPr>
        <w:t>содержанию и ремонту дорог</w:t>
      </w:r>
      <w:r w:rsidRPr="006D0EB5">
        <w:rPr>
          <w:color w:val="000000" w:themeColor="text1"/>
          <w:sz w:val="28"/>
          <w:szCs w:val="28"/>
        </w:rPr>
        <w:t>,</w:t>
      </w:r>
      <w:r w:rsidRPr="00AB1497">
        <w:rPr>
          <w:color w:val="000000" w:themeColor="text1"/>
          <w:sz w:val="28"/>
          <w:szCs w:val="28"/>
        </w:rPr>
        <w:t xml:space="preserve"> </w:t>
      </w:r>
      <w:r>
        <w:rPr>
          <w:color w:val="000000" w:themeColor="text1"/>
          <w:sz w:val="28"/>
          <w:szCs w:val="28"/>
        </w:rPr>
        <w:t xml:space="preserve"> велась работа по ликвидации ям на проезжей части улиц в с</w:t>
      </w:r>
      <w:proofErr w:type="gramStart"/>
      <w:r>
        <w:rPr>
          <w:color w:val="000000" w:themeColor="text1"/>
          <w:sz w:val="28"/>
          <w:szCs w:val="28"/>
        </w:rPr>
        <w:t>.Р</w:t>
      </w:r>
      <w:proofErr w:type="gramEnd"/>
      <w:r>
        <w:rPr>
          <w:color w:val="000000" w:themeColor="text1"/>
          <w:sz w:val="28"/>
          <w:szCs w:val="28"/>
        </w:rPr>
        <w:t xml:space="preserve">ябово и в </w:t>
      </w:r>
      <w:proofErr w:type="spellStart"/>
      <w:r>
        <w:rPr>
          <w:color w:val="000000" w:themeColor="text1"/>
          <w:sz w:val="28"/>
          <w:szCs w:val="28"/>
        </w:rPr>
        <w:t>с.Худынское</w:t>
      </w:r>
      <w:proofErr w:type="spellEnd"/>
      <w:r>
        <w:rPr>
          <w:color w:val="000000" w:themeColor="text1"/>
          <w:sz w:val="28"/>
          <w:szCs w:val="28"/>
        </w:rPr>
        <w:t xml:space="preserve">. </w:t>
      </w:r>
    </w:p>
    <w:p w:rsidR="00010D31" w:rsidRPr="006D0EB5" w:rsidRDefault="00010D31" w:rsidP="00010D31">
      <w:pPr>
        <w:pStyle w:val="a4"/>
        <w:jc w:val="both"/>
        <w:rPr>
          <w:color w:val="000000" w:themeColor="text1"/>
          <w:sz w:val="28"/>
          <w:szCs w:val="28"/>
        </w:rPr>
      </w:pPr>
      <w:r>
        <w:rPr>
          <w:color w:val="000000" w:themeColor="text1"/>
          <w:sz w:val="28"/>
          <w:szCs w:val="28"/>
        </w:rPr>
        <w:t xml:space="preserve">         Проблемным вопросом на 2020 год остается транспортное сообщение с д</w:t>
      </w:r>
      <w:proofErr w:type="gramStart"/>
      <w:r>
        <w:rPr>
          <w:color w:val="000000" w:themeColor="text1"/>
          <w:sz w:val="28"/>
          <w:szCs w:val="28"/>
        </w:rPr>
        <w:t>.Б</w:t>
      </w:r>
      <w:proofErr w:type="gramEnd"/>
      <w:r>
        <w:rPr>
          <w:color w:val="000000" w:themeColor="text1"/>
          <w:sz w:val="28"/>
          <w:szCs w:val="28"/>
        </w:rPr>
        <w:t xml:space="preserve">абино.  </w:t>
      </w:r>
      <w:r w:rsidRPr="006D0EB5">
        <w:rPr>
          <w:color w:val="000000" w:themeColor="text1"/>
          <w:sz w:val="28"/>
          <w:szCs w:val="28"/>
        </w:rPr>
        <w:t> </w:t>
      </w:r>
    </w:p>
    <w:p w:rsidR="00010D31" w:rsidRDefault="00010D31" w:rsidP="00010D31">
      <w:pPr>
        <w:pStyle w:val="a4"/>
        <w:jc w:val="both"/>
        <w:rPr>
          <w:color w:val="000000" w:themeColor="text1"/>
          <w:sz w:val="28"/>
          <w:szCs w:val="28"/>
        </w:rPr>
      </w:pPr>
    </w:p>
    <w:p w:rsidR="00010D31" w:rsidRPr="001B0F22" w:rsidRDefault="00010D31" w:rsidP="00010D31">
      <w:pPr>
        <w:pStyle w:val="a4"/>
        <w:jc w:val="both"/>
        <w:rPr>
          <w:color w:val="000000" w:themeColor="text1"/>
          <w:sz w:val="28"/>
          <w:szCs w:val="28"/>
        </w:rPr>
      </w:pPr>
      <w:r>
        <w:rPr>
          <w:color w:val="000000" w:themeColor="text1"/>
          <w:sz w:val="28"/>
          <w:szCs w:val="28"/>
        </w:rPr>
        <w:lastRenderedPageBreak/>
        <w:tab/>
      </w:r>
      <w:proofErr w:type="gramStart"/>
      <w:r>
        <w:rPr>
          <w:color w:val="000000" w:themeColor="text1"/>
          <w:sz w:val="28"/>
          <w:szCs w:val="28"/>
          <w:lang w:val="en-US"/>
        </w:rPr>
        <w:t>C</w:t>
      </w:r>
      <w:r w:rsidRPr="006D0EB5">
        <w:rPr>
          <w:color w:val="000000" w:themeColor="text1"/>
          <w:sz w:val="28"/>
          <w:szCs w:val="28"/>
        </w:rPr>
        <w:t xml:space="preserve">лова благодарности хочется сказать главе района Смурову Н.И., коллективу районной администрации, </w:t>
      </w:r>
      <w:r>
        <w:rPr>
          <w:color w:val="000000" w:themeColor="text1"/>
          <w:sz w:val="28"/>
          <w:szCs w:val="28"/>
        </w:rPr>
        <w:t>р</w:t>
      </w:r>
      <w:r w:rsidRPr="006D0EB5">
        <w:rPr>
          <w:color w:val="000000" w:themeColor="text1"/>
          <w:sz w:val="28"/>
          <w:szCs w:val="28"/>
        </w:rPr>
        <w:t xml:space="preserve">ешение проблем в администрации не обходится без помощи куратора поселения </w:t>
      </w:r>
      <w:proofErr w:type="spellStart"/>
      <w:r w:rsidRPr="006D0EB5">
        <w:rPr>
          <w:color w:val="000000" w:themeColor="text1"/>
          <w:sz w:val="28"/>
          <w:szCs w:val="28"/>
        </w:rPr>
        <w:t>Кирсановой</w:t>
      </w:r>
      <w:proofErr w:type="spellEnd"/>
      <w:r w:rsidRPr="006D0EB5">
        <w:rPr>
          <w:color w:val="000000" w:themeColor="text1"/>
          <w:sz w:val="28"/>
          <w:szCs w:val="28"/>
        </w:rPr>
        <w:t xml:space="preserve"> С.В.</w:t>
      </w:r>
      <w:proofErr w:type="gramEnd"/>
      <w:r w:rsidRPr="006D0EB5">
        <w:rPr>
          <w:color w:val="000000" w:themeColor="text1"/>
          <w:sz w:val="28"/>
          <w:szCs w:val="28"/>
        </w:rPr>
        <w:t xml:space="preserve">  </w:t>
      </w:r>
    </w:p>
    <w:p w:rsidR="00010D31" w:rsidRDefault="00010D31" w:rsidP="00010D31">
      <w:pPr>
        <w:pStyle w:val="a4"/>
        <w:ind w:firstLine="708"/>
        <w:jc w:val="both"/>
        <w:rPr>
          <w:sz w:val="28"/>
          <w:szCs w:val="28"/>
        </w:rPr>
      </w:pPr>
    </w:p>
    <w:p w:rsidR="00010D31" w:rsidRDefault="00010D31" w:rsidP="00010D31">
      <w:pPr>
        <w:pStyle w:val="a4"/>
        <w:ind w:firstLine="708"/>
        <w:jc w:val="both"/>
        <w:rPr>
          <w:sz w:val="28"/>
          <w:szCs w:val="28"/>
        </w:rPr>
      </w:pPr>
    </w:p>
    <w:p w:rsidR="00010D31" w:rsidRDefault="00010D31" w:rsidP="00010D31">
      <w:pPr>
        <w:pStyle w:val="a4"/>
        <w:jc w:val="both"/>
        <w:rPr>
          <w:sz w:val="28"/>
          <w:szCs w:val="28"/>
        </w:rPr>
      </w:pPr>
    </w:p>
    <w:p w:rsidR="006B17B7" w:rsidRPr="0058552A" w:rsidRDefault="006B17B7" w:rsidP="006B17B7">
      <w:pPr>
        <w:pStyle w:val="a4"/>
        <w:jc w:val="both"/>
        <w:rPr>
          <w:sz w:val="28"/>
          <w:szCs w:val="28"/>
        </w:rPr>
      </w:pPr>
    </w:p>
    <w:p w:rsidR="006B17B7" w:rsidRPr="0058552A" w:rsidRDefault="006B17B7" w:rsidP="006B17B7">
      <w:pPr>
        <w:pStyle w:val="a4"/>
        <w:jc w:val="both"/>
        <w:rPr>
          <w:sz w:val="28"/>
          <w:szCs w:val="28"/>
        </w:rPr>
      </w:pPr>
    </w:p>
    <w:p w:rsidR="006B17B7" w:rsidRPr="0058552A" w:rsidRDefault="006B17B7" w:rsidP="006B17B7">
      <w:pPr>
        <w:pStyle w:val="a4"/>
        <w:jc w:val="both"/>
        <w:rPr>
          <w:sz w:val="28"/>
          <w:szCs w:val="28"/>
        </w:rPr>
      </w:pPr>
    </w:p>
    <w:p w:rsidR="006B17B7" w:rsidRPr="0058552A" w:rsidRDefault="006B17B7" w:rsidP="006B17B7">
      <w:pPr>
        <w:pStyle w:val="a4"/>
        <w:jc w:val="both"/>
        <w:rPr>
          <w:sz w:val="28"/>
          <w:szCs w:val="28"/>
        </w:rPr>
      </w:pPr>
    </w:p>
    <w:p w:rsidR="006B17B7" w:rsidRPr="0058552A" w:rsidRDefault="006B17B7" w:rsidP="006B17B7">
      <w:pPr>
        <w:pStyle w:val="a4"/>
        <w:jc w:val="both"/>
        <w:rPr>
          <w:sz w:val="28"/>
          <w:szCs w:val="28"/>
        </w:rPr>
      </w:pPr>
    </w:p>
    <w:p w:rsidR="006B17B7" w:rsidRPr="0058552A" w:rsidRDefault="006B17B7" w:rsidP="006B17B7">
      <w:pPr>
        <w:pStyle w:val="a4"/>
        <w:jc w:val="both"/>
        <w:rPr>
          <w:sz w:val="28"/>
          <w:szCs w:val="28"/>
        </w:rPr>
      </w:pPr>
    </w:p>
    <w:p w:rsidR="006B17B7" w:rsidRPr="0058552A" w:rsidRDefault="006B17B7" w:rsidP="006B17B7">
      <w:pPr>
        <w:pStyle w:val="a4"/>
        <w:jc w:val="both"/>
        <w:rPr>
          <w:sz w:val="28"/>
          <w:szCs w:val="28"/>
        </w:rPr>
      </w:pPr>
    </w:p>
    <w:p w:rsidR="006B17B7" w:rsidRPr="0058552A" w:rsidRDefault="006B17B7" w:rsidP="006B17B7">
      <w:pPr>
        <w:pStyle w:val="a4"/>
        <w:jc w:val="both"/>
        <w:rPr>
          <w:sz w:val="28"/>
          <w:szCs w:val="28"/>
        </w:rPr>
      </w:pPr>
    </w:p>
    <w:p w:rsidR="006B17B7" w:rsidRPr="0058552A" w:rsidRDefault="006B17B7" w:rsidP="006B17B7">
      <w:pPr>
        <w:pStyle w:val="a4"/>
        <w:jc w:val="both"/>
        <w:rPr>
          <w:sz w:val="28"/>
          <w:szCs w:val="28"/>
        </w:rPr>
      </w:pPr>
    </w:p>
    <w:p w:rsidR="004C4C4F" w:rsidRPr="0058552A" w:rsidRDefault="004C4C4F" w:rsidP="006B17B7">
      <w:pPr>
        <w:pStyle w:val="a4"/>
        <w:jc w:val="both"/>
        <w:rPr>
          <w:sz w:val="28"/>
          <w:szCs w:val="28"/>
        </w:rPr>
      </w:pPr>
    </w:p>
    <w:sectPr w:rsidR="004C4C4F" w:rsidRPr="0058552A" w:rsidSect="004C4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5197"/>
    <w:multiLevelType w:val="hybridMultilevel"/>
    <w:tmpl w:val="2F18F78A"/>
    <w:lvl w:ilvl="0" w:tplc="2B82A20C">
      <w:start w:val="1"/>
      <w:numFmt w:val="decimal"/>
      <w:lvlText w:val="%1."/>
      <w:lvlJc w:val="left"/>
      <w:pPr>
        <w:tabs>
          <w:tab w:val="num" w:pos="720"/>
        </w:tabs>
        <w:ind w:left="720" w:hanging="360"/>
      </w:pPr>
    </w:lvl>
    <w:lvl w:ilvl="1" w:tplc="51C09410">
      <w:numFmt w:val="none"/>
      <w:lvlText w:val=""/>
      <w:lvlJc w:val="left"/>
      <w:pPr>
        <w:tabs>
          <w:tab w:val="num" w:pos="360"/>
        </w:tabs>
        <w:ind w:left="0" w:firstLine="0"/>
      </w:pPr>
    </w:lvl>
    <w:lvl w:ilvl="2" w:tplc="CB2A8AC6">
      <w:numFmt w:val="none"/>
      <w:lvlText w:val=""/>
      <w:lvlJc w:val="left"/>
      <w:pPr>
        <w:tabs>
          <w:tab w:val="num" w:pos="360"/>
        </w:tabs>
        <w:ind w:left="0" w:firstLine="0"/>
      </w:pPr>
    </w:lvl>
    <w:lvl w:ilvl="3" w:tplc="6B9A8362">
      <w:numFmt w:val="none"/>
      <w:lvlText w:val=""/>
      <w:lvlJc w:val="left"/>
      <w:pPr>
        <w:tabs>
          <w:tab w:val="num" w:pos="360"/>
        </w:tabs>
        <w:ind w:left="0" w:firstLine="0"/>
      </w:pPr>
    </w:lvl>
    <w:lvl w:ilvl="4" w:tplc="B14EA62C">
      <w:numFmt w:val="none"/>
      <w:lvlText w:val=""/>
      <w:lvlJc w:val="left"/>
      <w:pPr>
        <w:tabs>
          <w:tab w:val="num" w:pos="360"/>
        </w:tabs>
        <w:ind w:left="0" w:firstLine="0"/>
      </w:pPr>
    </w:lvl>
    <w:lvl w:ilvl="5" w:tplc="7E4EF43E">
      <w:numFmt w:val="none"/>
      <w:lvlText w:val=""/>
      <w:lvlJc w:val="left"/>
      <w:pPr>
        <w:tabs>
          <w:tab w:val="num" w:pos="360"/>
        </w:tabs>
        <w:ind w:left="0" w:firstLine="0"/>
      </w:pPr>
    </w:lvl>
    <w:lvl w:ilvl="6" w:tplc="B71ADF06">
      <w:numFmt w:val="none"/>
      <w:lvlText w:val=""/>
      <w:lvlJc w:val="left"/>
      <w:pPr>
        <w:tabs>
          <w:tab w:val="num" w:pos="360"/>
        </w:tabs>
        <w:ind w:left="0" w:firstLine="0"/>
      </w:pPr>
    </w:lvl>
    <w:lvl w:ilvl="7" w:tplc="79226C58">
      <w:numFmt w:val="none"/>
      <w:lvlText w:val=""/>
      <w:lvlJc w:val="left"/>
      <w:pPr>
        <w:tabs>
          <w:tab w:val="num" w:pos="360"/>
        </w:tabs>
        <w:ind w:left="0" w:firstLine="0"/>
      </w:pPr>
    </w:lvl>
    <w:lvl w:ilvl="8" w:tplc="D3A8616C">
      <w:numFmt w:val="none"/>
      <w:lvlText w:val=""/>
      <w:lvlJc w:val="left"/>
      <w:pPr>
        <w:tabs>
          <w:tab w:val="num" w:pos="360"/>
        </w:tabs>
        <w:ind w:left="0" w:firstLine="0"/>
      </w:pPr>
    </w:lvl>
  </w:abstractNum>
  <w:abstractNum w:abstractNumId="1">
    <w:nsid w:val="43DA350D"/>
    <w:multiLevelType w:val="hybridMultilevel"/>
    <w:tmpl w:val="68A8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2BC1"/>
    <w:rsid w:val="00010D31"/>
    <w:rsid w:val="00013A71"/>
    <w:rsid w:val="00020B15"/>
    <w:rsid w:val="00086202"/>
    <w:rsid w:val="000C2520"/>
    <w:rsid w:val="000F5B8F"/>
    <w:rsid w:val="00107A05"/>
    <w:rsid w:val="00187F21"/>
    <w:rsid w:val="001C4BA1"/>
    <w:rsid w:val="002444CE"/>
    <w:rsid w:val="00252BC1"/>
    <w:rsid w:val="002B4D01"/>
    <w:rsid w:val="002E4277"/>
    <w:rsid w:val="002E62AD"/>
    <w:rsid w:val="00342448"/>
    <w:rsid w:val="003717D8"/>
    <w:rsid w:val="00385E55"/>
    <w:rsid w:val="003A5E92"/>
    <w:rsid w:val="00427F94"/>
    <w:rsid w:val="004C4C4F"/>
    <w:rsid w:val="005538B0"/>
    <w:rsid w:val="0058552A"/>
    <w:rsid w:val="00597E33"/>
    <w:rsid w:val="005B6CCD"/>
    <w:rsid w:val="005E17F2"/>
    <w:rsid w:val="005E227B"/>
    <w:rsid w:val="00610A7D"/>
    <w:rsid w:val="00626598"/>
    <w:rsid w:val="00646B27"/>
    <w:rsid w:val="0066343B"/>
    <w:rsid w:val="006B17B7"/>
    <w:rsid w:val="006C433F"/>
    <w:rsid w:val="006C7579"/>
    <w:rsid w:val="006D07AB"/>
    <w:rsid w:val="00700F60"/>
    <w:rsid w:val="0070123E"/>
    <w:rsid w:val="0080045C"/>
    <w:rsid w:val="00803299"/>
    <w:rsid w:val="00816A10"/>
    <w:rsid w:val="00816B90"/>
    <w:rsid w:val="00826A3F"/>
    <w:rsid w:val="00963B39"/>
    <w:rsid w:val="009C4B7C"/>
    <w:rsid w:val="00A13BFE"/>
    <w:rsid w:val="00A41022"/>
    <w:rsid w:val="00A927D6"/>
    <w:rsid w:val="00A96448"/>
    <w:rsid w:val="00AA1939"/>
    <w:rsid w:val="00B10E7E"/>
    <w:rsid w:val="00B75E52"/>
    <w:rsid w:val="00BA3C45"/>
    <w:rsid w:val="00BC1421"/>
    <w:rsid w:val="00BF27D3"/>
    <w:rsid w:val="00D52836"/>
    <w:rsid w:val="00DA31E9"/>
    <w:rsid w:val="00DB194C"/>
    <w:rsid w:val="00DF3675"/>
    <w:rsid w:val="00E67F8A"/>
    <w:rsid w:val="00F003C2"/>
    <w:rsid w:val="00F53EEB"/>
    <w:rsid w:val="00F54F0D"/>
    <w:rsid w:val="00F72549"/>
    <w:rsid w:val="00F73967"/>
    <w:rsid w:val="00F93A64"/>
    <w:rsid w:val="00FC6CE9"/>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B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3967"/>
    <w:pPr>
      <w:spacing w:after="200" w:line="276" w:lineRule="auto"/>
      <w:ind w:left="720"/>
      <w:contextualSpacing/>
    </w:pPr>
    <w:rPr>
      <w:rFonts w:ascii="Calibri" w:hAnsi="Calibri"/>
      <w:sz w:val="22"/>
      <w:szCs w:val="22"/>
    </w:rPr>
  </w:style>
  <w:style w:type="paragraph" w:customStyle="1" w:styleId="ConsPlusNormal">
    <w:name w:val="ConsPlusNormal"/>
    <w:rsid w:val="00252BC1"/>
    <w:pPr>
      <w:widowControl w:val="0"/>
      <w:autoSpaceDE w:val="0"/>
      <w:autoSpaceDN w:val="0"/>
      <w:adjustRightInd w:val="0"/>
      <w:ind w:firstLine="720"/>
    </w:pPr>
    <w:rPr>
      <w:rFonts w:ascii="Arial" w:hAnsi="Arial" w:cs="Arial"/>
    </w:rPr>
  </w:style>
  <w:style w:type="paragraph" w:styleId="a4">
    <w:name w:val="No Spacing"/>
    <w:link w:val="a5"/>
    <w:uiPriority w:val="1"/>
    <w:qFormat/>
    <w:rsid w:val="006B17B7"/>
    <w:rPr>
      <w:sz w:val="24"/>
      <w:szCs w:val="24"/>
    </w:rPr>
  </w:style>
  <w:style w:type="paragraph" w:styleId="a6">
    <w:name w:val="Balloon Text"/>
    <w:basedOn w:val="a"/>
    <w:link w:val="a7"/>
    <w:uiPriority w:val="99"/>
    <w:semiHidden/>
    <w:unhideWhenUsed/>
    <w:rsid w:val="006B17B7"/>
    <w:rPr>
      <w:rFonts w:ascii="Tahoma" w:hAnsi="Tahoma" w:cs="Tahoma"/>
      <w:sz w:val="16"/>
      <w:szCs w:val="16"/>
    </w:rPr>
  </w:style>
  <w:style w:type="character" w:customStyle="1" w:styleId="a7">
    <w:name w:val="Текст выноски Знак"/>
    <w:basedOn w:val="a0"/>
    <w:link w:val="a6"/>
    <w:uiPriority w:val="99"/>
    <w:semiHidden/>
    <w:rsid w:val="006B17B7"/>
    <w:rPr>
      <w:rFonts w:ascii="Tahoma" w:hAnsi="Tahoma" w:cs="Tahoma"/>
      <w:sz w:val="16"/>
      <w:szCs w:val="16"/>
    </w:rPr>
  </w:style>
  <w:style w:type="paragraph" w:styleId="a8">
    <w:name w:val="Normal (Web)"/>
    <w:basedOn w:val="a"/>
    <w:uiPriority w:val="99"/>
    <w:unhideWhenUsed/>
    <w:rsid w:val="00010D31"/>
    <w:pPr>
      <w:spacing w:before="100" w:beforeAutospacing="1" w:after="100" w:afterAutospacing="1"/>
    </w:pPr>
  </w:style>
  <w:style w:type="character" w:styleId="a9">
    <w:name w:val="Strong"/>
    <w:basedOn w:val="a0"/>
    <w:uiPriority w:val="22"/>
    <w:qFormat/>
    <w:rsid w:val="00010D31"/>
    <w:rPr>
      <w:b/>
      <w:bCs/>
    </w:rPr>
  </w:style>
  <w:style w:type="character" w:customStyle="1" w:styleId="a5">
    <w:name w:val="Без интервала Знак"/>
    <w:basedOn w:val="a0"/>
    <w:link w:val="a4"/>
    <w:uiPriority w:val="1"/>
    <w:locked/>
    <w:rsid w:val="00010D31"/>
    <w:rPr>
      <w:sz w:val="24"/>
      <w:szCs w:val="24"/>
    </w:rPr>
  </w:style>
</w:styles>
</file>

<file path=word/webSettings.xml><?xml version="1.0" encoding="utf-8"?>
<w:webSettings xmlns:r="http://schemas.openxmlformats.org/officeDocument/2006/relationships" xmlns:w="http://schemas.openxmlformats.org/wordprocessingml/2006/main">
  <w:divs>
    <w:div w:id="13588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CC0C1-DE3F-4C2B-BEEB-9B16659B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2044</Words>
  <Characters>11654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Irbis</dc:creator>
  <cp:lastModifiedBy>Нина</cp:lastModifiedBy>
  <cp:revision>53</cp:revision>
  <cp:lastPrinted>2020-02-19T13:16:00Z</cp:lastPrinted>
  <dcterms:created xsi:type="dcterms:W3CDTF">2011-03-02T07:58:00Z</dcterms:created>
  <dcterms:modified xsi:type="dcterms:W3CDTF">2020-03-26T06:22:00Z</dcterms:modified>
</cp:coreProperties>
</file>