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680" w:rsidRPr="008365F8" w:rsidRDefault="00290680" w:rsidP="008365F8">
      <w:pPr>
        <w:widowControl/>
        <w:autoSpaceDE/>
        <w:autoSpaceDN/>
        <w:adjustRightInd/>
        <w:rPr>
          <w:rFonts w:ascii="Times New Roman" w:hAnsi="Times New Roman" w:cs="Times New Roman"/>
          <w:b/>
          <w:bCs/>
          <w:sz w:val="28"/>
          <w:szCs w:val="28"/>
        </w:rPr>
      </w:pPr>
    </w:p>
    <w:p w:rsidR="003D7746" w:rsidRPr="008365F8" w:rsidRDefault="003D7746" w:rsidP="006F62F3">
      <w:pPr>
        <w:widowControl/>
        <w:autoSpaceDE/>
        <w:autoSpaceDN/>
        <w:adjustRightInd/>
        <w:jc w:val="center"/>
        <w:rPr>
          <w:rFonts w:ascii="Times New Roman" w:hAnsi="Times New Roman" w:cs="Times New Roman"/>
          <w:b/>
          <w:bCs/>
          <w:sz w:val="28"/>
          <w:szCs w:val="28"/>
        </w:rPr>
      </w:pPr>
      <w:r w:rsidRPr="008365F8">
        <w:rPr>
          <w:rFonts w:ascii="Times New Roman" w:hAnsi="Times New Roman" w:cs="Times New Roman"/>
          <w:b/>
          <w:bCs/>
          <w:sz w:val="28"/>
          <w:szCs w:val="28"/>
        </w:rPr>
        <w:t>ИВАНОВСКАЯ ОБЛАСТЬ</w:t>
      </w:r>
    </w:p>
    <w:p w:rsidR="003D7746" w:rsidRPr="008365F8" w:rsidRDefault="003D7746" w:rsidP="006F62F3">
      <w:pPr>
        <w:widowControl/>
        <w:autoSpaceDE/>
        <w:autoSpaceDN/>
        <w:adjustRightInd/>
        <w:jc w:val="center"/>
        <w:rPr>
          <w:rFonts w:ascii="Times New Roman" w:hAnsi="Times New Roman" w:cs="Times New Roman"/>
          <w:b/>
          <w:bCs/>
          <w:sz w:val="28"/>
          <w:szCs w:val="28"/>
        </w:rPr>
      </w:pPr>
      <w:r w:rsidRPr="008365F8">
        <w:rPr>
          <w:rFonts w:ascii="Times New Roman" w:hAnsi="Times New Roman" w:cs="Times New Roman"/>
          <w:b/>
          <w:bCs/>
          <w:sz w:val="28"/>
          <w:szCs w:val="28"/>
        </w:rPr>
        <w:t>ЛУХСКИЙ МУНИЦИПАЛЬНЫЙ РАЙОН</w:t>
      </w:r>
    </w:p>
    <w:p w:rsidR="003D7746" w:rsidRPr="008365F8" w:rsidRDefault="00997F1E" w:rsidP="006F62F3">
      <w:pPr>
        <w:widowControl/>
        <w:autoSpaceDE/>
        <w:autoSpaceDN/>
        <w:adjustRightInd/>
        <w:jc w:val="center"/>
        <w:rPr>
          <w:rFonts w:ascii="Times New Roman" w:hAnsi="Times New Roman" w:cs="Times New Roman"/>
          <w:b/>
          <w:bCs/>
          <w:sz w:val="28"/>
          <w:szCs w:val="28"/>
        </w:rPr>
      </w:pPr>
      <w:r>
        <w:rPr>
          <w:rFonts w:ascii="Times New Roman" w:hAnsi="Times New Roman" w:cs="Times New Roman"/>
          <w:b/>
          <w:bCs/>
          <w:sz w:val="28"/>
          <w:szCs w:val="28"/>
        </w:rPr>
        <w:t>АДМИНИСТРАЦИЯ</w:t>
      </w:r>
      <w:r w:rsidR="003D7746" w:rsidRPr="008365F8">
        <w:rPr>
          <w:rFonts w:ascii="Times New Roman" w:hAnsi="Times New Roman" w:cs="Times New Roman"/>
          <w:b/>
          <w:bCs/>
          <w:sz w:val="28"/>
          <w:szCs w:val="28"/>
        </w:rPr>
        <w:t xml:space="preserve"> </w:t>
      </w:r>
      <w:r w:rsidR="0061527D" w:rsidRPr="008365F8">
        <w:rPr>
          <w:rFonts w:ascii="Times New Roman" w:hAnsi="Times New Roman" w:cs="Times New Roman"/>
          <w:b/>
          <w:bCs/>
          <w:sz w:val="28"/>
          <w:szCs w:val="28"/>
        </w:rPr>
        <w:t xml:space="preserve">РЯБОВСКОГО </w:t>
      </w:r>
      <w:r w:rsidR="003D7746" w:rsidRPr="008365F8">
        <w:rPr>
          <w:rFonts w:ascii="Times New Roman" w:hAnsi="Times New Roman" w:cs="Times New Roman"/>
          <w:b/>
          <w:bCs/>
          <w:sz w:val="28"/>
          <w:szCs w:val="28"/>
        </w:rPr>
        <w:t>СЕЛЬСКОГО ПОСЕЛЕНИЯ</w:t>
      </w:r>
    </w:p>
    <w:p w:rsidR="003D7746" w:rsidRPr="008365F8" w:rsidRDefault="003D7746" w:rsidP="00BF5B22">
      <w:pPr>
        <w:widowControl/>
        <w:autoSpaceDE/>
        <w:autoSpaceDN/>
        <w:adjustRightInd/>
        <w:jc w:val="center"/>
        <w:rPr>
          <w:rFonts w:ascii="Times New Roman" w:hAnsi="Times New Roman" w:cs="Times New Roman"/>
          <w:b/>
          <w:bCs/>
          <w:i/>
          <w:iCs/>
          <w:sz w:val="28"/>
          <w:szCs w:val="28"/>
        </w:rPr>
      </w:pPr>
    </w:p>
    <w:p w:rsidR="003D7746" w:rsidRPr="008365F8" w:rsidRDefault="00997F1E" w:rsidP="00F3426A">
      <w:pPr>
        <w:widowControl/>
        <w:autoSpaceDE/>
        <w:autoSpaceDN/>
        <w:adjustRightInd/>
        <w:jc w:val="center"/>
        <w:rPr>
          <w:rFonts w:ascii="Times New Roman" w:hAnsi="Times New Roman" w:cs="Times New Roman"/>
          <w:sz w:val="28"/>
          <w:szCs w:val="28"/>
        </w:rPr>
      </w:pPr>
      <w:r>
        <w:rPr>
          <w:rFonts w:ascii="Times New Roman" w:hAnsi="Times New Roman" w:cs="Times New Roman"/>
          <w:b/>
          <w:bCs/>
          <w:sz w:val="28"/>
          <w:szCs w:val="28"/>
        </w:rPr>
        <w:t>ПОСТАНОВЛЕНИЕ</w:t>
      </w:r>
    </w:p>
    <w:p w:rsidR="003D7746" w:rsidRPr="008365F8" w:rsidRDefault="003D7746" w:rsidP="00BF5B22">
      <w:pPr>
        <w:widowControl/>
        <w:autoSpaceDE/>
        <w:autoSpaceDN/>
        <w:adjustRightInd/>
        <w:rPr>
          <w:rFonts w:ascii="Times New Roman" w:hAnsi="Times New Roman" w:cs="Times New Roman"/>
          <w:sz w:val="28"/>
          <w:szCs w:val="28"/>
        </w:rPr>
      </w:pPr>
      <w:r w:rsidRPr="008365F8">
        <w:rPr>
          <w:rFonts w:ascii="Times New Roman" w:hAnsi="Times New Roman" w:cs="Times New Roman"/>
          <w:sz w:val="28"/>
          <w:szCs w:val="28"/>
        </w:rPr>
        <w:t xml:space="preserve">от    </w:t>
      </w:r>
      <w:r w:rsidR="00A3513C">
        <w:rPr>
          <w:rFonts w:ascii="Times New Roman" w:hAnsi="Times New Roman" w:cs="Times New Roman"/>
          <w:sz w:val="28"/>
          <w:szCs w:val="28"/>
        </w:rPr>
        <w:t>03 .11</w:t>
      </w:r>
      <w:r w:rsidRPr="008365F8">
        <w:rPr>
          <w:rFonts w:ascii="Times New Roman" w:hAnsi="Times New Roman" w:cs="Times New Roman"/>
          <w:sz w:val="28"/>
          <w:szCs w:val="28"/>
        </w:rPr>
        <w:t xml:space="preserve">.2016г.                                                                               </w:t>
      </w:r>
      <w:r w:rsidR="008365F8">
        <w:rPr>
          <w:rFonts w:ascii="Times New Roman" w:hAnsi="Times New Roman" w:cs="Times New Roman"/>
          <w:sz w:val="28"/>
          <w:szCs w:val="28"/>
        </w:rPr>
        <w:t xml:space="preserve">            </w:t>
      </w:r>
      <w:r w:rsidRPr="008365F8">
        <w:rPr>
          <w:rFonts w:ascii="Times New Roman" w:hAnsi="Times New Roman" w:cs="Times New Roman"/>
          <w:sz w:val="28"/>
          <w:szCs w:val="28"/>
        </w:rPr>
        <w:t xml:space="preserve">№ </w:t>
      </w:r>
      <w:r w:rsidR="00575846">
        <w:rPr>
          <w:rFonts w:ascii="Times New Roman" w:hAnsi="Times New Roman" w:cs="Times New Roman"/>
          <w:sz w:val="28"/>
          <w:szCs w:val="28"/>
        </w:rPr>
        <w:t>99</w:t>
      </w:r>
    </w:p>
    <w:p w:rsidR="003D7746" w:rsidRPr="008365F8" w:rsidRDefault="003D7746" w:rsidP="00BF5B22">
      <w:pPr>
        <w:widowControl/>
        <w:autoSpaceDE/>
        <w:autoSpaceDN/>
        <w:adjustRightInd/>
        <w:jc w:val="right"/>
        <w:rPr>
          <w:rFonts w:ascii="Times New Roman" w:hAnsi="Times New Roman" w:cs="Times New Roman"/>
          <w:b/>
          <w:bCs/>
          <w:color w:val="000000"/>
          <w:sz w:val="28"/>
          <w:szCs w:val="28"/>
        </w:rPr>
      </w:pPr>
    </w:p>
    <w:p w:rsidR="003D7746" w:rsidRPr="008365F8" w:rsidRDefault="003D7746" w:rsidP="008365F8">
      <w:pPr>
        <w:jc w:val="center"/>
        <w:rPr>
          <w:rFonts w:ascii="Times New Roman" w:hAnsi="Times New Roman" w:cs="Times New Roman"/>
          <w:b/>
          <w:bCs/>
          <w:color w:val="000000"/>
          <w:sz w:val="28"/>
          <w:szCs w:val="28"/>
        </w:rPr>
      </w:pPr>
      <w:r w:rsidRPr="008365F8">
        <w:rPr>
          <w:rFonts w:ascii="Times New Roman" w:hAnsi="Times New Roman" w:cs="Times New Roman"/>
          <w:b/>
          <w:bCs/>
          <w:color w:val="000000"/>
          <w:sz w:val="28"/>
          <w:szCs w:val="28"/>
        </w:rPr>
        <w:t>Об утверждении административного регламента предоставления муниципальной услуги «Предоставление порубоч</w:t>
      </w:r>
      <w:r w:rsidR="008365F8">
        <w:rPr>
          <w:rFonts w:ascii="Times New Roman" w:hAnsi="Times New Roman" w:cs="Times New Roman"/>
          <w:b/>
          <w:bCs/>
          <w:color w:val="000000"/>
          <w:sz w:val="28"/>
          <w:szCs w:val="28"/>
        </w:rPr>
        <w:t xml:space="preserve">ного билета и  (или)  разрешения </w:t>
      </w:r>
      <w:r w:rsidRPr="008365F8">
        <w:rPr>
          <w:rFonts w:ascii="Times New Roman" w:hAnsi="Times New Roman" w:cs="Times New Roman"/>
          <w:b/>
          <w:bCs/>
          <w:color w:val="000000"/>
          <w:sz w:val="28"/>
          <w:szCs w:val="28"/>
        </w:rPr>
        <w:t xml:space="preserve"> на пересадку деревьев и  кустарников на территории </w:t>
      </w:r>
    </w:p>
    <w:p w:rsidR="003D7746" w:rsidRPr="008365F8" w:rsidRDefault="0061527D" w:rsidP="00BF5B22">
      <w:pPr>
        <w:jc w:val="center"/>
        <w:rPr>
          <w:rFonts w:ascii="Times New Roman" w:hAnsi="Times New Roman" w:cs="Times New Roman"/>
          <w:b/>
          <w:bCs/>
          <w:color w:val="000000"/>
          <w:sz w:val="28"/>
          <w:szCs w:val="28"/>
        </w:rPr>
      </w:pPr>
      <w:r w:rsidRPr="008365F8">
        <w:rPr>
          <w:rFonts w:ascii="Times New Roman" w:hAnsi="Times New Roman" w:cs="Times New Roman"/>
          <w:b/>
          <w:bCs/>
          <w:color w:val="000000"/>
          <w:sz w:val="28"/>
          <w:szCs w:val="28"/>
        </w:rPr>
        <w:t xml:space="preserve"> Рябовского </w:t>
      </w:r>
      <w:r w:rsidR="003D7746" w:rsidRPr="008365F8">
        <w:rPr>
          <w:rFonts w:ascii="Times New Roman" w:hAnsi="Times New Roman" w:cs="Times New Roman"/>
          <w:b/>
          <w:bCs/>
          <w:color w:val="000000"/>
          <w:sz w:val="28"/>
          <w:szCs w:val="28"/>
        </w:rPr>
        <w:t>сельского поселения»</w:t>
      </w:r>
    </w:p>
    <w:p w:rsidR="003D7746" w:rsidRPr="008365F8" w:rsidRDefault="003D7746" w:rsidP="00BF5B22">
      <w:pPr>
        <w:widowControl/>
        <w:autoSpaceDE/>
        <w:autoSpaceDN/>
        <w:adjustRightInd/>
        <w:rPr>
          <w:rFonts w:ascii="Times New Roman" w:hAnsi="Times New Roman" w:cs="Times New Roman"/>
          <w:b/>
          <w:bCs/>
          <w:color w:val="000000"/>
          <w:sz w:val="28"/>
          <w:szCs w:val="28"/>
        </w:rPr>
      </w:pPr>
    </w:p>
    <w:p w:rsidR="003D7746" w:rsidRPr="008365F8" w:rsidRDefault="003D7746" w:rsidP="008365F8">
      <w:pPr>
        <w:pStyle w:val="a4"/>
        <w:rPr>
          <w:rFonts w:ascii="Times New Roman" w:hAnsi="Times New Roman" w:cs="Times New Roman"/>
          <w:sz w:val="28"/>
          <w:szCs w:val="28"/>
        </w:rPr>
      </w:pPr>
    </w:p>
    <w:p w:rsidR="00575846" w:rsidRDefault="003D7746" w:rsidP="008365F8">
      <w:pPr>
        <w:pStyle w:val="a4"/>
        <w:ind w:firstLine="708"/>
        <w:jc w:val="both"/>
        <w:rPr>
          <w:rFonts w:ascii="Times New Roman" w:hAnsi="Times New Roman" w:cs="Times New Roman"/>
          <w:sz w:val="28"/>
          <w:szCs w:val="28"/>
        </w:rPr>
      </w:pPr>
      <w:proofErr w:type="gramStart"/>
      <w:r w:rsidRPr="008365F8">
        <w:rPr>
          <w:rFonts w:ascii="Times New Roman" w:hAnsi="Times New Roman" w:cs="Times New Roman"/>
          <w:sz w:val="28"/>
          <w:szCs w:val="28"/>
          <w:lang w:eastAsia="ar-SA"/>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CB659D">
        <w:rPr>
          <w:rFonts w:ascii="Times New Roman" w:hAnsi="Times New Roman" w:cs="Times New Roman"/>
          <w:sz w:val="28"/>
          <w:szCs w:val="28"/>
          <w:lang w:eastAsia="ar-SA"/>
        </w:rPr>
        <w:t>»</w:t>
      </w:r>
      <w:r w:rsidRPr="008365F8">
        <w:rPr>
          <w:rFonts w:ascii="Times New Roman" w:hAnsi="Times New Roman" w:cs="Times New Roman"/>
          <w:sz w:val="28"/>
          <w:szCs w:val="28"/>
          <w:lang w:eastAsia="ar-SA"/>
        </w:rPr>
        <w:t>, Федеральным законом от 27.07.2010 № 210-ФЗ «Об организации предоставления государственных и муниципальных услуг», Постановления Правительства РФ от 30.04.2014г. № 403  « Об исчерпывающем перечне процедур в сфере жилищного строительства»,</w:t>
      </w:r>
      <w:r w:rsidRPr="008365F8">
        <w:rPr>
          <w:rFonts w:ascii="Times New Roman" w:hAnsi="Times New Roman" w:cs="Times New Roman"/>
          <w:sz w:val="28"/>
          <w:szCs w:val="28"/>
        </w:rPr>
        <w:t xml:space="preserve"> </w:t>
      </w:r>
      <w:r w:rsidR="00997F1E">
        <w:rPr>
          <w:rFonts w:ascii="Times New Roman" w:hAnsi="Times New Roman" w:cs="Times New Roman"/>
          <w:sz w:val="28"/>
          <w:szCs w:val="28"/>
        </w:rPr>
        <w:t>постановлением администрации Рябовского сельского поселения от 18.04.2012г № 18а «Об административных регламентах исполнения</w:t>
      </w:r>
      <w:proofErr w:type="gramEnd"/>
      <w:r w:rsidR="00997F1E">
        <w:rPr>
          <w:rFonts w:ascii="Times New Roman" w:hAnsi="Times New Roman" w:cs="Times New Roman"/>
          <w:sz w:val="28"/>
          <w:szCs w:val="28"/>
        </w:rPr>
        <w:t xml:space="preserve"> муниципальных  функций и административных </w:t>
      </w:r>
      <w:proofErr w:type="gramStart"/>
      <w:r w:rsidR="00997F1E">
        <w:rPr>
          <w:rFonts w:ascii="Times New Roman" w:hAnsi="Times New Roman" w:cs="Times New Roman"/>
          <w:sz w:val="28"/>
          <w:szCs w:val="28"/>
        </w:rPr>
        <w:t>регламентах</w:t>
      </w:r>
      <w:proofErr w:type="gramEnd"/>
      <w:r w:rsidR="00997F1E">
        <w:rPr>
          <w:rFonts w:ascii="Times New Roman" w:hAnsi="Times New Roman" w:cs="Times New Roman"/>
          <w:sz w:val="28"/>
          <w:szCs w:val="28"/>
        </w:rPr>
        <w:t xml:space="preserve"> предоставления муниципальных услуг», </w:t>
      </w:r>
      <w:r w:rsidRPr="008365F8">
        <w:rPr>
          <w:rFonts w:ascii="Times New Roman" w:hAnsi="Times New Roman" w:cs="Times New Roman"/>
          <w:sz w:val="28"/>
          <w:szCs w:val="28"/>
        </w:rPr>
        <w:t xml:space="preserve">Уставом </w:t>
      </w:r>
      <w:r w:rsidR="0061527D" w:rsidRPr="008365F8">
        <w:rPr>
          <w:rFonts w:ascii="Times New Roman" w:hAnsi="Times New Roman" w:cs="Times New Roman"/>
          <w:sz w:val="28"/>
          <w:szCs w:val="28"/>
        </w:rPr>
        <w:t xml:space="preserve"> Рябовского </w:t>
      </w:r>
      <w:r w:rsidR="00997F1E">
        <w:rPr>
          <w:rFonts w:ascii="Times New Roman" w:hAnsi="Times New Roman" w:cs="Times New Roman"/>
          <w:sz w:val="28"/>
          <w:szCs w:val="28"/>
        </w:rPr>
        <w:t>сельского поселения, администрация</w:t>
      </w:r>
      <w:r w:rsidRPr="008365F8">
        <w:rPr>
          <w:rFonts w:ascii="Times New Roman" w:hAnsi="Times New Roman" w:cs="Times New Roman"/>
          <w:sz w:val="28"/>
          <w:szCs w:val="28"/>
        </w:rPr>
        <w:t xml:space="preserve"> </w:t>
      </w:r>
      <w:r w:rsidR="0061527D" w:rsidRPr="008365F8">
        <w:rPr>
          <w:rFonts w:ascii="Times New Roman" w:hAnsi="Times New Roman" w:cs="Times New Roman"/>
          <w:sz w:val="28"/>
          <w:szCs w:val="28"/>
        </w:rPr>
        <w:t xml:space="preserve">Рябовского </w:t>
      </w:r>
      <w:r w:rsidR="00575846">
        <w:rPr>
          <w:rFonts w:ascii="Times New Roman" w:hAnsi="Times New Roman" w:cs="Times New Roman"/>
          <w:sz w:val="28"/>
          <w:szCs w:val="28"/>
        </w:rPr>
        <w:t xml:space="preserve">сельского поселения </w:t>
      </w:r>
    </w:p>
    <w:p w:rsidR="003D7746" w:rsidRPr="008365F8" w:rsidRDefault="00575846" w:rsidP="008365F8">
      <w:pPr>
        <w:pStyle w:val="a4"/>
        <w:ind w:firstLine="708"/>
        <w:jc w:val="both"/>
        <w:rPr>
          <w:rFonts w:ascii="Times New Roman" w:hAnsi="Times New Roman" w:cs="Times New Roman"/>
          <w:sz w:val="28"/>
          <w:szCs w:val="28"/>
        </w:rPr>
      </w:pPr>
      <w:r>
        <w:rPr>
          <w:rFonts w:ascii="Times New Roman" w:hAnsi="Times New Roman" w:cs="Times New Roman"/>
          <w:sz w:val="28"/>
          <w:szCs w:val="28"/>
        </w:rPr>
        <w:t>постановляет</w:t>
      </w:r>
      <w:r w:rsidR="003D7746" w:rsidRPr="008365F8">
        <w:rPr>
          <w:rFonts w:ascii="Times New Roman" w:hAnsi="Times New Roman" w:cs="Times New Roman"/>
          <w:sz w:val="28"/>
          <w:szCs w:val="28"/>
        </w:rPr>
        <w:t>:</w:t>
      </w:r>
    </w:p>
    <w:p w:rsidR="003D7746" w:rsidRPr="008365F8" w:rsidRDefault="003D7746" w:rsidP="00CB659D">
      <w:pPr>
        <w:pStyle w:val="a4"/>
        <w:ind w:firstLine="708"/>
        <w:jc w:val="both"/>
        <w:rPr>
          <w:rFonts w:ascii="Times New Roman" w:hAnsi="Times New Roman" w:cs="Times New Roman"/>
          <w:sz w:val="28"/>
          <w:szCs w:val="28"/>
        </w:rPr>
      </w:pPr>
      <w:r w:rsidRPr="008365F8">
        <w:rPr>
          <w:rFonts w:ascii="Times New Roman" w:hAnsi="Times New Roman" w:cs="Times New Roman"/>
          <w:sz w:val="28"/>
          <w:szCs w:val="28"/>
          <w:lang w:eastAsia="ar-SA"/>
        </w:rPr>
        <w:t xml:space="preserve">1. Утвердить Административный регламент  по предоставлению муниципальной услуги </w:t>
      </w:r>
      <w:r w:rsidRPr="008365F8">
        <w:rPr>
          <w:rFonts w:ascii="Times New Roman" w:hAnsi="Times New Roman" w:cs="Times New Roman"/>
          <w:sz w:val="28"/>
          <w:szCs w:val="28"/>
        </w:rPr>
        <w:t xml:space="preserve">«Предоставление порубочного билета и  (или)  разрешения на пересадку деревьев и  кустарников на территории </w:t>
      </w:r>
      <w:r w:rsidR="0061527D" w:rsidRPr="008365F8">
        <w:rPr>
          <w:rFonts w:ascii="Times New Roman" w:hAnsi="Times New Roman" w:cs="Times New Roman"/>
          <w:sz w:val="28"/>
          <w:szCs w:val="28"/>
        </w:rPr>
        <w:t xml:space="preserve"> Рябовского </w:t>
      </w:r>
      <w:r w:rsidRPr="008365F8">
        <w:rPr>
          <w:rFonts w:ascii="Times New Roman" w:hAnsi="Times New Roman" w:cs="Times New Roman"/>
          <w:sz w:val="28"/>
          <w:szCs w:val="28"/>
        </w:rPr>
        <w:t>сельского поселения» (прилагается).</w:t>
      </w:r>
    </w:p>
    <w:p w:rsidR="003D7746" w:rsidRPr="008365F8" w:rsidRDefault="003D7746" w:rsidP="00CB659D">
      <w:pPr>
        <w:pStyle w:val="a4"/>
        <w:ind w:firstLine="708"/>
        <w:jc w:val="both"/>
        <w:rPr>
          <w:rFonts w:ascii="Times New Roman" w:hAnsi="Times New Roman" w:cs="Times New Roman"/>
          <w:sz w:val="28"/>
          <w:szCs w:val="28"/>
          <w:lang w:eastAsia="ar-SA"/>
        </w:rPr>
      </w:pPr>
      <w:r w:rsidRPr="008365F8">
        <w:rPr>
          <w:rFonts w:ascii="Times New Roman" w:hAnsi="Times New Roman" w:cs="Times New Roman"/>
          <w:sz w:val="28"/>
          <w:szCs w:val="28"/>
          <w:lang w:eastAsia="ar-SA"/>
        </w:rPr>
        <w:t>2. Настоящее</w:t>
      </w:r>
      <w:r w:rsidR="00575846">
        <w:rPr>
          <w:rFonts w:ascii="Times New Roman" w:hAnsi="Times New Roman" w:cs="Times New Roman"/>
          <w:sz w:val="28"/>
          <w:szCs w:val="28"/>
          <w:lang w:eastAsia="ar-SA"/>
        </w:rPr>
        <w:t xml:space="preserve"> постановление</w:t>
      </w:r>
      <w:r w:rsidRPr="008365F8">
        <w:rPr>
          <w:rFonts w:ascii="Times New Roman" w:hAnsi="Times New Roman" w:cs="Times New Roman"/>
          <w:sz w:val="28"/>
          <w:szCs w:val="28"/>
          <w:lang w:eastAsia="ar-SA"/>
        </w:rPr>
        <w:t xml:space="preserve"> разместить на официальном сайте администрации </w:t>
      </w:r>
      <w:r w:rsidR="0061527D" w:rsidRPr="008365F8">
        <w:rPr>
          <w:rFonts w:ascii="Times New Roman" w:hAnsi="Times New Roman" w:cs="Times New Roman"/>
          <w:sz w:val="28"/>
          <w:szCs w:val="28"/>
          <w:lang w:eastAsia="ar-SA"/>
        </w:rPr>
        <w:t xml:space="preserve"> Рябовского </w:t>
      </w:r>
      <w:r w:rsidRPr="008365F8">
        <w:rPr>
          <w:rFonts w:ascii="Times New Roman" w:hAnsi="Times New Roman" w:cs="Times New Roman"/>
          <w:sz w:val="28"/>
          <w:szCs w:val="28"/>
          <w:lang w:eastAsia="ar-SA"/>
        </w:rPr>
        <w:t>сельского поселения.</w:t>
      </w:r>
    </w:p>
    <w:p w:rsidR="003D7746" w:rsidRPr="008365F8" w:rsidRDefault="003D7746" w:rsidP="00CB659D">
      <w:pPr>
        <w:pStyle w:val="a4"/>
        <w:ind w:firstLine="708"/>
        <w:jc w:val="both"/>
        <w:rPr>
          <w:rFonts w:ascii="Times New Roman" w:hAnsi="Times New Roman" w:cs="Times New Roman"/>
          <w:sz w:val="28"/>
          <w:szCs w:val="28"/>
        </w:rPr>
      </w:pPr>
      <w:r w:rsidRPr="008365F8">
        <w:rPr>
          <w:rFonts w:ascii="Times New Roman" w:hAnsi="Times New Roman" w:cs="Times New Roman"/>
          <w:sz w:val="28"/>
          <w:szCs w:val="28"/>
          <w:lang w:eastAsia="ar-SA"/>
        </w:rPr>
        <w:t xml:space="preserve"> 3.</w:t>
      </w:r>
      <w:r w:rsidRPr="008365F8">
        <w:rPr>
          <w:rFonts w:ascii="Times New Roman" w:hAnsi="Times New Roman" w:cs="Times New Roman"/>
          <w:sz w:val="28"/>
          <w:szCs w:val="28"/>
        </w:rPr>
        <w:t>Контроль за исполнением настоящего</w:t>
      </w:r>
      <w:r w:rsidR="00997F1E">
        <w:rPr>
          <w:rFonts w:ascii="Times New Roman" w:hAnsi="Times New Roman" w:cs="Times New Roman"/>
          <w:sz w:val="28"/>
          <w:szCs w:val="28"/>
        </w:rPr>
        <w:t xml:space="preserve"> постановления</w:t>
      </w:r>
      <w:r w:rsidRPr="008365F8">
        <w:rPr>
          <w:rFonts w:ascii="Times New Roman" w:hAnsi="Times New Roman" w:cs="Times New Roman"/>
          <w:sz w:val="28"/>
          <w:szCs w:val="28"/>
        </w:rPr>
        <w:t xml:space="preserve"> возложить на главу </w:t>
      </w:r>
      <w:r w:rsidR="0061527D" w:rsidRPr="008365F8">
        <w:rPr>
          <w:rFonts w:ascii="Times New Roman" w:hAnsi="Times New Roman" w:cs="Times New Roman"/>
          <w:sz w:val="28"/>
          <w:szCs w:val="28"/>
        </w:rPr>
        <w:t xml:space="preserve">Рябовского </w:t>
      </w:r>
      <w:r w:rsidRPr="008365F8">
        <w:rPr>
          <w:rFonts w:ascii="Times New Roman" w:hAnsi="Times New Roman" w:cs="Times New Roman"/>
          <w:sz w:val="28"/>
          <w:szCs w:val="28"/>
        </w:rPr>
        <w:t>сельского поселения.</w:t>
      </w:r>
    </w:p>
    <w:p w:rsidR="003D7746" w:rsidRPr="008365F8" w:rsidRDefault="003D7746" w:rsidP="00BF5B22">
      <w:pPr>
        <w:widowControl/>
        <w:autoSpaceDE/>
        <w:autoSpaceDN/>
        <w:adjustRightInd/>
        <w:spacing w:line="360" w:lineRule="auto"/>
        <w:jc w:val="both"/>
        <w:rPr>
          <w:rFonts w:ascii="Times New Roman" w:hAnsi="Times New Roman" w:cs="Times New Roman"/>
          <w:b/>
          <w:bCs/>
          <w:sz w:val="28"/>
          <w:szCs w:val="28"/>
        </w:rPr>
      </w:pPr>
      <w:r w:rsidRPr="008365F8">
        <w:rPr>
          <w:rFonts w:ascii="Times New Roman" w:hAnsi="Times New Roman" w:cs="Times New Roman"/>
          <w:sz w:val="28"/>
          <w:szCs w:val="28"/>
          <w:lang w:eastAsia="ar-SA"/>
        </w:rPr>
        <w:t xml:space="preserve"> </w:t>
      </w:r>
    </w:p>
    <w:p w:rsidR="003D7746" w:rsidRPr="008365F8" w:rsidRDefault="003D7746" w:rsidP="00BF5B22">
      <w:pPr>
        <w:widowControl/>
        <w:autoSpaceDE/>
        <w:autoSpaceDN/>
        <w:adjustRightInd/>
        <w:spacing w:line="276" w:lineRule="auto"/>
        <w:ind w:left="360"/>
        <w:jc w:val="both"/>
        <w:rPr>
          <w:rFonts w:ascii="Times New Roman" w:hAnsi="Times New Roman" w:cs="Times New Roman"/>
          <w:b/>
          <w:bCs/>
          <w:sz w:val="28"/>
          <w:szCs w:val="28"/>
        </w:rPr>
      </w:pPr>
    </w:p>
    <w:p w:rsidR="00CB659D" w:rsidRPr="00CB659D" w:rsidRDefault="003D7746" w:rsidP="00CB659D">
      <w:pPr>
        <w:pStyle w:val="a4"/>
        <w:jc w:val="right"/>
        <w:rPr>
          <w:rFonts w:ascii="Times New Roman" w:hAnsi="Times New Roman" w:cs="Times New Roman"/>
          <w:sz w:val="28"/>
          <w:szCs w:val="28"/>
        </w:rPr>
      </w:pPr>
      <w:r w:rsidRPr="00CB659D">
        <w:rPr>
          <w:rFonts w:ascii="Times New Roman" w:hAnsi="Times New Roman" w:cs="Times New Roman"/>
          <w:sz w:val="28"/>
          <w:szCs w:val="28"/>
        </w:rPr>
        <w:t xml:space="preserve">Глава </w:t>
      </w:r>
      <w:r w:rsidR="0061527D" w:rsidRPr="00CB659D">
        <w:rPr>
          <w:rFonts w:ascii="Times New Roman" w:hAnsi="Times New Roman" w:cs="Times New Roman"/>
          <w:sz w:val="28"/>
          <w:szCs w:val="28"/>
        </w:rPr>
        <w:t xml:space="preserve"> Рябовского </w:t>
      </w:r>
      <w:r w:rsidRPr="00CB659D">
        <w:rPr>
          <w:rFonts w:ascii="Times New Roman" w:hAnsi="Times New Roman" w:cs="Times New Roman"/>
          <w:sz w:val="28"/>
          <w:szCs w:val="28"/>
        </w:rPr>
        <w:t xml:space="preserve">сельского поселения                                 </w:t>
      </w:r>
      <w:r w:rsidR="0061527D" w:rsidRPr="00CB659D">
        <w:rPr>
          <w:rFonts w:ascii="Times New Roman" w:hAnsi="Times New Roman" w:cs="Times New Roman"/>
          <w:sz w:val="28"/>
          <w:szCs w:val="28"/>
        </w:rPr>
        <w:t>С.В.Кирсанова</w:t>
      </w:r>
      <w:r w:rsidRPr="008365F8">
        <w:br w:type="page"/>
      </w:r>
      <w:proofErr w:type="gramStart"/>
      <w:r w:rsidRPr="00CB659D">
        <w:rPr>
          <w:rFonts w:ascii="Times New Roman" w:hAnsi="Times New Roman" w:cs="Times New Roman"/>
          <w:sz w:val="28"/>
          <w:szCs w:val="28"/>
        </w:rPr>
        <w:lastRenderedPageBreak/>
        <w:t>Утвержден</w:t>
      </w:r>
      <w:proofErr w:type="gramEnd"/>
    </w:p>
    <w:p w:rsidR="00997F1E" w:rsidRDefault="00997F1E" w:rsidP="00CB659D">
      <w:pPr>
        <w:pStyle w:val="a4"/>
        <w:jc w:val="right"/>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3D7746" w:rsidRPr="00CB659D" w:rsidRDefault="0061527D" w:rsidP="00CB659D">
      <w:pPr>
        <w:pStyle w:val="a4"/>
        <w:jc w:val="right"/>
        <w:rPr>
          <w:rFonts w:ascii="Times New Roman" w:hAnsi="Times New Roman" w:cs="Times New Roman"/>
          <w:sz w:val="28"/>
          <w:szCs w:val="28"/>
        </w:rPr>
      </w:pPr>
      <w:r w:rsidRPr="00CB659D">
        <w:rPr>
          <w:rFonts w:ascii="Times New Roman" w:hAnsi="Times New Roman" w:cs="Times New Roman"/>
          <w:sz w:val="28"/>
          <w:szCs w:val="28"/>
        </w:rPr>
        <w:t xml:space="preserve">Рябовского </w:t>
      </w:r>
      <w:r w:rsidR="003D7746" w:rsidRPr="00CB659D">
        <w:rPr>
          <w:rFonts w:ascii="Times New Roman" w:hAnsi="Times New Roman" w:cs="Times New Roman"/>
          <w:sz w:val="28"/>
          <w:szCs w:val="28"/>
        </w:rPr>
        <w:t>сельского поселения</w:t>
      </w:r>
    </w:p>
    <w:p w:rsidR="003D7746" w:rsidRPr="00CB659D" w:rsidRDefault="003D7746" w:rsidP="00CB659D">
      <w:pPr>
        <w:pStyle w:val="a4"/>
        <w:jc w:val="right"/>
        <w:rPr>
          <w:rFonts w:ascii="Times New Roman" w:hAnsi="Times New Roman" w:cs="Times New Roman"/>
          <w:sz w:val="28"/>
          <w:szCs w:val="28"/>
        </w:rPr>
      </w:pPr>
      <w:r w:rsidRPr="00CB659D">
        <w:rPr>
          <w:rFonts w:ascii="Times New Roman" w:hAnsi="Times New Roman" w:cs="Times New Roman"/>
          <w:sz w:val="28"/>
          <w:szCs w:val="28"/>
        </w:rPr>
        <w:t xml:space="preserve"> от     </w:t>
      </w:r>
      <w:r w:rsidR="00A3513C">
        <w:rPr>
          <w:rFonts w:ascii="Times New Roman" w:hAnsi="Times New Roman" w:cs="Times New Roman"/>
          <w:sz w:val="28"/>
          <w:szCs w:val="28"/>
        </w:rPr>
        <w:t>03</w:t>
      </w:r>
      <w:r w:rsidR="00CB659D">
        <w:rPr>
          <w:rFonts w:ascii="Times New Roman" w:hAnsi="Times New Roman" w:cs="Times New Roman"/>
          <w:sz w:val="28"/>
          <w:szCs w:val="28"/>
        </w:rPr>
        <w:t>.</w:t>
      </w:r>
      <w:r w:rsidR="00A3513C">
        <w:rPr>
          <w:rFonts w:ascii="Times New Roman" w:hAnsi="Times New Roman" w:cs="Times New Roman"/>
          <w:sz w:val="28"/>
          <w:szCs w:val="28"/>
        </w:rPr>
        <w:t xml:space="preserve"> 11</w:t>
      </w:r>
      <w:r w:rsidRPr="00CB659D">
        <w:rPr>
          <w:rFonts w:ascii="Times New Roman" w:hAnsi="Times New Roman" w:cs="Times New Roman"/>
          <w:sz w:val="28"/>
          <w:szCs w:val="28"/>
        </w:rPr>
        <w:t>. 2016 г. №</w:t>
      </w:r>
      <w:r w:rsidR="00A3513C">
        <w:rPr>
          <w:rFonts w:ascii="Times New Roman" w:hAnsi="Times New Roman" w:cs="Times New Roman"/>
          <w:sz w:val="28"/>
          <w:szCs w:val="28"/>
        </w:rPr>
        <w:t xml:space="preserve">  99</w:t>
      </w:r>
    </w:p>
    <w:p w:rsidR="003D7746" w:rsidRPr="008365F8" w:rsidRDefault="003D7746" w:rsidP="00BF5B22">
      <w:pPr>
        <w:jc w:val="center"/>
        <w:rPr>
          <w:rFonts w:ascii="Times New Roman" w:hAnsi="Times New Roman" w:cs="Times New Roman"/>
          <w:b/>
          <w:bCs/>
          <w:color w:val="000000"/>
          <w:sz w:val="28"/>
          <w:szCs w:val="28"/>
        </w:rPr>
      </w:pPr>
    </w:p>
    <w:p w:rsidR="003D7746" w:rsidRPr="008365F8" w:rsidRDefault="003D7746" w:rsidP="00BF5B22">
      <w:pPr>
        <w:jc w:val="center"/>
        <w:rPr>
          <w:rFonts w:ascii="Times New Roman" w:hAnsi="Times New Roman" w:cs="Times New Roman"/>
          <w:b/>
          <w:bCs/>
          <w:color w:val="000000"/>
          <w:sz w:val="28"/>
          <w:szCs w:val="28"/>
        </w:rPr>
      </w:pPr>
      <w:r w:rsidRPr="008365F8">
        <w:rPr>
          <w:rFonts w:ascii="Times New Roman" w:hAnsi="Times New Roman" w:cs="Times New Roman"/>
          <w:b/>
          <w:bCs/>
          <w:color w:val="000000"/>
          <w:sz w:val="28"/>
          <w:szCs w:val="28"/>
        </w:rPr>
        <w:t>АДМИНИСТРАТИВНЫЙ  РЕГЛАМЕНТ</w:t>
      </w:r>
    </w:p>
    <w:p w:rsidR="003D7746" w:rsidRPr="008365F8" w:rsidRDefault="003D7746" w:rsidP="00BF5B22">
      <w:pPr>
        <w:jc w:val="center"/>
        <w:rPr>
          <w:rFonts w:ascii="Times New Roman" w:hAnsi="Times New Roman" w:cs="Times New Roman"/>
          <w:b/>
          <w:bCs/>
          <w:color w:val="000000"/>
          <w:sz w:val="28"/>
          <w:szCs w:val="28"/>
        </w:rPr>
      </w:pPr>
      <w:r w:rsidRPr="008365F8">
        <w:rPr>
          <w:rFonts w:ascii="Times New Roman" w:hAnsi="Times New Roman" w:cs="Times New Roman"/>
          <w:b/>
          <w:bCs/>
          <w:color w:val="000000"/>
          <w:sz w:val="28"/>
          <w:szCs w:val="28"/>
        </w:rPr>
        <w:t xml:space="preserve"> предоставления  муниципальной услуги</w:t>
      </w:r>
    </w:p>
    <w:p w:rsidR="003D7746" w:rsidRPr="008365F8" w:rsidRDefault="003D7746" w:rsidP="00BF5B22">
      <w:pPr>
        <w:jc w:val="center"/>
        <w:rPr>
          <w:rFonts w:ascii="Times New Roman" w:hAnsi="Times New Roman" w:cs="Times New Roman"/>
          <w:b/>
          <w:bCs/>
          <w:color w:val="000000"/>
          <w:sz w:val="28"/>
          <w:szCs w:val="28"/>
        </w:rPr>
      </w:pPr>
      <w:r w:rsidRPr="008365F8">
        <w:rPr>
          <w:rFonts w:ascii="Times New Roman" w:hAnsi="Times New Roman" w:cs="Times New Roman"/>
          <w:b/>
          <w:bCs/>
          <w:color w:val="000000"/>
          <w:sz w:val="28"/>
          <w:szCs w:val="28"/>
        </w:rPr>
        <w:t>«Предоставление порубочного билета и  (или)  разрешения</w:t>
      </w:r>
    </w:p>
    <w:p w:rsidR="003D7746" w:rsidRPr="008365F8" w:rsidRDefault="003D7746" w:rsidP="00BF5B22">
      <w:pPr>
        <w:jc w:val="center"/>
        <w:rPr>
          <w:rFonts w:ascii="Times New Roman" w:hAnsi="Times New Roman" w:cs="Times New Roman"/>
          <w:b/>
          <w:bCs/>
          <w:color w:val="000000"/>
          <w:sz w:val="28"/>
          <w:szCs w:val="28"/>
        </w:rPr>
      </w:pPr>
      <w:r w:rsidRPr="008365F8">
        <w:rPr>
          <w:rFonts w:ascii="Times New Roman" w:hAnsi="Times New Roman" w:cs="Times New Roman"/>
          <w:b/>
          <w:bCs/>
          <w:color w:val="000000"/>
          <w:sz w:val="28"/>
          <w:szCs w:val="28"/>
        </w:rPr>
        <w:t xml:space="preserve"> на пересадку деревьев и  кустарников на территории </w:t>
      </w:r>
    </w:p>
    <w:p w:rsidR="003D7746" w:rsidRPr="008365F8" w:rsidRDefault="0061527D" w:rsidP="00BF5B22">
      <w:pPr>
        <w:jc w:val="center"/>
        <w:rPr>
          <w:rFonts w:ascii="Times New Roman" w:hAnsi="Times New Roman" w:cs="Times New Roman"/>
          <w:b/>
          <w:bCs/>
          <w:color w:val="000000"/>
          <w:sz w:val="28"/>
          <w:szCs w:val="28"/>
        </w:rPr>
      </w:pPr>
      <w:r w:rsidRPr="008365F8">
        <w:rPr>
          <w:rFonts w:ascii="Times New Roman" w:hAnsi="Times New Roman" w:cs="Times New Roman"/>
          <w:b/>
          <w:bCs/>
          <w:color w:val="000000"/>
          <w:sz w:val="28"/>
          <w:szCs w:val="28"/>
        </w:rPr>
        <w:t xml:space="preserve">Рябовского </w:t>
      </w:r>
      <w:r w:rsidR="003D7746" w:rsidRPr="008365F8">
        <w:rPr>
          <w:rFonts w:ascii="Times New Roman" w:hAnsi="Times New Roman" w:cs="Times New Roman"/>
          <w:b/>
          <w:bCs/>
          <w:color w:val="000000"/>
          <w:sz w:val="28"/>
          <w:szCs w:val="28"/>
        </w:rPr>
        <w:t>сельского поселения»</w:t>
      </w:r>
    </w:p>
    <w:p w:rsidR="003D7746" w:rsidRPr="008365F8" w:rsidRDefault="003D7746" w:rsidP="00BF5B22">
      <w:pPr>
        <w:jc w:val="center"/>
        <w:rPr>
          <w:rFonts w:ascii="Times New Roman" w:hAnsi="Times New Roman" w:cs="Times New Roman"/>
          <w:b/>
          <w:bCs/>
          <w:color w:val="000000"/>
          <w:sz w:val="28"/>
          <w:szCs w:val="28"/>
        </w:rPr>
      </w:pPr>
    </w:p>
    <w:p w:rsidR="003D7746" w:rsidRPr="008365F8" w:rsidRDefault="003D7746" w:rsidP="00BF5B22">
      <w:pPr>
        <w:numPr>
          <w:ilvl w:val="0"/>
          <w:numId w:val="1"/>
        </w:numPr>
        <w:jc w:val="center"/>
        <w:rPr>
          <w:rFonts w:ascii="Times New Roman" w:hAnsi="Times New Roman" w:cs="Times New Roman"/>
          <w:b/>
          <w:bCs/>
          <w:color w:val="000000"/>
          <w:sz w:val="28"/>
          <w:szCs w:val="28"/>
        </w:rPr>
      </w:pPr>
      <w:r w:rsidRPr="008365F8">
        <w:rPr>
          <w:rFonts w:ascii="Times New Roman" w:hAnsi="Times New Roman" w:cs="Times New Roman"/>
          <w:b/>
          <w:bCs/>
          <w:color w:val="000000"/>
          <w:sz w:val="28"/>
          <w:szCs w:val="28"/>
        </w:rPr>
        <w:t>Общие положения</w:t>
      </w:r>
    </w:p>
    <w:p w:rsidR="003D7746" w:rsidRPr="008365F8" w:rsidRDefault="003D7746" w:rsidP="00BF5B22">
      <w:pPr>
        <w:ind w:left="360"/>
        <w:rPr>
          <w:rFonts w:ascii="Times New Roman" w:hAnsi="Times New Roman" w:cs="Times New Roman"/>
          <w:b/>
          <w:bCs/>
          <w:color w:val="000000"/>
          <w:sz w:val="28"/>
          <w:szCs w:val="28"/>
        </w:rPr>
      </w:pPr>
    </w:p>
    <w:p w:rsidR="003D7746" w:rsidRPr="008365F8" w:rsidRDefault="003D7746" w:rsidP="00BF5B22">
      <w:pPr>
        <w:jc w:val="both"/>
        <w:rPr>
          <w:rFonts w:cs="Times New Roman"/>
          <w:b/>
          <w:bCs/>
          <w:sz w:val="28"/>
          <w:szCs w:val="28"/>
        </w:rPr>
      </w:pPr>
      <w:r w:rsidRPr="008365F8">
        <w:rPr>
          <w:rFonts w:ascii="Times New Roman" w:hAnsi="Times New Roman" w:cs="Times New Roman"/>
          <w:b/>
          <w:bCs/>
          <w:color w:val="000000"/>
          <w:sz w:val="28"/>
          <w:szCs w:val="28"/>
        </w:rPr>
        <w:t xml:space="preserve">           1.1.</w:t>
      </w:r>
      <w:r w:rsidRPr="008365F8">
        <w:rPr>
          <w:rFonts w:ascii="Times New Roman" w:hAnsi="Times New Roman" w:cs="Times New Roman"/>
          <w:b/>
          <w:bCs/>
          <w:sz w:val="28"/>
          <w:szCs w:val="28"/>
        </w:rPr>
        <w:t xml:space="preserve"> Предмет регулирования административного регламента.</w:t>
      </w:r>
    </w:p>
    <w:p w:rsidR="003D7746" w:rsidRPr="008365F8" w:rsidRDefault="003D7746" w:rsidP="0061527D">
      <w:pPr>
        <w:ind w:firstLine="708"/>
        <w:jc w:val="both"/>
        <w:rPr>
          <w:rFonts w:ascii="Times New Roman" w:hAnsi="Times New Roman" w:cs="Times New Roman"/>
          <w:sz w:val="28"/>
          <w:szCs w:val="28"/>
        </w:rPr>
      </w:pPr>
      <w:proofErr w:type="gramStart"/>
      <w:r w:rsidRPr="008365F8">
        <w:rPr>
          <w:rFonts w:ascii="Times New Roman" w:hAnsi="Times New Roman" w:cs="Times New Roman"/>
          <w:sz w:val="28"/>
          <w:szCs w:val="28"/>
        </w:rPr>
        <w:t xml:space="preserve">Настоящий административный регламент предоставления муниципальной услуги «Предоставление порубочного билета и (или) разрешения на пересадку деревьев и кустарников на территории </w:t>
      </w:r>
      <w:r w:rsidR="0061527D" w:rsidRPr="008365F8">
        <w:rPr>
          <w:rFonts w:ascii="Times New Roman" w:hAnsi="Times New Roman" w:cs="Times New Roman"/>
          <w:sz w:val="28"/>
          <w:szCs w:val="28"/>
        </w:rPr>
        <w:t xml:space="preserve">Рябовского </w:t>
      </w:r>
      <w:r w:rsidRPr="008365F8">
        <w:rPr>
          <w:rFonts w:ascii="Times New Roman" w:hAnsi="Times New Roman" w:cs="Times New Roman"/>
          <w:sz w:val="28"/>
          <w:szCs w:val="28"/>
        </w:rPr>
        <w:t>сельского поселения» (далее Административный регламент) разработан в целях повышения качества предоставления, доступности результатов исполнения, создания комфортных отношений, возникающих при предоставлении муниципальной услуги,  определения сроков и последовательности действий (административных процедур) при осуществлении полномочий по предоставлению муниципальной  услуги.</w:t>
      </w:r>
      <w:proofErr w:type="gramEnd"/>
    </w:p>
    <w:p w:rsidR="003D7746" w:rsidRPr="008365F8" w:rsidRDefault="003D7746" w:rsidP="00BF5B22">
      <w:pPr>
        <w:pStyle w:val="a3"/>
        <w:spacing w:before="0" w:beforeAutospacing="0" w:after="0" w:afterAutospacing="0" w:line="244" w:lineRule="atLeast"/>
        <w:jc w:val="both"/>
        <w:rPr>
          <w:b/>
          <w:bCs/>
          <w:sz w:val="28"/>
          <w:szCs w:val="28"/>
        </w:rPr>
      </w:pPr>
      <w:r w:rsidRPr="008365F8">
        <w:rPr>
          <w:b/>
          <w:bCs/>
          <w:sz w:val="28"/>
          <w:szCs w:val="28"/>
        </w:rPr>
        <w:t xml:space="preserve">        1.2. Описание заявителей.</w:t>
      </w:r>
    </w:p>
    <w:p w:rsidR="00972EA4" w:rsidRPr="008365F8" w:rsidRDefault="003D7746" w:rsidP="00BF5B22">
      <w:pPr>
        <w:pStyle w:val="a3"/>
        <w:spacing w:before="0" w:beforeAutospacing="0" w:after="0" w:afterAutospacing="0" w:line="244" w:lineRule="atLeast"/>
        <w:jc w:val="both"/>
        <w:rPr>
          <w:b/>
          <w:sz w:val="28"/>
          <w:szCs w:val="28"/>
        </w:rPr>
      </w:pPr>
      <w:r w:rsidRPr="008365F8">
        <w:rPr>
          <w:sz w:val="28"/>
          <w:szCs w:val="28"/>
        </w:rPr>
        <w:t xml:space="preserve">  Заявителями муниципальной услуги «Предоставление порубочного билета (или) разрешения на пересадку деревьев и кустарников» являются физические и юридические лица.</w:t>
      </w:r>
      <w:r w:rsidR="001F7B0B" w:rsidRPr="008365F8">
        <w:rPr>
          <w:b/>
          <w:sz w:val="28"/>
          <w:szCs w:val="28"/>
        </w:rPr>
        <w:t xml:space="preserve"> </w:t>
      </w:r>
      <w:r w:rsidR="001F7B0B" w:rsidRPr="008365F8">
        <w:rPr>
          <w:sz w:val="28"/>
          <w:szCs w:val="28"/>
        </w:rPr>
        <w:t>Настоящие регламент распространяет свое действие только на предоставление порубочного билета (или) разрешения на пересадку деревьев и кустарников, расположенных на муниципальных землях и землях, на которые государственная собственность не разграничена.</w:t>
      </w:r>
    </w:p>
    <w:p w:rsidR="003D7746" w:rsidRPr="008365F8" w:rsidRDefault="003D7746" w:rsidP="00BF5B22">
      <w:pPr>
        <w:pStyle w:val="a3"/>
        <w:spacing w:before="0" w:beforeAutospacing="0" w:after="0" w:afterAutospacing="0" w:line="244" w:lineRule="atLeast"/>
        <w:jc w:val="both"/>
        <w:rPr>
          <w:b/>
          <w:bCs/>
          <w:color w:val="000000"/>
          <w:sz w:val="28"/>
          <w:szCs w:val="28"/>
        </w:rPr>
      </w:pPr>
      <w:r w:rsidRPr="008365F8">
        <w:rPr>
          <w:b/>
          <w:bCs/>
          <w:color w:val="000000"/>
          <w:sz w:val="28"/>
          <w:szCs w:val="28"/>
        </w:rPr>
        <w:t xml:space="preserve">        1.3. Требования к порядку информирования о предоставлении муниципальной услуги.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color w:val="000000"/>
          <w:sz w:val="28"/>
          <w:szCs w:val="28"/>
        </w:rPr>
        <w:t>1.3.1</w:t>
      </w:r>
      <w:r w:rsidRPr="008365F8">
        <w:rPr>
          <w:rFonts w:ascii="Times New Roman" w:hAnsi="Times New Roman" w:cs="Times New Roman"/>
          <w:b/>
          <w:bCs/>
          <w:color w:val="000000"/>
          <w:sz w:val="28"/>
          <w:szCs w:val="28"/>
        </w:rPr>
        <w:t xml:space="preserve">. </w:t>
      </w:r>
      <w:r w:rsidRPr="008365F8">
        <w:rPr>
          <w:rFonts w:ascii="Times New Roman" w:hAnsi="Times New Roman" w:cs="Times New Roman"/>
          <w:sz w:val="28"/>
          <w:szCs w:val="28"/>
        </w:rPr>
        <w:t xml:space="preserve">Информация о порядке предоставления муниципальной услуги, месте нахождения и графике работы администрации местного самоуправления </w:t>
      </w:r>
      <w:r w:rsidR="001F7B0B" w:rsidRPr="008365F8">
        <w:rPr>
          <w:rFonts w:ascii="Times New Roman" w:hAnsi="Times New Roman" w:cs="Times New Roman"/>
          <w:sz w:val="28"/>
          <w:szCs w:val="28"/>
        </w:rPr>
        <w:t xml:space="preserve">Рябовского </w:t>
      </w:r>
      <w:r w:rsidRPr="008365F8">
        <w:rPr>
          <w:rFonts w:ascii="Times New Roman" w:hAnsi="Times New Roman" w:cs="Times New Roman"/>
          <w:sz w:val="28"/>
          <w:szCs w:val="28"/>
        </w:rPr>
        <w:t>сельского поселения (далее Администрация), а также способах ее получения, является открытой, общедоступной и предоставляется:</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 в здании Администрации по</w:t>
      </w:r>
      <w:r w:rsidR="001F7B0B" w:rsidRPr="008365F8">
        <w:rPr>
          <w:rFonts w:ascii="Times New Roman" w:hAnsi="Times New Roman" w:cs="Times New Roman"/>
          <w:sz w:val="28"/>
          <w:szCs w:val="28"/>
        </w:rPr>
        <w:t xml:space="preserve"> адресу: 155273</w:t>
      </w:r>
      <w:r w:rsidRPr="008365F8">
        <w:rPr>
          <w:rFonts w:ascii="Times New Roman" w:hAnsi="Times New Roman" w:cs="Times New Roman"/>
          <w:sz w:val="28"/>
          <w:szCs w:val="28"/>
        </w:rPr>
        <w:t>, Лухский район, с</w:t>
      </w:r>
      <w:proofErr w:type="gramStart"/>
      <w:r w:rsidRPr="008365F8">
        <w:rPr>
          <w:rFonts w:ascii="Times New Roman" w:hAnsi="Times New Roman" w:cs="Times New Roman"/>
          <w:sz w:val="28"/>
          <w:szCs w:val="28"/>
        </w:rPr>
        <w:t>.</w:t>
      </w:r>
      <w:r w:rsidR="001F7B0B" w:rsidRPr="008365F8">
        <w:rPr>
          <w:rFonts w:ascii="Times New Roman" w:hAnsi="Times New Roman" w:cs="Times New Roman"/>
          <w:sz w:val="28"/>
          <w:szCs w:val="28"/>
        </w:rPr>
        <w:t>Р</w:t>
      </w:r>
      <w:proofErr w:type="gramEnd"/>
      <w:r w:rsidR="001F7B0B" w:rsidRPr="008365F8">
        <w:rPr>
          <w:rFonts w:ascii="Times New Roman" w:hAnsi="Times New Roman" w:cs="Times New Roman"/>
          <w:sz w:val="28"/>
          <w:szCs w:val="28"/>
        </w:rPr>
        <w:t>ябово, ул.Артемовская, д.27</w:t>
      </w:r>
      <w:r w:rsidRPr="008365F8">
        <w:rPr>
          <w:rFonts w:ascii="Times New Roman" w:hAnsi="Times New Roman" w:cs="Times New Roman"/>
          <w:sz w:val="28"/>
          <w:szCs w:val="28"/>
        </w:rPr>
        <w:t xml:space="preserve">; </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с использованием телефонной связи:</w:t>
      </w:r>
      <w:r w:rsidR="001F7B0B" w:rsidRPr="008365F8">
        <w:rPr>
          <w:rFonts w:ascii="Times New Roman" w:hAnsi="Times New Roman" w:cs="Times New Roman"/>
          <w:sz w:val="28"/>
          <w:szCs w:val="28"/>
        </w:rPr>
        <w:t xml:space="preserve"> 8 (493 44) 2-51-24; </w:t>
      </w:r>
      <w:r w:rsidRPr="008365F8">
        <w:rPr>
          <w:rFonts w:ascii="Times New Roman" w:hAnsi="Times New Roman" w:cs="Times New Roman"/>
          <w:sz w:val="28"/>
          <w:szCs w:val="28"/>
        </w:rPr>
        <w:t>электронного информирования: адрес электронной почты:</w:t>
      </w:r>
      <w:r w:rsidRPr="008365F8">
        <w:rPr>
          <w:sz w:val="28"/>
          <w:szCs w:val="28"/>
        </w:rPr>
        <w:t xml:space="preserve">  </w:t>
      </w:r>
      <w:proofErr w:type="spellStart"/>
      <w:r w:rsidRPr="008365F8">
        <w:rPr>
          <w:rFonts w:ascii="Times New Roman" w:hAnsi="Times New Roman" w:cs="Times New Roman"/>
          <w:color w:val="000000"/>
          <w:sz w:val="28"/>
          <w:szCs w:val="28"/>
          <w:shd w:val="clear" w:color="auto" w:fill="FFFFFF"/>
          <w:lang w:val="en-US"/>
        </w:rPr>
        <w:t>adm</w:t>
      </w:r>
      <w:r w:rsidR="001F7B0B" w:rsidRPr="008365F8">
        <w:rPr>
          <w:rFonts w:ascii="Times New Roman" w:hAnsi="Times New Roman" w:cs="Times New Roman"/>
          <w:color w:val="000000"/>
          <w:sz w:val="28"/>
          <w:szCs w:val="28"/>
          <w:shd w:val="clear" w:color="auto" w:fill="FFFFFF"/>
        </w:rPr>
        <w:t>rjabovo</w:t>
      </w:r>
      <w:r w:rsidRPr="008365F8">
        <w:rPr>
          <w:rFonts w:ascii="Times New Roman" w:hAnsi="Times New Roman" w:cs="Times New Roman"/>
          <w:color w:val="000000"/>
          <w:sz w:val="28"/>
          <w:szCs w:val="28"/>
          <w:shd w:val="clear" w:color="auto" w:fill="FFFFFF"/>
        </w:rPr>
        <w:t>@</w:t>
      </w:r>
      <w:proofErr w:type="spellEnd"/>
      <w:r w:rsidRPr="008365F8">
        <w:rPr>
          <w:rFonts w:ascii="Times New Roman" w:hAnsi="Times New Roman" w:cs="Times New Roman"/>
          <w:color w:val="000000"/>
          <w:sz w:val="28"/>
          <w:szCs w:val="28"/>
          <w:shd w:val="clear" w:color="auto" w:fill="FFFFFF"/>
          <w:lang w:val="en-US"/>
        </w:rPr>
        <w:t>yandex</w:t>
      </w:r>
      <w:r w:rsidRPr="008365F8">
        <w:rPr>
          <w:rFonts w:ascii="Times New Roman" w:hAnsi="Times New Roman" w:cs="Times New Roman"/>
          <w:color w:val="000000"/>
          <w:sz w:val="28"/>
          <w:szCs w:val="28"/>
          <w:shd w:val="clear" w:color="auto" w:fill="FFFFFF"/>
        </w:rPr>
        <w:t>.</w:t>
      </w:r>
      <w:r w:rsidRPr="008365F8">
        <w:rPr>
          <w:rFonts w:ascii="Times New Roman" w:hAnsi="Times New Roman" w:cs="Times New Roman"/>
          <w:color w:val="000000"/>
          <w:sz w:val="28"/>
          <w:szCs w:val="28"/>
          <w:shd w:val="clear" w:color="auto" w:fill="FFFFFF"/>
          <w:lang w:val="en-US"/>
        </w:rPr>
        <w:t>ru</w:t>
      </w:r>
      <w:r w:rsidRPr="008365F8">
        <w:rPr>
          <w:color w:val="000000"/>
          <w:sz w:val="28"/>
          <w:szCs w:val="28"/>
          <w:shd w:val="clear" w:color="auto" w:fill="FFFFFF"/>
        </w:rPr>
        <w:t xml:space="preserve"> </w:t>
      </w:r>
      <w:r w:rsidRPr="008365F8">
        <w:rPr>
          <w:rFonts w:ascii="Times New Roman" w:hAnsi="Times New Roman" w:cs="Times New Roman"/>
          <w:sz w:val="28"/>
          <w:szCs w:val="28"/>
        </w:rPr>
        <w:t xml:space="preserve">  - посредством размещения в информационно-телекоммуникационных сетях общего пользования (в том числе в сети Интернет) на официальном сайте Администрации: </w:t>
      </w:r>
      <w:r w:rsidRPr="008365F8">
        <w:rPr>
          <w:rFonts w:ascii="Times New Roman" w:hAnsi="Times New Roman" w:cs="Times New Roman"/>
          <w:color w:val="0000FF"/>
          <w:sz w:val="28"/>
          <w:szCs w:val="28"/>
          <w:u w:val="single"/>
          <w:lang w:val="en-US" w:eastAsia="ar-SA"/>
        </w:rPr>
        <w:t>http</w:t>
      </w:r>
      <w:r w:rsidRPr="008365F8">
        <w:rPr>
          <w:rFonts w:ascii="Times New Roman" w:hAnsi="Times New Roman" w:cs="Times New Roman"/>
          <w:color w:val="0000FF"/>
          <w:sz w:val="28"/>
          <w:szCs w:val="28"/>
          <w:u w:val="single"/>
          <w:lang w:eastAsia="ar-SA"/>
        </w:rPr>
        <w:t>://</w:t>
      </w:r>
      <w:r w:rsidRPr="008365F8">
        <w:rPr>
          <w:rFonts w:ascii="Times New Roman" w:hAnsi="Times New Roman" w:cs="Times New Roman"/>
          <w:color w:val="0000FF"/>
          <w:sz w:val="28"/>
          <w:szCs w:val="28"/>
          <w:u w:val="single"/>
          <w:lang w:val="en-US" w:eastAsia="ar-SA"/>
        </w:rPr>
        <w:t>adm</w:t>
      </w:r>
      <w:r w:rsidR="001F7B0B" w:rsidRPr="008365F8">
        <w:rPr>
          <w:rFonts w:ascii="Times New Roman" w:hAnsi="Times New Roman" w:cs="Times New Roman"/>
          <w:color w:val="0000FF"/>
          <w:sz w:val="28"/>
          <w:szCs w:val="28"/>
          <w:u w:val="single"/>
          <w:lang w:val="en-US" w:eastAsia="ar-SA"/>
        </w:rPr>
        <w:t>rjabovo</w:t>
      </w:r>
      <w:r w:rsidRPr="008365F8">
        <w:rPr>
          <w:rFonts w:ascii="Times New Roman" w:hAnsi="Times New Roman" w:cs="Times New Roman"/>
          <w:sz w:val="28"/>
          <w:szCs w:val="28"/>
        </w:rPr>
        <w:t>.</w:t>
      </w:r>
      <w:r w:rsidRPr="008365F8">
        <w:rPr>
          <w:rFonts w:ascii="Times New Roman" w:hAnsi="Times New Roman" w:cs="Times New Roman"/>
          <w:sz w:val="28"/>
          <w:szCs w:val="28"/>
          <w:lang w:val="en-US"/>
        </w:rPr>
        <w:t>ru</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Данную информацию можно также получить на информационных стендах Администрации. </w:t>
      </w:r>
    </w:p>
    <w:p w:rsidR="003D7746" w:rsidRPr="008365F8" w:rsidRDefault="003D7746" w:rsidP="00315236">
      <w:pPr>
        <w:pStyle w:val="ConsPlusNormal0"/>
        <w:widowControl/>
        <w:ind w:firstLine="567"/>
        <w:rPr>
          <w:rFonts w:ascii="Times New Roman" w:hAnsi="Times New Roman" w:cs="Times New Roman"/>
          <w:sz w:val="28"/>
          <w:szCs w:val="28"/>
        </w:rPr>
      </w:pPr>
      <w:r w:rsidRPr="008365F8">
        <w:rPr>
          <w:rFonts w:ascii="Times New Roman" w:hAnsi="Times New Roman" w:cs="Times New Roman"/>
          <w:sz w:val="28"/>
          <w:szCs w:val="28"/>
        </w:rPr>
        <w:lastRenderedPageBreak/>
        <w:t xml:space="preserve">График приема:  </w:t>
      </w:r>
    </w:p>
    <w:tbl>
      <w:tblPr>
        <w:tblW w:w="0" w:type="auto"/>
        <w:tblCellSpacing w:w="0" w:type="dxa"/>
        <w:tblInd w:w="2" w:type="dxa"/>
        <w:tblCellMar>
          <w:left w:w="0" w:type="dxa"/>
          <w:right w:w="0" w:type="dxa"/>
        </w:tblCellMar>
        <w:tblLook w:val="00A0"/>
      </w:tblPr>
      <w:tblGrid>
        <w:gridCol w:w="3255"/>
        <w:gridCol w:w="3195"/>
      </w:tblGrid>
      <w:tr w:rsidR="003D7746" w:rsidRPr="008365F8">
        <w:trPr>
          <w:tblCellSpacing w:w="0" w:type="dxa"/>
        </w:trPr>
        <w:tc>
          <w:tcPr>
            <w:tcW w:w="3255" w:type="dxa"/>
          </w:tcPr>
          <w:p w:rsidR="003D7746" w:rsidRPr="008365F8" w:rsidRDefault="003D7746" w:rsidP="00792B9F">
            <w:pPr>
              <w:spacing w:before="100" w:beforeAutospacing="1" w:after="100" w:afterAutospacing="1"/>
              <w:jc w:val="both"/>
              <w:rPr>
                <w:rFonts w:ascii="Times New Roman" w:hAnsi="Times New Roman" w:cs="Times New Roman"/>
                <w:sz w:val="28"/>
                <w:szCs w:val="28"/>
              </w:rPr>
            </w:pPr>
            <w:r w:rsidRPr="008365F8">
              <w:rPr>
                <w:rFonts w:ascii="Times New Roman" w:hAnsi="Times New Roman" w:cs="Times New Roman"/>
                <w:sz w:val="28"/>
                <w:szCs w:val="28"/>
              </w:rPr>
              <w:t>Понедельник   </w:t>
            </w:r>
          </w:p>
        </w:tc>
        <w:tc>
          <w:tcPr>
            <w:tcW w:w="319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lang w:val="en-US"/>
              </w:rPr>
              <w:t>9</w:t>
            </w:r>
            <w:r w:rsidRPr="008365F8">
              <w:rPr>
                <w:rFonts w:ascii="Times New Roman" w:hAnsi="Times New Roman" w:cs="Times New Roman"/>
                <w:sz w:val="28"/>
                <w:szCs w:val="28"/>
              </w:rPr>
              <w:t>-00 – 1</w:t>
            </w:r>
            <w:r w:rsidRPr="008365F8">
              <w:rPr>
                <w:rFonts w:ascii="Times New Roman" w:hAnsi="Times New Roman" w:cs="Times New Roman"/>
                <w:sz w:val="28"/>
                <w:szCs w:val="28"/>
                <w:lang w:val="en-US"/>
              </w:rPr>
              <w:t>7</w:t>
            </w:r>
            <w:r w:rsidRPr="008365F8">
              <w:rPr>
                <w:rFonts w:ascii="Times New Roman" w:hAnsi="Times New Roman" w:cs="Times New Roman"/>
                <w:sz w:val="28"/>
                <w:szCs w:val="28"/>
              </w:rPr>
              <w:t>-00</w:t>
            </w:r>
          </w:p>
        </w:tc>
      </w:tr>
      <w:tr w:rsidR="003D7746" w:rsidRPr="008365F8">
        <w:trPr>
          <w:tblCellSpacing w:w="0" w:type="dxa"/>
        </w:trPr>
        <w:tc>
          <w:tcPr>
            <w:tcW w:w="325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Вторник      </w:t>
            </w:r>
          </w:p>
        </w:tc>
        <w:tc>
          <w:tcPr>
            <w:tcW w:w="3195" w:type="dxa"/>
          </w:tcPr>
          <w:p w:rsidR="003D7746" w:rsidRPr="008365F8" w:rsidRDefault="001F7B0B"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lang w:val="en-US"/>
              </w:rPr>
              <w:t>9</w:t>
            </w:r>
            <w:r w:rsidR="003D7746" w:rsidRPr="008365F8">
              <w:rPr>
                <w:rFonts w:ascii="Times New Roman" w:hAnsi="Times New Roman" w:cs="Times New Roman"/>
                <w:sz w:val="28"/>
                <w:szCs w:val="28"/>
              </w:rPr>
              <w:t>-</w:t>
            </w:r>
            <w:r w:rsidRPr="008365F8">
              <w:rPr>
                <w:rFonts w:ascii="Times New Roman" w:hAnsi="Times New Roman" w:cs="Times New Roman"/>
                <w:sz w:val="28"/>
                <w:szCs w:val="28"/>
                <w:lang w:val="en-US"/>
              </w:rPr>
              <w:t>0</w:t>
            </w:r>
            <w:proofErr w:type="spellStart"/>
            <w:r w:rsidR="003D7746" w:rsidRPr="008365F8">
              <w:rPr>
                <w:rFonts w:ascii="Times New Roman" w:hAnsi="Times New Roman" w:cs="Times New Roman"/>
                <w:sz w:val="28"/>
                <w:szCs w:val="28"/>
              </w:rPr>
              <w:t>0</w:t>
            </w:r>
            <w:proofErr w:type="spellEnd"/>
            <w:r w:rsidR="003D7746" w:rsidRPr="008365F8">
              <w:rPr>
                <w:rFonts w:ascii="Times New Roman" w:hAnsi="Times New Roman" w:cs="Times New Roman"/>
                <w:sz w:val="28"/>
                <w:szCs w:val="28"/>
              </w:rPr>
              <w:t xml:space="preserve"> – 1</w:t>
            </w:r>
            <w:r w:rsidR="003D7746" w:rsidRPr="008365F8">
              <w:rPr>
                <w:rFonts w:ascii="Times New Roman" w:hAnsi="Times New Roman" w:cs="Times New Roman"/>
                <w:sz w:val="28"/>
                <w:szCs w:val="28"/>
                <w:lang w:val="en-US"/>
              </w:rPr>
              <w:t>7</w:t>
            </w:r>
            <w:r w:rsidR="003D7746" w:rsidRPr="008365F8">
              <w:rPr>
                <w:rFonts w:ascii="Times New Roman" w:hAnsi="Times New Roman" w:cs="Times New Roman"/>
                <w:sz w:val="28"/>
                <w:szCs w:val="28"/>
              </w:rPr>
              <w:t>-00</w:t>
            </w:r>
          </w:p>
        </w:tc>
      </w:tr>
      <w:tr w:rsidR="003D7746" w:rsidRPr="008365F8">
        <w:trPr>
          <w:tblCellSpacing w:w="0" w:type="dxa"/>
        </w:trPr>
        <w:tc>
          <w:tcPr>
            <w:tcW w:w="325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Среда        </w:t>
            </w:r>
          </w:p>
        </w:tc>
        <w:tc>
          <w:tcPr>
            <w:tcW w:w="319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lang w:val="en-US"/>
              </w:rPr>
              <w:t>9</w:t>
            </w:r>
            <w:r w:rsidRPr="008365F8">
              <w:rPr>
                <w:rFonts w:ascii="Times New Roman" w:hAnsi="Times New Roman" w:cs="Times New Roman"/>
                <w:sz w:val="28"/>
                <w:szCs w:val="28"/>
              </w:rPr>
              <w:t>-00 – 1</w:t>
            </w:r>
            <w:r w:rsidRPr="008365F8">
              <w:rPr>
                <w:rFonts w:ascii="Times New Roman" w:hAnsi="Times New Roman" w:cs="Times New Roman"/>
                <w:sz w:val="28"/>
                <w:szCs w:val="28"/>
                <w:lang w:val="en-US"/>
              </w:rPr>
              <w:t>7</w:t>
            </w:r>
            <w:r w:rsidRPr="008365F8">
              <w:rPr>
                <w:rFonts w:ascii="Times New Roman" w:hAnsi="Times New Roman" w:cs="Times New Roman"/>
                <w:sz w:val="28"/>
                <w:szCs w:val="28"/>
              </w:rPr>
              <w:t>-00</w:t>
            </w:r>
          </w:p>
        </w:tc>
      </w:tr>
      <w:tr w:rsidR="003D7746" w:rsidRPr="008365F8">
        <w:trPr>
          <w:tblCellSpacing w:w="0" w:type="dxa"/>
        </w:trPr>
        <w:tc>
          <w:tcPr>
            <w:tcW w:w="325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Четверг      </w:t>
            </w:r>
          </w:p>
        </w:tc>
        <w:tc>
          <w:tcPr>
            <w:tcW w:w="319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lang w:val="en-US"/>
              </w:rPr>
              <w:t>9</w:t>
            </w:r>
            <w:r w:rsidRPr="008365F8">
              <w:rPr>
                <w:rFonts w:ascii="Times New Roman" w:hAnsi="Times New Roman" w:cs="Times New Roman"/>
                <w:sz w:val="28"/>
                <w:szCs w:val="28"/>
              </w:rPr>
              <w:t>-00 – 1</w:t>
            </w:r>
            <w:r w:rsidRPr="008365F8">
              <w:rPr>
                <w:rFonts w:ascii="Times New Roman" w:hAnsi="Times New Roman" w:cs="Times New Roman"/>
                <w:sz w:val="28"/>
                <w:szCs w:val="28"/>
                <w:lang w:val="en-US"/>
              </w:rPr>
              <w:t>7</w:t>
            </w:r>
            <w:r w:rsidRPr="008365F8">
              <w:rPr>
                <w:rFonts w:ascii="Times New Roman" w:hAnsi="Times New Roman" w:cs="Times New Roman"/>
                <w:sz w:val="28"/>
                <w:szCs w:val="28"/>
              </w:rPr>
              <w:t>-00</w:t>
            </w:r>
          </w:p>
        </w:tc>
      </w:tr>
      <w:tr w:rsidR="003D7746" w:rsidRPr="008365F8">
        <w:trPr>
          <w:tblCellSpacing w:w="0" w:type="dxa"/>
        </w:trPr>
        <w:tc>
          <w:tcPr>
            <w:tcW w:w="325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Пятница      </w:t>
            </w:r>
          </w:p>
        </w:tc>
        <w:tc>
          <w:tcPr>
            <w:tcW w:w="3195" w:type="dxa"/>
          </w:tcPr>
          <w:p w:rsidR="003D7746" w:rsidRPr="008365F8" w:rsidRDefault="001F7B0B" w:rsidP="001F7B0B">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lang w:val="en-US"/>
              </w:rPr>
              <w:t>9</w:t>
            </w:r>
            <w:r w:rsidR="003D7746" w:rsidRPr="008365F8">
              <w:rPr>
                <w:rFonts w:ascii="Times New Roman" w:hAnsi="Times New Roman" w:cs="Times New Roman"/>
                <w:sz w:val="28"/>
                <w:szCs w:val="28"/>
              </w:rPr>
              <w:t>-</w:t>
            </w:r>
            <w:r w:rsidRPr="008365F8">
              <w:rPr>
                <w:rFonts w:ascii="Times New Roman" w:hAnsi="Times New Roman" w:cs="Times New Roman"/>
                <w:sz w:val="28"/>
                <w:szCs w:val="28"/>
                <w:lang w:val="en-US"/>
              </w:rPr>
              <w:t>0</w:t>
            </w:r>
            <w:proofErr w:type="spellStart"/>
            <w:r w:rsidR="003D7746" w:rsidRPr="008365F8">
              <w:rPr>
                <w:rFonts w:ascii="Times New Roman" w:hAnsi="Times New Roman" w:cs="Times New Roman"/>
                <w:sz w:val="28"/>
                <w:szCs w:val="28"/>
              </w:rPr>
              <w:t>0</w:t>
            </w:r>
            <w:proofErr w:type="spellEnd"/>
            <w:r w:rsidR="003D7746" w:rsidRPr="008365F8">
              <w:rPr>
                <w:rFonts w:ascii="Times New Roman" w:hAnsi="Times New Roman" w:cs="Times New Roman"/>
                <w:sz w:val="28"/>
                <w:szCs w:val="28"/>
              </w:rPr>
              <w:t xml:space="preserve"> – 1</w:t>
            </w:r>
            <w:r w:rsidR="003D7746" w:rsidRPr="008365F8">
              <w:rPr>
                <w:rFonts w:ascii="Times New Roman" w:hAnsi="Times New Roman" w:cs="Times New Roman"/>
                <w:sz w:val="28"/>
                <w:szCs w:val="28"/>
                <w:lang w:val="en-US"/>
              </w:rPr>
              <w:t>7</w:t>
            </w:r>
            <w:r w:rsidR="003D7746" w:rsidRPr="008365F8">
              <w:rPr>
                <w:rFonts w:ascii="Times New Roman" w:hAnsi="Times New Roman" w:cs="Times New Roman"/>
                <w:sz w:val="28"/>
                <w:szCs w:val="28"/>
              </w:rPr>
              <w:t>-00</w:t>
            </w:r>
          </w:p>
        </w:tc>
      </w:tr>
      <w:tr w:rsidR="003D7746" w:rsidRPr="008365F8">
        <w:trPr>
          <w:tblCellSpacing w:w="0" w:type="dxa"/>
        </w:trPr>
        <w:tc>
          <w:tcPr>
            <w:tcW w:w="325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Перерыв на обед</w:t>
            </w:r>
          </w:p>
        </w:tc>
        <w:tc>
          <w:tcPr>
            <w:tcW w:w="319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1</w:t>
            </w:r>
            <w:r w:rsidRPr="008365F8">
              <w:rPr>
                <w:rFonts w:ascii="Times New Roman" w:hAnsi="Times New Roman" w:cs="Times New Roman"/>
                <w:sz w:val="28"/>
                <w:szCs w:val="28"/>
                <w:lang w:val="en-US"/>
              </w:rPr>
              <w:t>3</w:t>
            </w:r>
            <w:r w:rsidRPr="008365F8">
              <w:rPr>
                <w:rFonts w:ascii="Times New Roman" w:hAnsi="Times New Roman" w:cs="Times New Roman"/>
                <w:sz w:val="28"/>
                <w:szCs w:val="28"/>
              </w:rPr>
              <w:t>-00 – 1</w:t>
            </w:r>
            <w:r w:rsidRPr="008365F8">
              <w:rPr>
                <w:rFonts w:ascii="Times New Roman" w:hAnsi="Times New Roman" w:cs="Times New Roman"/>
                <w:sz w:val="28"/>
                <w:szCs w:val="28"/>
                <w:lang w:val="en-US"/>
              </w:rPr>
              <w:t>4</w:t>
            </w:r>
            <w:r w:rsidRPr="008365F8">
              <w:rPr>
                <w:rFonts w:ascii="Times New Roman" w:hAnsi="Times New Roman" w:cs="Times New Roman"/>
                <w:sz w:val="28"/>
                <w:szCs w:val="28"/>
              </w:rPr>
              <w:t>-00</w:t>
            </w:r>
          </w:p>
        </w:tc>
      </w:tr>
      <w:tr w:rsidR="003D7746" w:rsidRPr="008365F8">
        <w:trPr>
          <w:tblCellSpacing w:w="0" w:type="dxa"/>
        </w:trPr>
        <w:tc>
          <w:tcPr>
            <w:tcW w:w="325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Суббота </w:t>
            </w:r>
          </w:p>
        </w:tc>
        <w:tc>
          <w:tcPr>
            <w:tcW w:w="319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выходной</w:t>
            </w:r>
          </w:p>
        </w:tc>
      </w:tr>
      <w:tr w:rsidR="003D7746" w:rsidRPr="008365F8">
        <w:trPr>
          <w:tblCellSpacing w:w="0" w:type="dxa"/>
        </w:trPr>
        <w:tc>
          <w:tcPr>
            <w:tcW w:w="325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Воскресенье</w:t>
            </w:r>
          </w:p>
        </w:tc>
        <w:tc>
          <w:tcPr>
            <w:tcW w:w="3195" w:type="dxa"/>
          </w:tcPr>
          <w:p w:rsidR="003D7746" w:rsidRPr="008365F8" w:rsidRDefault="003D7746" w:rsidP="00792B9F">
            <w:pPr>
              <w:spacing w:before="100" w:beforeAutospacing="1" w:after="100" w:afterAutospacing="1"/>
              <w:rPr>
                <w:rFonts w:ascii="Times New Roman" w:hAnsi="Times New Roman" w:cs="Times New Roman"/>
                <w:sz w:val="28"/>
                <w:szCs w:val="28"/>
              </w:rPr>
            </w:pPr>
            <w:r w:rsidRPr="008365F8">
              <w:rPr>
                <w:rFonts w:ascii="Times New Roman" w:hAnsi="Times New Roman" w:cs="Times New Roman"/>
                <w:sz w:val="28"/>
                <w:szCs w:val="28"/>
              </w:rPr>
              <w:t>выходной</w:t>
            </w:r>
          </w:p>
        </w:tc>
      </w:tr>
    </w:tbl>
    <w:p w:rsidR="003D7746" w:rsidRPr="008365F8" w:rsidRDefault="003D7746" w:rsidP="00BF5B22">
      <w:pPr>
        <w:jc w:val="both"/>
        <w:rPr>
          <w:rFonts w:ascii="Times New Roman" w:hAnsi="Times New Roman" w:cs="Times New Roman"/>
          <w:sz w:val="28"/>
          <w:szCs w:val="28"/>
        </w:rPr>
      </w:pPr>
    </w:p>
    <w:p w:rsidR="003D7746" w:rsidRPr="008365F8" w:rsidRDefault="003D7746" w:rsidP="00BF5B22">
      <w:pPr>
        <w:jc w:val="both"/>
        <w:rPr>
          <w:rFonts w:ascii="Times New Roman" w:hAnsi="Times New Roman" w:cs="Times New Roman"/>
          <w:color w:val="000000"/>
          <w:sz w:val="28"/>
          <w:szCs w:val="28"/>
        </w:rPr>
      </w:pPr>
      <w:r w:rsidRPr="008365F8">
        <w:rPr>
          <w:rFonts w:ascii="Times New Roman" w:hAnsi="Times New Roman" w:cs="Times New Roman"/>
          <w:color w:val="000000"/>
          <w:sz w:val="28"/>
          <w:szCs w:val="28"/>
        </w:rPr>
        <w:t xml:space="preserve">       1.3.2. Порядок получения информации заявителями по вопросам предоставления муниципальной услуги.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Информация о предоставлении муниципальной услуги должна содержать:</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сведения о порядке получения  муниципальной услуги;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адрес места приема документов для предоставления муниципальной услуги и график работы;</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сведения о результате оказания муниципальной услуги и порядке передачи результата заявителю;</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сведения о порядке обжалования действий (бездействий) и решений, принятых в ходе предоставления муниципальной услуги.</w:t>
      </w:r>
    </w:p>
    <w:p w:rsidR="003D7746" w:rsidRPr="008365F8" w:rsidRDefault="003D7746" w:rsidP="00BF5B22">
      <w:pPr>
        <w:jc w:val="both"/>
        <w:rPr>
          <w:rFonts w:cs="Times New Roman"/>
          <w:sz w:val="28"/>
          <w:szCs w:val="28"/>
        </w:rPr>
      </w:pPr>
      <w:r w:rsidRPr="008365F8">
        <w:rPr>
          <w:rFonts w:ascii="Times New Roman" w:hAnsi="Times New Roman" w:cs="Times New Roman"/>
          <w:color w:val="000000"/>
          <w:sz w:val="28"/>
          <w:szCs w:val="28"/>
        </w:rPr>
        <w:t xml:space="preserve">       Основными требованиями к информированию заявителей являются:</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-достоверность предоставляемой информации;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-четкость в изложении информации;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-полнота информирования;</w:t>
      </w:r>
    </w:p>
    <w:p w:rsidR="003D7746" w:rsidRPr="008365F8" w:rsidRDefault="003D7746" w:rsidP="00BF5B22">
      <w:pPr>
        <w:jc w:val="both"/>
        <w:rPr>
          <w:rFonts w:ascii="Times New Roman" w:hAnsi="Times New Roman" w:cs="Times New Roman"/>
          <w:b/>
          <w:bCs/>
          <w:sz w:val="28"/>
          <w:szCs w:val="28"/>
        </w:rPr>
      </w:pPr>
      <w:r w:rsidRPr="008365F8">
        <w:rPr>
          <w:rFonts w:ascii="Times New Roman" w:hAnsi="Times New Roman" w:cs="Times New Roman"/>
          <w:b/>
          <w:bCs/>
          <w:sz w:val="28"/>
          <w:szCs w:val="28"/>
        </w:rPr>
        <w:t>-</w:t>
      </w:r>
      <w:r w:rsidRPr="008365F8">
        <w:rPr>
          <w:rFonts w:ascii="Times New Roman" w:hAnsi="Times New Roman" w:cs="Times New Roman"/>
          <w:sz w:val="28"/>
          <w:szCs w:val="28"/>
        </w:rPr>
        <w:t>наглядность форм предоставляемой информации;</w:t>
      </w:r>
    </w:p>
    <w:p w:rsidR="003D7746" w:rsidRPr="008365F8" w:rsidRDefault="003D7746" w:rsidP="00BF5B22">
      <w:pPr>
        <w:jc w:val="both"/>
        <w:rPr>
          <w:rFonts w:ascii="Times New Roman" w:hAnsi="Times New Roman" w:cs="Times New Roman"/>
          <w:b/>
          <w:bCs/>
          <w:sz w:val="28"/>
          <w:szCs w:val="28"/>
        </w:rPr>
      </w:pPr>
      <w:r w:rsidRPr="008365F8">
        <w:rPr>
          <w:rFonts w:ascii="Times New Roman" w:hAnsi="Times New Roman" w:cs="Times New Roman"/>
          <w:b/>
          <w:bCs/>
          <w:sz w:val="28"/>
          <w:szCs w:val="28"/>
        </w:rPr>
        <w:t>-</w:t>
      </w:r>
      <w:r w:rsidRPr="008365F8">
        <w:rPr>
          <w:rFonts w:ascii="Times New Roman" w:hAnsi="Times New Roman" w:cs="Times New Roman"/>
          <w:sz w:val="28"/>
          <w:szCs w:val="28"/>
        </w:rPr>
        <w:t>удобство и доступность получения информации;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оперативность предоставления информации.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1.3.3. В случае передачи отдельных административных действий многофункциональному центру предоставления государственных и муниципальных услуг (далее МФЦ), действия, предусмотренные пунктами 1.3.1., 1.3.2. административного регламента, осуществляется сотрудниками МФЦ в соответствии с заключенными соглашениями, в случае обращения заявителя в МФЦ.</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1.3.4. Порядок, форма и место размещения информации.</w:t>
      </w:r>
    </w:p>
    <w:p w:rsidR="003D7746" w:rsidRPr="008365F8" w:rsidRDefault="003D7746" w:rsidP="00BF5B22">
      <w:pPr>
        <w:ind w:firstLine="708"/>
        <w:jc w:val="both"/>
        <w:rPr>
          <w:rFonts w:ascii="Times New Roman" w:hAnsi="Times New Roman" w:cs="Times New Roman"/>
          <w:sz w:val="28"/>
          <w:szCs w:val="28"/>
        </w:rPr>
      </w:pPr>
      <w:r w:rsidRPr="008365F8">
        <w:rPr>
          <w:rFonts w:ascii="Times New Roman" w:hAnsi="Times New Roman" w:cs="Times New Roman"/>
          <w:sz w:val="28"/>
          <w:szCs w:val="28"/>
        </w:rPr>
        <w:t>Информация о порядке, форме и месте размещения информации предоставления муниципальной услуги, сведения о графике (режиме) работы Администрации, а также сведения о местонахождении, контактных телефонах и интерне</w:t>
      </w:r>
      <w:proofErr w:type="gramStart"/>
      <w:r w:rsidRPr="008365F8">
        <w:rPr>
          <w:rFonts w:ascii="Times New Roman" w:hAnsi="Times New Roman" w:cs="Times New Roman"/>
          <w:sz w:val="28"/>
          <w:szCs w:val="28"/>
        </w:rPr>
        <w:t>т-</w:t>
      </w:r>
      <w:proofErr w:type="gramEnd"/>
      <w:r w:rsidRPr="008365F8">
        <w:rPr>
          <w:rFonts w:ascii="Times New Roman" w:hAnsi="Times New Roman" w:cs="Times New Roman"/>
          <w:sz w:val="28"/>
          <w:szCs w:val="28"/>
        </w:rPr>
        <w:t xml:space="preserve"> адресах органа, в котором заявители могут получить документы, необходимые для получения муниципальной услуги размещены непосредственно в Администрации и на сайте Администрации.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Информационные стенды размещаются в помещении Администрации </w:t>
      </w:r>
      <w:r w:rsidR="001F7B0B" w:rsidRPr="008365F8">
        <w:rPr>
          <w:rFonts w:ascii="Times New Roman" w:hAnsi="Times New Roman" w:cs="Times New Roman"/>
          <w:sz w:val="28"/>
          <w:szCs w:val="28"/>
        </w:rPr>
        <w:t xml:space="preserve">Рябовского </w:t>
      </w:r>
      <w:r w:rsidRPr="008365F8">
        <w:rPr>
          <w:rFonts w:ascii="Times New Roman" w:hAnsi="Times New Roman" w:cs="Times New Roman"/>
          <w:sz w:val="28"/>
          <w:szCs w:val="28"/>
        </w:rPr>
        <w:t>сельского поселения. На информационных стендах размещается следующая обязательная информация:</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-извлечения из законодательных и иных нормативных правовых актов, </w:t>
      </w:r>
      <w:r w:rsidRPr="008365F8">
        <w:rPr>
          <w:rFonts w:ascii="Times New Roman" w:hAnsi="Times New Roman" w:cs="Times New Roman"/>
          <w:sz w:val="28"/>
          <w:szCs w:val="28"/>
        </w:rPr>
        <w:lastRenderedPageBreak/>
        <w:t>содержащих нормы, регулирующие деятельность по предоставлению муниципальной услуги;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перечни документов, необходимых для получения муниципальной услуги;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образец заполнения заявления;</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режим приема граждан;</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-порядок получения консультаций.</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При ответах на телефонные звонки и устные обращения специалисты администрации подробно и в вежливой форме информируют обратившихся граждан по интересующим их вопросам. Время разговора не должно превышать 10-15  минут.</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1.3.5. Информация для заявителей об их праве на досудебное (внесудебное) обжалование действий и решений.</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Получатели муниципальной услуги вправе обжаловать действие (бездействие) должностных лиц, ответственных (участвующих) в представлении муниципальной услуги, а также принимаемых ими решениях при предоставлении услуги, в судебном порядке в соответствии с законодательством Российской Федерации.  Об этом им сообщается при обращении.</w:t>
      </w:r>
    </w:p>
    <w:p w:rsidR="003D7746" w:rsidRPr="008365F8" w:rsidRDefault="003D7746" w:rsidP="00BF5B22">
      <w:pPr>
        <w:jc w:val="both"/>
        <w:rPr>
          <w:rFonts w:ascii="Times New Roman" w:hAnsi="Times New Roman" w:cs="Times New Roman"/>
          <w:sz w:val="28"/>
          <w:szCs w:val="28"/>
        </w:rPr>
      </w:pPr>
    </w:p>
    <w:p w:rsidR="003D7746" w:rsidRPr="008365F8" w:rsidRDefault="003D7746" w:rsidP="00BF5B22">
      <w:pPr>
        <w:numPr>
          <w:ilvl w:val="0"/>
          <w:numId w:val="1"/>
        </w:numPr>
        <w:jc w:val="center"/>
        <w:rPr>
          <w:rFonts w:ascii="Times New Roman" w:hAnsi="Times New Roman" w:cs="Times New Roman"/>
          <w:b/>
          <w:bCs/>
          <w:sz w:val="28"/>
          <w:szCs w:val="28"/>
        </w:rPr>
      </w:pPr>
      <w:r w:rsidRPr="008365F8">
        <w:rPr>
          <w:rFonts w:ascii="Times New Roman" w:hAnsi="Times New Roman" w:cs="Times New Roman"/>
          <w:b/>
          <w:bCs/>
          <w:sz w:val="28"/>
          <w:szCs w:val="28"/>
        </w:rPr>
        <w:t>Стандарт предоставления муниципальной услуги.</w:t>
      </w:r>
    </w:p>
    <w:p w:rsidR="003D7746" w:rsidRPr="008365F8" w:rsidRDefault="003D7746" w:rsidP="00BF5B22">
      <w:pPr>
        <w:ind w:left="360"/>
        <w:rPr>
          <w:rFonts w:ascii="Times New Roman" w:hAnsi="Times New Roman" w:cs="Times New Roman"/>
          <w:b/>
          <w:bCs/>
          <w:sz w:val="28"/>
          <w:szCs w:val="28"/>
        </w:rPr>
      </w:pPr>
    </w:p>
    <w:p w:rsidR="003D7746" w:rsidRPr="008365F8" w:rsidRDefault="003D7746" w:rsidP="00BF5B22">
      <w:pPr>
        <w:rPr>
          <w:rFonts w:ascii="Times New Roman" w:hAnsi="Times New Roman" w:cs="Times New Roman"/>
          <w:b/>
          <w:bCs/>
          <w:sz w:val="28"/>
          <w:szCs w:val="28"/>
        </w:rPr>
      </w:pPr>
      <w:r w:rsidRPr="008365F8">
        <w:rPr>
          <w:rFonts w:ascii="Times New Roman" w:hAnsi="Times New Roman" w:cs="Times New Roman"/>
          <w:b/>
          <w:bCs/>
          <w:sz w:val="28"/>
          <w:szCs w:val="28"/>
        </w:rPr>
        <w:t xml:space="preserve">           2.1. Наименование муниципальной услуги.</w:t>
      </w:r>
    </w:p>
    <w:p w:rsidR="003D7746" w:rsidRPr="008365F8" w:rsidRDefault="003D7746" w:rsidP="00BF5B22">
      <w:pPr>
        <w:jc w:val="both"/>
        <w:rPr>
          <w:rFonts w:ascii="Times New Roman" w:hAnsi="Times New Roman" w:cs="Times New Roman"/>
          <w:color w:val="000000"/>
          <w:sz w:val="28"/>
          <w:szCs w:val="28"/>
        </w:rPr>
      </w:pPr>
      <w:r w:rsidRPr="008365F8">
        <w:rPr>
          <w:rFonts w:ascii="Times New Roman" w:hAnsi="Times New Roman" w:cs="Times New Roman"/>
          <w:sz w:val="28"/>
          <w:szCs w:val="28"/>
        </w:rPr>
        <w:t xml:space="preserve">Муниципальная услуга </w:t>
      </w:r>
      <w:r w:rsidRPr="008365F8">
        <w:rPr>
          <w:rFonts w:ascii="Times New Roman" w:hAnsi="Times New Roman" w:cs="Times New Roman"/>
          <w:color w:val="000000"/>
          <w:sz w:val="28"/>
          <w:szCs w:val="28"/>
        </w:rPr>
        <w:t xml:space="preserve">«Предоставление порубочного билета и (или) разрешения на пересадку деревьев и  кустарников на территории </w:t>
      </w:r>
      <w:r w:rsidR="00247978" w:rsidRPr="008365F8">
        <w:rPr>
          <w:rFonts w:ascii="Times New Roman" w:hAnsi="Times New Roman" w:cs="Times New Roman"/>
          <w:color w:val="000000"/>
          <w:sz w:val="28"/>
          <w:szCs w:val="28"/>
        </w:rPr>
        <w:t xml:space="preserve"> Рябовского </w:t>
      </w:r>
      <w:r w:rsidRPr="008365F8">
        <w:rPr>
          <w:rFonts w:ascii="Times New Roman" w:hAnsi="Times New Roman" w:cs="Times New Roman"/>
          <w:color w:val="000000"/>
          <w:sz w:val="28"/>
          <w:szCs w:val="28"/>
        </w:rPr>
        <w:t>сельского поселения».</w:t>
      </w:r>
    </w:p>
    <w:p w:rsidR="003D7746" w:rsidRPr="008365F8" w:rsidRDefault="003D7746" w:rsidP="00BF5B22">
      <w:pPr>
        <w:jc w:val="both"/>
        <w:rPr>
          <w:rFonts w:ascii="Times New Roman" w:hAnsi="Times New Roman" w:cs="Times New Roman"/>
          <w:b/>
          <w:bCs/>
          <w:sz w:val="28"/>
          <w:szCs w:val="28"/>
        </w:rPr>
      </w:pPr>
      <w:r w:rsidRPr="008365F8">
        <w:rPr>
          <w:rFonts w:ascii="Times New Roman" w:hAnsi="Times New Roman" w:cs="Times New Roman"/>
          <w:b/>
          <w:bCs/>
          <w:sz w:val="28"/>
          <w:szCs w:val="28"/>
        </w:rPr>
        <w:t>2.2.  Наименование органа, предоставляющего муниципальную услугу.</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Муниципальная услуга предоставляется администрацией </w:t>
      </w:r>
      <w:r w:rsidR="00247978" w:rsidRPr="008365F8">
        <w:rPr>
          <w:rFonts w:ascii="Times New Roman" w:hAnsi="Times New Roman" w:cs="Times New Roman"/>
          <w:sz w:val="28"/>
          <w:szCs w:val="28"/>
        </w:rPr>
        <w:t>Рябовског</w:t>
      </w:r>
      <w:r w:rsidRPr="008365F8">
        <w:rPr>
          <w:rFonts w:ascii="Times New Roman" w:hAnsi="Times New Roman" w:cs="Times New Roman"/>
          <w:sz w:val="28"/>
          <w:szCs w:val="28"/>
        </w:rPr>
        <w:t xml:space="preserve">о сельского поселения. Ответственными за предоставление муниципальной услуги является уполномоченные лица </w:t>
      </w:r>
      <w:proofErr w:type="gramStart"/>
      <w:r w:rsidRPr="008365F8">
        <w:rPr>
          <w:rFonts w:ascii="Times New Roman" w:hAnsi="Times New Roman" w:cs="Times New Roman"/>
          <w:sz w:val="28"/>
          <w:szCs w:val="28"/>
        </w:rPr>
        <w:t>администрации</w:t>
      </w:r>
      <w:proofErr w:type="gramEnd"/>
      <w:r w:rsidRPr="008365F8">
        <w:rPr>
          <w:rFonts w:ascii="Times New Roman" w:hAnsi="Times New Roman" w:cs="Times New Roman"/>
          <w:sz w:val="28"/>
          <w:szCs w:val="28"/>
        </w:rPr>
        <w:t xml:space="preserve"> непосредственно оказывающие данную услугу - специалисты </w:t>
      </w:r>
      <w:r w:rsidR="00247978" w:rsidRPr="008365F8">
        <w:rPr>
          <w:rFonts w:ascii="Times New Roman" w:hAnsi="Times New Roman" w:cs="Times New Roman"/>
          <w:sz w:val="28"/>
          <w:szCs w:val="28"/>
        </w:rPr>
        <w:t xml:space="preserve"> Рябовского </w:t>
      </w:r>
      <w:r w:rsidRPr="008365F8">
        <w:rPr>
          <w:rFonts w:ascii="Times New Roman" w:hAnsi="Times New Roman" w:cs="Times New Roman"/>
          <w:sz w:val="28"/>
          <w:szCs w:val="28"/>
        </w:rPr>
        <w:t>сельского поселения.</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При предоставлении муниципальной услуги принимают участие в порядке межведомственного взаимодействия в качестве источников получения документов, необходимых для предоставления муниципальной услуги:</w:t>
      </w:r>
    </w:p>
    <w:p w:rsidR="003D7746" w:rsidRPr="008365F8" w:rsidRDefault="003D7746" w:rsidP="00BF5B22">
      <w:pPr>
        <w:jc w:val="both"/>
        <w:rPr>
          <w:rFonts w:ascii="Times New Roman" w:hAnsi="Times New Roman" w:cs="Times New Roman"/>
          <w:color w:val="000000"/>
          <w:sz w:val="28"/>
          <w:szCs w:val="28"/>
        </w:rPr>
      </w:pPr>
      <w:r w:rsidRPr="008365F8">
        <w:rPr>
          <w:rFonts w:ascii="Times New Roman" w:hAnsi="Times New Roman" w:cs="Times New Roman"/>
          <w:color w:val="000000"/>
          <w:sz w:val="28"/>
          <w:szCs w:val="28"/>
        </w:rPr>
        <w:t xml:space="preserve">        Управление Федеральной службы государственной регистрации, кадастра и картографии по Ивановской области </w:t>
      </w:r>
      <w:proofErr w:type="gramStart"/>
      <w:r w:rsidRPr="008365F8">
        <w:rPr>
          <w:rFonts w:ascii="Times New Roman" w:hAnsi="Times New Roman" w:cs="Times New Roman"/>
          <w:color w:val="000000"/>
          <w:sz w:val="28"/>
          <w:szCs w:val="28"/>
        </w:rPr>
        <w:t>г</w:t>
      </w:r>
      <w:proofErr w:type="gramEnd"/>
      <w:r w:rsidRPr="008365F8">
        <w:rPr>
          <w:rFonts w:ascii="Times New Roman" w:hAnsi="Times New Roman" w:cs="Times New Roman"/>
          <w:color w:val="000000"/>
          <w:sz w:val="28"/>
          <w:szCs w:val="28"/>
        </w:rPr>
        <w:t>. Вичуга.</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услуг, включенных в перечень услуг, которые являются необходимыми и обязательными.</w:t>
      </w:r>
    </w:p>
    <w:p w:rsidR="003D7746" w:rsidRPr="008365F8" w:rsidRDefault="003D7746" w:rsidP="00BF5B22">
      <w:pPr>
        <w:jc w:val="both"/>
        <w:rPr>
          <w:rFonts w:ascii="Times New Roman" w:hAnsi="Times New Roman" w:cs="Times New Roman"/>
          <w:b/>
          <w:bCs/>
          <w:sz w:val="28"/>
          <w:szCs w:val="28"/>
        </w:rPr>
      </w:pPr>
      <w:r w:rsidRPr="008365F8">
        <w:rPr>
          <w:rFonts w:ascii="Times New Roman" w:hAnsi="Times New Roman" w:cs="Times New Roman"/>
          <w:b/>
          <w:bCs/>
          <w:sz w:val="28"/>
          <w:szCs w:val="28"/>
        </w:rPr>
        <w:t xml:space="preserve">          2.3. Результат предоставления муниципальной услуги.</w:t>
      </w:r>
    </w:p>
    <w:p w:rsidR="003D7746" w:rsidRPr="008365F8" w:rsidRDefault="003D7746" w:rsidP="00BF5B22">
      <w:pPr>
        <w:ind w:left="360"/>
        <w:jc w:val="both"/>
        <w:rPr>
          <w:rFonts w:ascii="Times New Roman" w:hAnsi="Times New Roman" w:cs="Times New Roman"/>
          <w:sz w:val="28"/>
          <w:szCs w:val="28"/>
        </w:rPr>
      </w:pPr>
      <w:r w:rsidRPr="008365F8">
        <w:rPr>
          <w:rFonts w:ascii="Times New Roman" w:hAnsi="Times New Roman" w:cs="Times New Roman"/>
          <w:sz w:val="28"/>
          <w:szCs w:val="28"/>
        </w:rPr>
        <w:t>Результатом предоставления муниципальной услуги является:</w:t>
      </w:r>
    </w:p>
    <w:p w:rsidR="003D7746" w:rsidRPr="008365F8" w:rsidRDefault="003D7746" w:rsidP="00BF5B22">
      <w:pPr>
        <w:pStyle w:val="a3"/>
        <w:spacing w:before="0" w:beforeAutospacing="0" w:after="0" w:afterAutospacing="0" w:line="244" w:lineRule="atLeast"/>
        <w:jc w:val="both"/>
        <w:rPr>
          <w:sz w:val="28"/>
          <w:szCs w:val="28"/>
        </w:rPr>
      </w:pPr>
      <w:r w:rsidRPr="008365F8">
        <w:rPr>
          <w:sz w:val="28"/>
          <w:szCs w:val="28"/>
        </w:rPr>
        <w:lastRenderedPageBreak/>
        <w:t>- п</w:t>
      </w:r>
      <w:r w:rsidRPr="008365F8">
        <w:rPr>
          <w:color w:val="000000"/>
          <w:sz w:val="28"/>
          <w:szCs w:val="28"/>
        </w:rPr>
        <w:t>редоставление порубочного билета (или) разрешения на пересадку деревьев и кустарников</w:t>
      </w:r>
      <w:r w:rsidRPr="008365F8">
        <w:rPr>
          <w:sz w:val="28"/>
          <w:szCs w:val="28"/>
        </w:rPr>
        <w:t xml:space="preserve">; </w:t>
      </w:r>
    </w:p>
    <w:p w:rsidR="003D7746" w:rsidRPr="008365F8" w:rsidRDefault="003D7746" w:rsidP="00BF5B22">
      <w:pPr>
        <w:pStyle w:val="a3"/>
        <w:spacing w:before="0" w:beforeAutospacing="0" w:after="0" w:afterAutospacing="0" w:line="244" w:lineRule="atLeast"/>
        <w:jc w:val="both"/>
        <w:rPr>
          <w:sz w:val="28"/>
          <w:szCs w:val="28"/>
        </w:rPr>
      </w:pPr>
      <w:r w:rsidRPr="008365F8">
        <w:rPr>
          <w:sz w:val="28"/>
          <w:szCs w:val="28"/>
        </w:rPr>
        <w:t xml:space="preserve">     - выдача уведомления об отказе в выдаче разрешения с указанием причин.</w:t>
      </w:r>
    </w:p>
    <w:p w:rsidR="003D7746" w:rsidRPr="008365F8" w:rsidRDefault="003D7746" w:rsidP="00BF5B22">
      <w:pPr>
        <w:pStyle w:val="a3"/>
        <w:spacing w:before="0" w:beforeAutospacing="0" w:after="0" w:afterAutospacing="0" w:line="244" w:lineRule="atLeast"/>
        <w:jc w:val="both"/>
        <w:rPr>
          <w:b/>
          <w:bCs/>
          <w:sz w:val="28"/>
          <w:szCs w:val="28"/>
        </w:rPr>
      </w:pPr>
      <w:r w:rsidRPr="008365F8">
        <w:rPr>
          <w:b/>
          <w:bCs/>
          <w:sz w:val="28"/>
          <w:szCs w:val="28"/>
        </w:rPr>
        <w:t xml:space="preserve">         2.4. Срок предоставления муниципальной услуги.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Срок предоставления муниципальной услуги не превышает 30 дней со дня поступления заявления о предоставлении муниципальной услуги.</w:t>
      </w:r>
    </w:p>
    <w:p w:rsidR="003D7746" w:rsidRPr="008365F8" w:rsidRDefault="003D7746" w:rsidP="00BF5B22">
      <w:pPr>
        <w:rPr>
          <w:rFonts w:ascii="Times New Roman" w:hAnsi="Times New Roman" w:cs="Times New Roman"/>
          <w:b/>
          <w:bCs/>
          <w:sz w:val="28"/>
          <w:szCs w:val="28"/>
        </w:rPr>
      </w:pPr>
      <w:r w:rsidRPr="008365F8">
        <w:rPr>
          <w:rFonts w:ascii="Times New Roman" w:hAnsi="Times New Roman" w:cs="Times New Roman"/>
          <w:b/>
          <w:bCs/>
          <w:sz w:val="28"/>
          <w:szCs w:val="28"/>
        </w:rPr>
        <w:t xml:space="preserve">         2.5. Перечень нормативно-правовых документов, регулирующих предоставление муниципальной услуги.</w:t>
      </w:r>
    </w:p>
    <w:p w:rsidR="003D7746" w:rsidRPr="008365F8" w:rsidRDefault="003D7746" w:rsidP="00BF5B22">
      <w:pPr>
        <w:rPr>
          <w:rFonts w:ascii="Times New Roman" w:hAnsi="Times New Roman" w:cs="Times New Roman"/>
          <w:sz w:val="28"/>
          <w:szCs w:val="28"/>
        </w:rPr>
      </w:pPr>
      <w:r w:rsidRPr="008365F8">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3D7746" w:rsidRPr="008365F8" w:rsidRDefault="003D7746" w:rsidP="00BF5B22">
      <w:pPr>
        <w:rPr>
          <w:rFonts w:ascii="Times New Roman" w:hAnsi="Times New Roman" w:cs="Times New Roman"/>
          <w:sz w:val="28"/>
          <w:szCs w:val="28"/>
        </w:rPr>
      </w:pPr>
      <w:r w:rsidRPr="008365F8">
        <w:rPr>
          <w:rFonts w:ascii="Times New Roman" w:hAnsi="Times New Roman" w:cs="Times New Roman"/>
          <w:sz w:val="28"/>
          <w:szCs w:val="28"/>
        </w:rPr>
        <w:t>-Конституцией Российской Федерации;</w:t>
      </w:r>
    </w:p>
    <w:p w:rsidR="003D7746" w:rsidRPr="008365F8" w:rsidRDefault="003D7746" w:rsidP="00BF5B22">
      <w:pPr>
        <w:rPr>
          <w:rFonts w:ascii="Times New Roman" w:hAnsi="Times New Roman" w:cs="Times New Roman"/>
          <w:sz w:val="28"/>
          <w:szCs w:val="28"/>
        </w:rPr>
      </w:pPr>
      <w:r w:rsidRPr="008365F8">
        <w:rPr>
          <w:rFonts w:ascii="Times New Roman" w:hAnsi="Times New Roman" w:cs="Times New Roman"/>
          <w:sz w:val="28"/>
          <w:szCs w:val="28"/>
        </w:rPr>
        <w:t>-Градостроительным Кодексом Российской Федерации;</w:t>
      </w:r>
    </w:p>
    <w:p w:rsidR="003D7746" w:rsidRPr="008365F8" w:rsidRDefault="003D7746" w:rsidP="00BF5B22">
      <w:pPr>
        <w:rPr>
          <w:rFonts w:ascii="Times New Roman" w:hAnsi="Times New Roman" w:cs="Times New Roman"/>
          <w:sz w:val="28"/>
          <w:szCs w:val="28"/>
        </w:rPr>
      </w:pPr>
      <w:r w:rsidRPr="008365F8">
        <w:rPr>
          <w:rFonts w:ascii="Times New Roman" w:hAnsi="Times New Roman" w:cs="Times New Roman"/>
          <w:sz w:val="28"/>
          <w:szCs w:val="28"/>
        </w:rPr>
        <w:t>-Федеральным законом от 10.01.2002 года №  7-ФЗ «Об охране окружающей среды»;</w:t>
      </w:r>
    </w:p>
    <w:p w:rsidR="003D7746" w:rsidRPr="008365F8" w:rsidRDefault="003D7746" w:rsidP="00BF5B22">
      <w:pPr>
        <w:rPr>
          <w:rFonts w:ascii="Times New Roman" w:hAnsi="Times New Roman" w:cs="Times New Roman"/>
          <w:sz w:val="28"/>
          <w:szCs w:val="28"/>
        </w:rPr>
      </w:pPr>
      <w:r w:rsidRPr="008365F8">
        <w:rPr>
          <w:rFonts w:ascii="Times New Roman" w:hAnsi="Times New Roman" w:cs="Times New Roman"/>
          <w:sz w:val="28"/>
          <w:szCs w:val="28"/>
        </w:rPr>
        <w:t>- Федеральным законом от 06.10.2003  года №  131-ФЗ «Об общих принципах организации местного самоуправления в Российской Федерации»;</w:t>
      </w:r>
    </w:p>
    <w:p w:rsidR="003D7746" w:rsidRPr="008365F8" w:rsidRDefault="003D7746" w:rsidP="00BF5B22">
      <w:pPr>
        <w:pStyle w:val="ConsPlusNormal0"/>
        <w:ind w:firstLine="0"/>
        <w:rPr>
          <w:rFonts w:ascii="Times New Roman" w:hAnsi="Times New Roman" w:cs="Times New Roman"/>
          <w:sz w:val="28"/>
          <w:szCs w:val="28"/>
        </w:rPr>
      </w:pPr>
      <w:r w:rsidRPr="008365F8">
        <w:rPr>
          <w:rFonts w:ascii="Times New Roman" w:hAnsi="Times New Roman" w:cs="Times New Roman"/>
          <w:sz w:val="28"/>
          <w:szCs w:val="28"/>
        </w:rPr>
        <w:t>- Постановление Правительства РФ от 30.04.2014 N 403 "Об исчерпывающем перечне процедур в сфере жилищного строительства"</w:t>
      </w:r>
    </w:p>
    <w:p w:rsidR="003D7746" w:rsidRPr="008365F8" w:rsidRDefault="003D7746" w:rsidP="00BF5B22">
      <w:pPr>
        <w:rPr>
          <w:rFonts w:ascii="Times New Roman" w:hAnsi="Times New Roman" w:cs="Times New Roman"/>
          <w:sz w:val="28"/>
          <w:szCs w:val="28"/>
        </w:rPr>
      </w:pPr>
      <w:r w:rsidRPr="008365F8">
        <w:rPr>
          <w:rFonts w:ascii="Times New Roman" w:hAnsi="Times New Roman" w:cs="Times New Roman"/>
          <w:sz w:val="28"/>
          <w:szCs w:val="28"/>
        </w:rPr>
        <w:t xml:space="preserve">- Уставом </w:t>
      </w:r>
      <w:r w:rsidR="00247978" w:rsidRPr="008365F8">
        <w:rPr>
          <w:rFonts w:ascii="Times New Roman" w:hAnsi="Times New Roman" w:cs="Times New Roman"/>
          <w:sz w:val="28"/>
          <w:szCs w:val="28"/>
        </w:rPr>
        <w:t xml:space="preserve"> Рябовского </w:t>
      </w:r>
      <w:r w:rsidRPr="008365F8">
        <w:rPr>
          <w:rFonts w:ascii="Times New Roman" w:hAnsi="Times New Roman" w:cs="Times New Roman"/>
          <w:sz w:val="28"/>
          <w:szCs w:val="28"/>
        </w:rPr>
        <w:t>сельского поселения.</w:t>
      </w:r>
      <w:bookmarkStart w:id="0" w:name="_GoBack"/>
      <w:bookmarkEnd w:id="0"/>
    </w:p>
    <w:p w:rsidR="003D7746" w:rsidRPr="008365F8" w:rsidRDefault="003D7746" w:rsidP="00BF5B22">
      <w:pPr>
        <w:pStyle w:val="ConsPlusNormal0"/>
        <w:widowControl/>
        <w:spacing w:line="200" w:lineRule="atLeast"/>
        <w:ind w:firstLine="0"/>
        <w:rPr>
          <w:rFonts w:ascii="Times New Roman" w:hAnsi="Times New Roman" w:cs="Times New Roman"/>
          <w:b/>
          <w:bCs/>
          <w:sz w:val="28"/>
          <w:szCs w:val="28"/>
        </w:rPr>
      </w:pPr>
      <w:r w:rsidRPr="008365F8">
        <w:rPr>
          <w:rFonts w:ascii="Times New Roman" w:hAnsi="Times New Roman" w:cs="Times New Roman"/>
          <w:b/>
          <w:bCs/>
          <w:sz w:val="28"/>
          <w:szCs w:val="28"/>
        </w:rPr>
        <w:t xml:space="preserve">            2.6. Исчерпывающий перечень документов, необходимых</w:t>
      </w:r>
      <w:r w:rsidR="00247978" w:rsidRPr="008365F8">
        <w:rPr>
          <w:rFonts w:ascii="Times New Roman" w:hAnsi="Times New Roman" w:cs="Times New Roman"/>
          <w:b/>
          <w:bCs/>
          <w:sz w:val="28"/>
          <w:szCs w:val="28"/>
        </w:rPr>
        <w:t xml:space="preserve"> </w:t>
      </w:r>
      <w:r w:rsidRPr="008365F8">
        <w:rPr>
          <w:rFonts w:ascii="Times New Roman" w:hAnsi="Times New Roman" w:cs="Times New Roman"/>
          <w:b/>
          <w:bCs/>
          <w:sz w:val="28"/>
          <w:szCs w:val="28"/>
        </w:rPr>
        <w:t>в соответствии с нормативными правовыми актами для предоставления муниципальной</w:t>
      </w:r>
      <w:r w:rsidRPr="008365F8">
        <w:rPr>
          <w:rFonts w:ascii="Times New Roman" w:hAnsi="Times New Roman" w:cs="Times New Roman"/>
          <w:b/>
          <w:bCs/>
          <w:sz w:val="28"/>
          <w:szCs w:val="28"/>
          <w:shd w:val="clear" w:color="auto" w:fill="FFFFFF"/>
        </w:rPr>
        <w:t xml:space="preserve"> ус</w:t>
      </w:r>
      <w:r w:rsidRPr="008365F8">
        <w:rPr>
          <w:rFonts w:ascii="Times New Roman" w:hAnsi="Times New Roman" w:cs="Times New Roman"/>
          <w:b/>
          <w:bCs/>
          <w:sz w:val="28"/>
          <w:szCs w:val="28"/>
        </w:rPr>
        <w:t>луги</w:t>
      </w:r>
    </w:p>
    <w:p w:rsidR="003D7746" w:rsidRPr="008365F8" w:rsidRDefault="003D7746" w:rsidP="00BF5B22">
      <w:pPr>
        <w:ind w:firstLine="851"/>
        <w:jc w:val="both"/>
        <w:rPr>
          <w:rFonts w:ascii="Times New Roman" w:hAnsi="Times New Roman" w:cs="Times New Roman"/>
          <w:b/>
          <w:bCs/>
          <w:sz w:val="28"/>
          <w:szCs w:val="28"/>
        </w:rPr>
      </w:pPr>
      <w:r w:rsidRPr="008365F8">
        <w:rPr>
          <w:rFonts w:ascii="Times New Roman" w:hAnsi="Times New Roman" w:cs="Times New Roman"/>
          <w:sz w:val="28"/>
          <w:szCs w:val="28"/>
        </w:rPr>
        <w:t xml:space="preserve">2.6.1. </w:t>
      </w:r>
      <w:r w:rsidRPr="008365F8">
        <w:rPr>
          <w:rFonts w:ascii="Times New Roman" w:hAnsi="Times New Roman" w:cs="Times New Roman"/>
          <w:b/>
          <w:bCs/>
          <w:sz w:val="28"/>
          <w:szCs w:val="28"/>
        </w:rPr>
        <w:t>Документы, которые предоставляются заявителем лично:</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 xml:space="preserve">1) заявления о необходимости выдачи порубочного билета </w:t>
      </w:r>
      <w:r w:rsidRPr="008365F8">
        <w:rPr>
          <w:rFonts w:ascii="Times New Roman" w:hAnsi="Times New Roman" w:cs="Times New Roman"/>
          <w:color w:val="0000FF"/>
          <w:sz w:val="28"/>
          <w:szCs w:val="28"/>
          <w:u w:val="single"/>
          <w:lang w:eastAsia="ar-SA"/>
        </w:rPr>
        <w:t>(приложение  2);</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color w:val="000000"/>
          <w:sz w:val="28"/>
          <w:szCs w:val="28"/>
        </w:rPr>
        <w:t xml:space="preserve">2) </w:t>
      </w:r>
      <w:r w:rsidRPr="008365F8">
        <w:rPr>
          <w:rFonts w:ascii="Times New Roman" w:hAnsi="Times New Roman" w:cs="Times New Roman"/>
          <w:sz w:val="28"/>
          <w:szCs w:val="28"/>
        </w:rPr>
        <w:t>документ, удостоверяющий личность заявителя, являющегося физическим лицом, либо личность представителя физического или юридического лица (паспорт);</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3) документ, удостоверяющий права (полномочия) представителя заявителя, если с заявлением обращается представитель заявителя.</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4) информация о сроке выполнения работ;</w:t>
      </w:r>
    </w:p>
    <w:p w:rsidR="003D7746" w:rsidRPr="008365F8" w:rsidRDefault="003D7746" w:rsidP="00BF5B22">
      <w:pPr>
        <w:ind w:firstLine="851"/>
        <w:jc w:val="both"/>
        <w:rPr>
          <w:rFonts w:ascii="Times New Roman" w:hAnsi="Times New Roman" w:cs="Times New Roman"/>
          <w:b/>
          <w:bCs/>
          <w:sz w:val="28"/>
          <w:szCs w:val="28"/>
        </w:rPr>
      </w:pPr>
      <w:r w:rsidRPr="008365F8">
        <w:rPr>
          <w:rFonts w:ascii="Times New Roman" w:hAnsi="Times New Roman" w:cs="Times New Roman"/>
          <w:b/>
          <w:bCs/>
          <w:sz w:val="28"/>
          <w:szCs w:val="28"/>
        </w:rPr>
        <w:t xml:space="preserve">2.6.2. Документы, которые запрашиваются администрацией </w:t>
      </w:r>
      <w:r w:rsidR="00247978" w:rsidRPr="008365F8">
        <w:rPr>
          <w:rFonts w:ascii="Times New Roman" w:hAnsi="Times New Roman" w:cs="Times New Roman"/>
          <w:b/>
          <w:bCs/>
          <w:sz w:val="28"/>
          <w:szCs w:val="28"/>
        </w:rPr>
        <w:t xml:space="preserve"> Рябовского </w:t>
      </w:r>
      <w:r w:rsidRPr="008365F8">
        <w:rPr>
          <w:rFonts w:ascii="Times New Roman" w:hAnsi="Times New Roman" w:cs="Times New Roman"/>
          <w:b/>
          <w:bCs/>
          <w:sz w:val="28"/>
          <w:szCs w:val="28"/>
        </w:rPr>
        <w:t>сельского поселения в рамках межведомственного информационного взаимодействия и которые заявитель вправе предоставить по собственной инициативе:</w:t>
      </w:r>
    </w:p>
    <w:p w:rsidR="003D7746" w:rsidRPr="008365F8" w:rsidRDefault="00972EA4"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1</w:t>
      </w:r>
      <w:r w:rsidR="003D7746" w:rsidRPr="008365F8">
        <w:rPr>
          <w:rFonts w:ascii="Times New Roman" w:hAnsi="Times New Roman" w:cs="Times New Roman"/>
          <w:sz w:val="28"/>
          <w:szCs w:val="28"/>
        </w:rPr>
        <w:t>) градостроительный план земельного участка;</w:t>
      </w:r>
    </w:p>
    <w:p w:rsidR="003D7746" w:rsidRPr="008365F8" w:rsidRDefault="00972EA4" w:rsidP="00BF5B22">
      <w:pPr>
        <w:ind w:firstLine="851"/>
        <w:jc w:val="both"/>
        <w:rPr>
          <w:rFonts w:ascii="Times New Roman" w:hAnsi="Times New Roman" w:cs="Times New Roman"/>
          <w:sz w:val="28"/>
          <w:szCs w:val="28"/>
          <w:shd w:val="clear" w:color="auto" w:fill="FFFFFF"/>
        </w:rPr>
      </w:pPr>
      <w:r w:rsidRPr="008365F8">
        <w:rPr>
          <w:rFonts w:ascii="Times New Roman" w:hAnsi="Times New Roman" w:cs="Times New Roman"/>
          <w:sz w:val="28"/>
          <w:szCs w:val="28"/>
        </w:rPr>
        <w:t>2</w:t>
      </w:r>
      <w:r w:rsidR="003D7746" w:rsidRPr="008365F8">
        <w:rPr>
          <w:rFonts w:ascii="Times New Roman" w:hAnsi="Times New Roman" w:cs="Times New Roman"/>
          <w:sz w:val="28"/>
          <w:szCs w:val="28"/>
        </w:rPr>
        <w:t xml:space="preserve">) </w:t>
      </w:r>
      <w:r w:rsidR="003D7746" w:rsidRPr="008365F8">
        <w:rPr>
          <w:rFonts w:ascii="Times New Roman" w:hAnsi="Times New Roman" w:cs="Times New Roman"/>
          <w:sz w:val="28"/>
          <w:szCs w:val="28"/>
          <w:shd w:val="clear" w:color="auto" w:fill="FFFFFF"/>
        </w:rPr>
        <w:t xml:space="preserve"> в</w:t>
      </w:r>
      <w:r w:rsidR="003D7746" w:rsidRPr="008365F8">
        <w:rPr>
          <w:rFonts w:ascii="Times New Roman" w:hAnsi="Times New Roman" w:cs="Times New Roman"/>
          <w:sz w:val="28"/>
          <w:szCs w:val="28"/>
        </w:rPr>
        <w:t xml:space="preserve">ыписка из Единого </w:t>
      </w:r>
      <w:r w:rsidR="003D7746" w:rsidRPr="008365F8">
        <w:rPr>
          <w:rFonts w:ascii="Times New Roman" w:hAnsi="Times New Roman" w:cs="Times New Roman"/>
          <w:sz w:val="28"/>
          <w:szCs w:val="28"/>
          <w:shd w:val="clear" w:color="auto" w:fill="FFFFFF"/>
        </w:rPr>
        <w:t>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Запрещается требовать от заявителя:</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7746" w:rsidRPr="008365F8" w:rsidRDefault="003D7746" w:rsidP="00BF5B22">
      <w:pPr>
        <w:ind w:firstLine="851"/>
        <w:jc w:val="both"/>
        <w:rPr>
          <w:rFonts w:ascii="Times New Roman" w:hAnsi="Times New Roman" w:cs="Times New Roman"/>
          <w:sz w:val="28"/>
          <w:szCs w:val="28"/>
        </w:rPr>
      </w:pPr>
      <w:proofErr w:type="gramStart"/>
      <w:r w:rsidRPr="008365F8">
        <w:rPr>
          <w:rFonts w:ascii="Times New Roman" w:hAnsi="Times New Roman" w:cs="Times New Roman"/>
          <w:sz w:val="28"/>
          <w:szCs w:val="28"/>
        </w:rPr>
        <w:t xml:space="preserve">представления документов и информации, которые в соответствии с </w:t>
      </w:r>
      <w:r w:rsidRPr="008365F8">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Ивановской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8365F8">
        <w:rPr>
          <w:rFonts w:ascii="Times New Roman" w:hAnsi="Times New Roman" w:cs="Times New Roman"/>
          <w:sz w:val="28"/>
          <w:szCs w:val="28"/>
        </w:rPr>
        <w:t xml:space="preserve"> статьи 7 Федерального закона от 27 июля 2010 года № 210-ФЗ «Об организации предоставления государственных и муниципальных услуг».</w:t>
      </w:r>
    </w:p>
    <w:p w:rsidR="003D7746" w:rsidRPr="008365F8" w:rsidRDefault="003D7746" w:rsidP="00BF5B22">
      <w:pPr>
        <w:spacing w:line="200" w:lineRule="atLeast"/>
        <w:jc w:val="both"/>
        <w:rPr>
          <w:rFonts w:ascii="Times New Roman" w:hAnsi="Times New Roman" w:cs="Times New Roman"/>
          <w:b/>
          <w:bCs/>
          <w:sz w:val="28"/>
          <w:szCs w:val="28"/>
        </w:rPr>
      </w:pPr>
      <w:r w:rsidRPr="008365F8">
        <w:rPr>
          <w:rFonts w:ascii="Times New Roman" w:hAnsi="Times New Roman" w:cs="Times New Roman"/>
          <w:b/>
          <w:bCs/>
          <w:sz w:val="28"/>
          <w:szCs w:val="28"/>
        </w:rPr>
        <w:t xml:space="preserve">           2.7. Исчерпывающий перечень оснований для отказа в приеме документов, необходимых для предоставления муниципальной услуги</w:t>
      </w:r>
    </w:p>
    <w:p w:rsidR="003D7746" w:rsidRPr="008365F8" w:rsidRDefault="003D7746" w:rsidP="00BF5B22">
      <w:pPr>
        <w:spacing w:line="200" w:lineRule="atLeast"/>
        <w:ind w:firstLine="851"/>
        <w:jc w:val="both"/>
        <w:rPr>
          <w:rFonts w:ascii="Times New Roman" w:hAnsi="Times New Roman" w:cs="Times New Roman"/>
          <w:sz w:val="28"/>
          <w:szCs w:val="28"/>
          <w:shd w:val="clear" w:color="auto" w:fill="FFFFFF"/>
        </w:rPr>
      </w:pPr>
      <w:r w:rsidRPr="008365F8">
        <w:rPr>
          <w:rFonts w:ascii="Times New Roman" w:hAnsi="Times New Roman" w:cs="Times New Roman"/>
          <w:sz w:val="28"/>
          <w:szCs w:val="28"/>
          <w:shd w:val="clear" w:color="auto" w:fill="FFFFFF"/>
        </w:rPr>
        <w:t>Основаниями для отказа в приеме документов на предоставление муниципальной услуги являются:</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с запросом (заявлением)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заявителя;</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заявителя или уполномоченного лица, печати юридического лица).</w:t>
      </w:r>
    </w:p>
    <w:p w:rsidR="003D7746" w:rsidRPr="008365F8" w:rsidRDefault="003D7746" w:rsidP="00BF5B22">
      <w:pPr>
        <w:ind w:firstLine="720"/>
        <w:jc w:val="both"/>
        <w:rPr>
          <w:rFonts w:ascii="Times New Roman" w:hAnsi="Times New Roman" w:cs="Times New Roman"/>
          <w:sz w:val="28"/>
          <w:szCs w:val="28"/>
        </w:rPr>
      </w:pPr>
    </w:p>
    <w:p w:rsidR="003D7746" w:rsidRPr="008365F8" w:rsidRDefault="003D7746" w:rsidP="00BF5B22">
      <w:pPr>
        <w:ind w:firstLine="480"/>
        <w:jc w:val="both"/>
        <w:rPr>
          <w:rFonts w:ascii="Times New Roman" w:hAnsi="Times New Roman" w:cs="Times New Roman"/>
          <w:b/>
          <w:bCs/>
          <w:sz w:val="28"/>
          <w:szCs w:val="28"/>
        </w:rPr>
      </w:pPr>
      <w:r w:rsidRPr="008365F8">
        <w:rPr>
          <w:rFonts w:ascii="Times New Roman" w:hAnsi="Times New Roman" w:cs="Times New Roman"/>
          <w:b/>
          <w:bCs/>
          <w:sz w:val="28"/>
          <w:szCs w:val="28"/>
        </w:rPr>
        <w:t xml:space="preserve">  2.8. Исчерпывающий перечень оснований для приостановления в предоставлении муниципальной услуги</w:t>
      </w:r>
    </w:p>
    <w:p w:rsidR="003D7746" w:rsidRPr="008365F8" w:rsidRDefault="003D7746" w:rsidP="00BF5B22">
      <w:pPr>
        <w:ind w:firstLine="480"/>
        <w:jc w:val="both"/>
        <w:rPr>
          <w:rFonts w:ascii="Times New Roman" w:hAnsi="Times New Roman" w:cs="Times New Roman"/>
          <w:sz w:val="28"/>
          <w:szCs w:val="28"/>
        </w:rPr>
      </w:pPr>
      <w:r w:rsidRPr="008365F8">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3D7746" w:rsidRPr="008365F8" w:rsidRDefault="003D7746" w:rsidP="00BF5B22">
      <w:pPr>
        <w:ind w:firstLine="480"/>
        <w:jc w:val="both"/>
        <w:rPr>
          <w:rFonts w:ascii="Times New Roman" w:hAnsi="Times New Roman" w:cs="Times New Roman"/>
          <w:b/>
          <w:bCs/>
          <w:sz w:val="28"/>
          <w:szCs w:val="28"/>
        </w:rPr>
      </w:pPr>
      <w:r w:rsidRPr="008365F8">
        <w:rPr>
          <w:rFonts w:ascii="Times New Roman" w:hAnsi="Times New Roman" w:cs="Times New Roman"/>
          <w:b/>
          <w:bCs/>
          <w:sz w:val="28"/>
          <w:szCs w:val="28"/>
        </w:rPr>
        <w:t>2.9. Исчерпывающий перечень оснований для отказа в предоставлении услуги</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Основаниями для отказа в предоставлении муниципальной услуги являются:</w:t>
      </w:r>
    </w:p>
    <w:p w:rsidR="003D7746" w:rsidRPr="008365F8" w:rsidRDefault="003D7746" w:rsidP="00BF5B22">
      <w:pPr>
        <w:widowControl/>
        <w:numPr>
          <w:ilvl w:val="0"/>
          <w:numId w:val="2"/>
        </w:numPr>
        <w:autoSpaceDE/>
        <w:adjustRightInd/>
        <w:ind w:left="0" w:firstLine="851"/>
        <w:jc w:val="both"/>
        <w:rPr>
          <w:rFonts w:ascii="Times New Roman" w:hAnsi="Times New Roman" w:cs="Times New Roman"/>
          <w:sz w:val="28"/>
          <w:szCs w:val="28"/>
        </w:rPr>
      </w:pPr>
      <w:r w:rsidRPr="008365F8">
        <w:rPr>
          <w:rFonts w:ascii="Times New Roman" w:hAnsi="Times New Roman" w:cs="Times New Roman"/>
          <w:sz w:val="28"/>
          <w:szCs w:val="28"/>
        </w:rPr>
        <w:t>неполный состав сведений в заявлении и предоставленных документах;</w:t>
      </w:r>
    </w:p>
    <w:p w:rsidR="003D7746" w:rsidRPr="008365F8" w:rsidRDefault="003D7746" w:rsidP="00BF5B22">
      <w:pPr>
        <w:widowControl/>
        <w:numPr>
          <w:ilvl w:val="0"/>
          <w:numId w:val="2"/>
        </w:numPr>
        <w:autoSpaceDE/>
        <w:adjustRightInd/>
        <w:ind w:left="0" w:firstLine="851"/>
        <w:jc w:val="both"/>
        <w:rPr>
          <w:rFonts w:ascii="Times New Roman" w:hAnsi="Times New Roman" w:cs="Times New Roman"/>
          <w:sz w:val="28"/>
          <w:szCs w:val="28"/>
        </w:rPr>
      </w:pPr>
      <w:r w:rsidRPr="008365F8">
        <w:rPr>
          <w:rFonts w:ascii="Times New Roman" w:hAnsi="Times New Roman" w:cs="Times New Roman"/>
          <w:sz w:val="28"/>
          <w:szCs w:val="28"/>
        </w:rPr>
        <w:t>наличие недостоверных данных в предоставленных документах;</w:t>
      </w:r>
    </w:p>
    <w:p w:rsidR="003D7746" w:rsidRPr="008365F8" w:rsidRDefault="003D7746" w:rsidP="00BF5B22">
      <w:pPr>
        <w:widowControl/>
        <w:numPr>
          <w:ilvl w:val="0"/>
          <w:numId w:val="2"/>
        </w:numPr>
        <w:autoSpaceDE/>
        <w:adjustRightInd/>
        <w:ind w:left="0" w:firstLine="851"/>
        <w:jc w:val="both"/>
        <w:rPr>
          <w:rFonts w:ascii="Times New Roman" w:hAnsi="Times New Roman" w:cs="Times New Roman"/>
          <w:sz w:val="28"/>
          <w:szCs w:val="28"/>
        </w:rPr>
      </w:pPr>
      <w:r w:rsidRPr="008365F8">
        <w:rPr>
          <w:rFonts w:ascii="Times New Roman" w:hAnsi="Times New Roman" w:cs="Times New Roman"/>
          <w:sz w:val="28"/>
          <w:szCs w:val="28"/>
        </w:rPr>
        <w:t>особый статус зеленых насаждений, предполагаемых для вырубки (уничтожения):</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а) объекты растительного мира, занесенные в Красную книгу Российской Федерации и (или) Красную книгу Ивановской области, произрастающие в естественных условиях;</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б) памятники историко-культурного наследия;</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в) деревья, кустарники, лианы, имеющие историческую и эстетическую ценность как неотъемлемые элементы ландшафта.</w:t>
      </w:r>
    </w:p>
    <w:p w:rsidR="003D7746" w:rsidRPr="008365F8" w:rsidRDefault="003D7746" w:rsidP="00BF5B22">
      <w:pPr>
        <w:spacing w:line="200" w:lineRule="atLeast"/>
        <w:jc w:val="both"/>
        <w:rPr>
          <w:rFonts w:ascii="Times New Roman" w:hAnsi="Times New Roman" w:cs="Times New Roman"/>
          <w:b/>
          <w:bCs/>
          <w:sz w:val="28"/>
          <w:szCs w:val="28"/>
        </w:rPr>
      </w:pPr>
      <w:r w:rsidRPr="008365F8">
        <w:rPr>
          <w:rFonts w:ascii="Times New Roman" w:hAnsi="Times New Roman" w:cs="Times New Roman"/>
          <w:b/>
          <w:bCs/>
          <w:sz w:val="28"/>
          <w:szCs w:val="28"/>
        </w:rPr>
        <w:t xml:space="preserve">         2.10. Порядок, размер и основания взимания государственной пошлины или иной платы, взимаемой за предоставление муниципальной услуги</w:t>
      </w:r>
    </w:p>
    <w:p w:rsidR="003D7746" w:rsidRPr="008365F8" w:rsidRDefault="003D7746" w:rsidP="00BF5B22">
      <w:pPr>
        <w:ind w:firstLine="480"/>
        <w:jc w:val="both"/>
        <w:rPr>
          <w:rFonts w:ascii="Times New Roman" w:hAnsi="Times New Roman" w:cs="Times New Roman"/>
          <w:sz w:val="28"/>
          <w:szCs w:val="28"/>
        </w:rPr>
      </w:pPr>
      <w:r w:rsidRPr="008365F8">
        <w:rPr>
          <w:rFonts w:ascii="Times New Roman" w:hAnsi="Times New Roman" w:cs="Times New Roman"/>
          <w:sz w:val="28"/>
          <w:szCs w:val="28"/>
        </w:rPr>
        <w:lastRenderedPageBreak/>
        <w:t xml:space="preserve">Предоставление муниципальной услуги - носит заявительный характер и предоставляется бесплатно. </w:t>
      </w:r>
    </w:p>
    <w:p w:rsidR="003D7746" w:rsidRPr="008365F8" w:rsidRDefault="003D7746" w:rsidP="00BF5B22">
      <w:pPr>
        <w:jc w:val="both"/>
        <w:rPr>
          <w:rFonts w:ascii="Times New Roman" w:hAnsi="Times New Roman" w:cs="Times New Roman"/>
          <w:b/>
          <w:bCs/>
          <w:sz w:val="28"/>
          <w:szCs w:val="28"/>
        </w:rPr>
      </w:pPr>
      <w:r w:rsidRPr="008365F8">
        <w:rPr>
          <w:rFonts w:ascii="Times New Roman" w:hAnsi="Times New Roman" w:cs="Times New Roman"/>
          <w:b/>
          <w:bCs/>
          <w:sz w:val="28"/>
          <w:szCs w:val="28"/>
        </w:rPr>
        <w:t xml:space="preserve">          2.11. Максимальный срок ожидания в очереди при подаче запроса о предоставлении муниципальной услуги.</w:t>
      </w:r>
    </w:p>
    <w:p w:rsidR="003D7746" w:rsidRPr="008365F8" w:rsidRDefault="003D7746" w:rsidP="00BF5B22">
      <w:pPr>
        <w:pStyle w:val="a3"/>
        <w:shd w:val="clear" w:color="auto" w:fill="FFFFFF"/>
        <w:spacing w:before="0" w:beforeAutospacing="0" w:after="180" w:afterAutospacing="0"/>
        <w:textAlignment w:val="baseline"/>
        <w:rPr>
          <w:sz w:val="28"/>
          <w:szCs w:val="28"/>
        </w:rPr>
      </w:pPr>
      <w:r w:rsidRPr="008365F8">
        <w:rPr>
          <w:sz w:val="28"/>
          <w:szCs w:val="28"/>
        </w:rPr>
        <w:t xml:space="preserve">          Максимальный срок ожидания в очереди при подаче заявления и при получении результата предоставления услуги не должен превышать 15 минут.</w:t>
      </w:r>
    </w:p>
    <w:p w:rsidR="003D7746" w:rsidRPr="008365F8" w:rsidRDefault="003D7746" w:rsidP="00BF5B22">
      <w:pPr>
        <w:pStyle w:val="a3"/>
        <w:shd w:val="clear" w:color="auto" w:fill="FFFFFF"/>
        <w:spacing w:before="0" w:beforeAutospacing="0" w:after="180" w:afterAutospacing="0"/>
        <w:textAlignment w:val="baseline"/>
        <w:rPr>
          <w:sz w:val="28"/>
          <w:szCs w:val="28"/>
        </w:rPr>
      </w:pPr>
      <w:r w:rsidRPr="008365F8">
        <w:rPr>
          <w:sz w:val="28"/>
          <w:szCs w:val="28"/>
        </w:rPr>
        <w:t xml:space="preserve">         Максимальный срок получения результата предоставления услуги составляет 30 календарных дней.</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срок регистрации запроса заявителя составляет не более 15 минут.</w:t>
      </w:r>
    </w:p>
    <w:p w:rsidR="003D7746" w:rsidRPr="008365F8" w:rsidRDefault="003D7746" w:rsidP="00BF5B22">
      <w:pPr>
        <w:jc w:val="both"/>
        <w:rPr>
          <w:rFonts w:ascii="Times New Roman" w:hAnsi="Times New Roman" w:cs="Times New Roman"/>
          <w:sz w:val="28"/>
          <w:szCs w:val="28"/>
        </w:rPr>
      </w:pPr>
    </w:p>
    <w:p w:rsidR="003D7746" w:rsidRPr="008365F8" w:rsidRDefault="003D7746" w:rsidP="00BF5B22">
      <w:pPr>
        <w:jc w:val="both"/>
        <w:rPr>
          <w:rFonts w:ascii="Times New Roman" w:hAnsi="Times New Roman" w:cs="Times New Roman"/>
          <w:b/>
          <w:bCs/>
          <w:sz w:val="28"/>
          <w:szCs w:val="28"/>
        </w:rPr>
      </w:pPr>
      <w:r w:rsidRPr="008365F8">
        <w:rPr>
          <w:rFonts w:ascii="Times New Roman" w:hAnsi="Times New Roman" w:cs="Times New Roman"/>
          <w:b/>
          <w:bCs/>
          <w:sz w:val="28"/>
          <w:szCs w:val="28"/>
        </w:rPr>
        <w:t xml:space="preserve">          2.12. Срок и порядок регистрации запроса заявителя о предоставлении муниципальной услуги, в том числе в электронной форме.</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Срок регистрации заявления о предоставлении муниципальной услуги: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при личном обращении заявителя в администрацию </w:t>
      </w:r>
      <w:r w:rsidR="00247978" w:rsidRPr="008365F8">
        <w:rPr>
          <w:rFonts w:ascii="Times New Roman" w:hAnsi="Times New Roman" w:cs="Times New Roman"/>
          <w:sz w:val="28"/>
          <w:szCs w:val="28"/>
        </w:rPr>
        <w:t>поселения</w:t>
      </w:r>
      <w:r w:rsidRPr="008365F8">
        <w:rPr>
          <w:rFonts w:ascii="Times New Roman" w:hAnsi="Times New Roman" w:cs="Times New Roman"/>
          <w:sz w:val="28"/>
          <w:szCs w:val="28"/>
        </w:rPr>
        <w:t>: день получения заявления;</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при поступлении в администрацию поселения посредством почтового отправления, через МФЦ или форме электронного документа: в течение рабочего дня, следующего за днем поступления в администрацию поселения документов.</w:t>
      </w:r>
    </w:p>
    <w:p w:rsidR="003D7746" w:rsidRPr="008365F8" w:rsidRDefault="003D7746" w:rsidP="00BF5B22">
      <w:pPr>
        <w:rPr>
          <w:rFonts w:ascii="Times New Roman" w:hAnsi="Times New Roman" w:cs="Times New Roman"/>
          <w:b/>
          <w:bCs/>
          <w:sz w:val="28"/>
          <w:szCs w:val="28"/>
        </w:rPr>
      </w:pPr>
      <w:r w:rsidRPr="008365F8">
        <w:rPr>
          <w:rFonts w:ascii="Times New Roman" w:hAnsi="Times New Roman" w:cs="Times New Roman"/>
          <w:b/>
          <w:bCs/>
          <w:sz w:val="28"/>
          <w:szCs w:val="28"/>
        </w:rPr>
        <w:t xml:space="preserve">           2.13. Требования к помещениям, в которых предоставляется муниципальная услуга, к местам ожидания и приема заявителей</w:t>
      </w:r>
    </w:p>
    <w:p w:rsidR="003D7746" w:rsidRPr="008365F8" w:rsidRDefault="003D7746" w:rsidP="00247978">
      <w:pPr>
        <w:ind w:firstLine="708"/>
        <w:jc w:val="both"/>
        <w:rPr>
          <w:rFonts w:ascii="Times New Roman" w:eastAsia="TimesNewRomanPSMT" w:hAnsi="Times New Roman" w:cs="Times New Roman"/>
          <w:b/>
          <w:bCs/>
          <w:sz w:val="28"/>
          <w:szCs w:val="28"/>
        </w:rPr>
      </w:pPr>
      <w:r w:rsidRPr="008365F8">
        <w:rPr>
          <w:rFonts w:ascii="Times New Roman" w:eastAsia="TimesNewRomanPSMT" w:hAnsi="Times New Roman" w:cs="Times New Roman"/>
          <w:sz w:val="28"/>
          <w:szCs w:val="28"/>
        </w:rPr>
        <w:t>Места предоставления муниципальной услуги должны обеспечивать свободный доступ заявителя к специалистам, предоставляющим муниципальную услугу</w:t>
      </w:r>
      <w:r w:rsidRPr="008365F8">
        <w:rPr>
          <w:rFonts w:ascii="Times New Roman" w:eastAsia="TimesNewRomanPSMT" w:hAnsi="Times New Roman" w:cs="Times New Roman"/>
          <w:b/>
          <w:bCs/>
          <w:sz w:val="28"/>
          <w:szCs w:val="28"/>
        </w:rPr>
        <w:t>.</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Вход в помещение должен быть оборудован информационной табличкой, содержащей наименование организации и режим работы.</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Места информирования, предназначенные для ознакомления заявителей с информационными материалами, оборудуются информационными стендами, стульями, столами для возможности оформления документов.</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Места для ожидания в очереди должны быть оборудованы стульями, скамьями. Количество мест ожидания определяется исходя из фактической нагрузки и возможностей для их размещения в здании.</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Здание оборудуется противопожарной системой, средствами пожаротушения. </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специалистов. Каждое рабочее место специалиста должно быть оборудовано персональным </w:t>
      </w:r>
      <w:r w:rsidRPr="008365F8">
        <w:rPr>
          <w:rFonts w:ascii="Times New Roman" w:eastAsia="TimesNewRomanPSMT" w:hAnsi="Times New Roman" w:cs="Times New Roman"/>
          <w:sz w:val="28"/>
          <w:szCs w:val="28"/>
        </w:rPr>
        <w:lastRenderedPageBreak/>
        <w:t>компьютером, печатающим устройством.</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Места для заполнения необходимых документов оборудуются стульями, столами и обеспечиваются бланками заявлений, письменными принадлежностями.</w:t>
      </w:r>
    </w:p>
    <w:p w:rsidR="003D7746" w:rsidRPr="008365F8" w:rsidRDefault="003D7746" w:rsidP="00BF5B22">
      <w:pPr>
        <w:jc w:val="both"/>
        <w:rPr>
          <w:rFonts w:ascii="Times New Roman" w:eastAsia="TimesNewRomanPSMT" w:hAnsi="Times New Roman" w:cs="Times New Roman"/>
          <w:b/>
          <w:bCs/>
          <w:sz w:val="28"/>
          <w:szCs w:val="28"/>
        </w:rPr>
      </w:pPr>
      <w:r w:rsidRPr="008365F8">
        <w:rPr>
          <w:rFonts w:ascii="Times New Roman" w:eastAsia="TimesNewRomanPSMT" w:hAnsi="Times New Roman" w:cs="Times New Roman"/>
          <w:b/>
          <w:bCs/>
          <w:sz w:val="28"/>
          <w:szCs w:val="28"/>
        </w:rPr>
        <w:t xml:space="preserve">        2.14. Показатели доступности и качества муниципальной услуги.</w:t>
      </w:r>
    </w:p>
    <w:p w:rsidR="003D7746" w:rsidRPr="008365F8" w:rsidRDefault="003D7746" w:rsidP="00BF5B22">
      <w:pPr>
        <w:jc w:val="both"/>
        <w:rPr>
          <w:rFonts w:ascii="Times New Roman" w:hAnsi="Times New Roman" w:cs="Times New Roman"/>
          <w:sz w:val="28"/>
          <w:szCs w:val="28"/>
        </w:rPr>
      </w:pPr>
      <w:r w:rsidRPr="008365F8">
        <w:rPr>
          <w:rFonts w:ascii="Times New Roman" w:eastAsia="TimesNewRomanPSMT" w:hAnsi="Times New Roman" w:cs="Times New Roman"/>
          <w:sz w:val="28"/>
          <w:szCs w:val="28"/>
        </w:rPr>
        <w:t xml:space="preserve">        2.14.1. Качественными показателями доступности</w:t>
      </w:r>
      <w:r w:rsidRPr="008365F8">
        <w:rPr>
          <w:rFonts w:ascii="Times New Roman" w:hAnsi="Times New Roman" w:cs="Times New Roman"/>
          <w:sz w:val="28"/>
          <w:szCs w:val="28"/>
        </w:rPr>
        <w:t xml:space="preserve"> муниципальной услуги являются:</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правдивость (достоверность) информации о предоставляемой услуге;</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простота и ясность изложения информационных документов;</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наличие различных каналов получения информации о предоставлении муниципальной услуги;</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доступность работы с заявителями, получающими муниципальную услугу.          </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2.14.2. Количественными показателями доступности муниципальной услуги являются:</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короткое время ожидания муниципальной услуги;</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количество документов, требуемых для получения муниципальной услуги;</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удобный график работы администрации сельсовета;</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удобное территориальное расположение администрации сельсовета.</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2.14.3. Количественными показателями качества предоставления муниципальной услуги являются:</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строгое соблюдение сроков предоставления муниципальной услуги;</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 xml:space="preserve">количество обоснованных </w:t>
      </w:r>
      <w:proofErr w:type="gramStart"/>
      <w:r w:rsidRPr="008365F8">
        <w:rPr>
          <w:rFonts w:ascii="Times New Roman" w:hAnsi="Times New Roman" w:cs="Times New Roman"/>
          <w:sz w:val="28"/>
          <w:szCs w:val="28"/>
        </w:rPr>
        <w:t>обжалований решений органа предоставления муниципальной услуги</w:t>
      </w:r>
      <w:proofErr w:type="gramEnd"/>
      <w:r w:rsidRPr="008365F8">
        <w:rPr>
          <w:rFonts w:ascii="Times New Roman" w:hAnsi="Times New Roman" w:cs="Times New Roman"/>
          <w:sz w:val="28"/>
          <w:szCs w:val="28"/>
        </w:rPr>
        <w:t>;</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2.14.4. Показателями качества муниципальной услуги являются:</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высокая культура обслуживания заявителей;</w:t>
      </w:r>
    </w:p>
    <w:p w:rsidR="003D7746" w:rsidRPr="008365F8" w:rsidRDefault="003D7746" w:rsidP="00BF5B22">
      <w:pPr>
        <w:pStyle w:val="ConsPlusNormal0"/>
        <w:ind w:firstLine="709"/>
        <w:rPr>
          <w:rFonts w:ascii="Times New Roman" w:hAnsi="Times New Roman" w:cs="Times New Roman"/>
          <w:sz w:val="28"/>
          <w:szCs w:val="28"/>
        </w:rPr>
      </w:pPr>
      <w:r w:rsidRPr="008365F8">
        <w:rPr>
          <w:rFonts w:ascii="Times New Roman" w:hAnsi="Times New Roman" w:cs="Times New Roman"/>
          <w:sz w:val="28"/>
          <w:szCs w:val="28"/>
        </w:rPr>
        <w:t xml:space="preserve">профессиональная подготовка специалистов и исполнителей администрации </w:t>
      </w:r>
      <w:r w:rsidR="00247978" w:rsidRPr="008365F8">
        <w:rPr>
          <w:rFonts w:ascii="Times New Roman" w:hAnsi="Times New Roman" w:cs="Times New Roman"/>
          <w:sz w:val="28"/>
          <w:szCs w:val="28"/>
        </w:rPr>
        <w:t xml:space="preserve">Рябовского </w:t>
      </w:r>
      <w:r w:rsidRPr="008365F8">
        <w:rPr>
          <w:rFonts w:ascii="Times New Roman" w:hAnsi="Times New Roman" w:cs="Times New Roman"/>
          <w:sz w:val="28"/>
          <w:szCs w:val="28"/>
        </w:rPr>
        <w:t>сельского поселения.</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b/>
          <w:bCs/>
          <w:sz w:val="28"/>
          <w:szCs w:val="28"/>
        </w:rPr>
        <w:t>2.15.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2.15.1. В случае обращения заявителя с запросом о предоставлении муниципальной услуги в многофункциональный центр, порядок и сроки приема и регистрации запроса, а также выдачи заявителю результата предоставления муниципальной услуги определяются в соответствии с соглашением о взаимодействии, нормативными правовыми актами, регламентом деятельности многофункционального центра.</w:t>
      </w:r>
    </w:p>
    <w:p w:rsidR="003D7746" w:rsidRPr="008365F8" w:rsidRDefault="003D7746" w:rsidP="00BF5B22">
      <w:pPr>
        <w:ind w:left="20" w:right="20" w:firstLine="709"/>
        <w:jc w:val="both"/>
        <w:rPr>
          <w:rFonts w:ascii="Times New Roman" w:hAnsi="Times New Roman" w:cs="Times New Roman"/>
          <w:color w:val="000000"/>
          <w:sz w:val="28"/>
          <w:szCs w:val="28"/>
        </w:rPr>
      </w:pPr>
      <w:r w:rsidRPr="008365F8">
        <w:rPr>
          <w:rFonts w:ascii="Times New Roman" w:hAnsi="Times New Roman" w:cs="Times New Roman"/>
          <w:color w:val="000000"/>
          <w:sz w:val="28"/>
          <w:szCs w:val="28"/>
        </w:rPr>
        <w:t>2.15.2. Особенности предоставления муниципальной услуги в электронной форме:</w:t>
      </w:r>
    </w:p>
    <w:p w:rsidR="003D7746" w:rsidRPr="008365F8" w:rsidRDefault="003D7746" w:rsidP="00BF5B22">
      <w:pPr>
        <w:ind w:left="20" w:right="20" w:firstLine="709"/>
        <w:jc w:val="both"/>
        <w:rPr>
          <w:rFonts w:ascii="Times New Roman" w:hAnsi="Times New Roman" w:cs="Times New Roman"/>
          <w:color w:val="000000"/>
          <w:sz w:val="28"/>
          <w:szCs w:val="28"/>
        </w:rPr>
      </w:pPr>
      <w:r w:rsidRPr="008365F8">
        <w:rPr>
          <w:rFonts w:ascii="Times New Roman" w:hAnsi="Times New Roman" w:cs="Times New Roman"/>
          <w:color w:val="000000"/>
          <w:sz w:val="28"/>
          <w:szCs w:val="28"/>
        </w:rPr>
        <w:t xml:space="preserve">заявитель может получить муниципальную услугу путем направления в администрацию </w:t>
      </w:r>
      <w:r w:rsidR="00247978" w:rsidRPr="008365F8">
        <w:rPr>
          <w:rFonts w:ascii="Times New Roman" w:hAnsi="Times New Roman" w:cs="Times New Roman"/>
          <w:color w:val="000000"/>
          <w:sz w:val="28"/>
          <w:szCs w:val="28"/>
        </w:rPr>
        <w:t xml:space="preserve">Рябовского </w:t>
      </w:r>
      <w:r w:rsidRPr="008365F8">
        <w:rPr>
          <w:rFonts w:ascii="Times New Roman" w:hAnsi="Times New Roman" w:cs="Times New Roman"/>
          <w:color w:val="000000"/>
          <w:sz w:val="28"/>
          <w:szCs w:val="28"/>
        </w:rPr>
        <w:t>сельского поселения заявления в форме электронного документа с использованием информационн</w:t>
      </w:r>
      <w:proofErr w:type="gramStart"/>
      <w:r w:rsidRPr="008365F8">
        <w:rPr>
          <w:rFonts w:ascii="Times New Roman" w:hAnsi="Times New Roman" w:cs="Times New Roman"/>
          <w:color w:val="000000"/>
          <w:sz w:val="28"/>
          <w:szCs w:val="28"/>
        </w:rPr>
        <w:t>о-</w:t>
      </w:r>
      <w:proofErr w:type="gramEnd"/>
      <w:r w:rsidRPr="008365F8">
        <w:rPr>
          <w:rFonts w:ascii="Times New Roman" w:hAnsi="Times New Roman" w:cs="Times New Roman"/>
          <w:color w:val="000000"/>
          <w:sz w:val="28"/>
          <w:szCs w:val="28"/>
        </w:rPr>
        <w:t xml:space="preserve"> телекоммуникационных сетей общего пользования;</w:t>
      </w:r>
    </w:p>
    <w:p w:rsidR="003D7746" w:rsidRPr="008365F8" w:rsidRDefault="003D7746" w:rsidP="00BF5B22">
      <w:pPr>
        <w:ind w:right="20" w:firstLine="709"/>
        <w:jc w:val="both"/>
        <w:rPr>
          <w:rFonts w:ascii="Times New Roman" w:hAnsi="Times New Roman" w:cs="Times New Roman"/>
          <w:color w:val="000000"/>
          <w:sz w:val="28"/>
          <w:szCs w:val="28"/>
        </w:rPr>
      </w:pPr>
      <w:r w:rsidRPr="008365F8">
        <w:rPr>
          <w:rFonts w:ascii="Times New Roman" w:hAnsi="Times New Roman" w:cs="Times New Roman"/>
          <w:color w:val="000000"/>
          <w:sz w:val="28"/>
          <w:szCs w:val="28"/>
        </w:rPr>
        <w:lastRenderedPageBreak/>
        <w:t xml:space="preserve">заявление о предоставлении муниципальной услуги, а также документы, прилагаемые к заявлению, представляемые в администрацию </w:t>
      </w:r>
      <w:r w:rsidR="00247978" w:rsidRPr="008365F8">
        <w:rPr>
          <w:rFonts w:ascii="Times New Roman" w:hAnsi="Times New Roman" w:cs="Times New Roman"/>
          <w:color w:val="000000"/>
          <w:sz w:val="28"/>
          <w:szCs w:val="28"/>
        </w:rPr>
        <w:t xml:space="preserve"> Рябовского </w:t>
      </w:r>
      <w:r w:rsidRPr="008365F8">
        <w:rPr>
          <w:rFonts w:ascii="Times New Roman" w:hAnsi="Times New Roman" w:cs="Times New Roman"/>
          <w:color w:val="000000"/>
          <w:sz w:val="28"/>
          <w:szCs w:val="28"/>
        </w:rPr>
        <w:t xml:space="preserve">сельского поселения в форме электронных документов, удостоверяются усиленной квалифицированной электронной подписью заявителя (представителя заявителя). </w:t>
      </w:r>
    </w:p>
    <w:p w:rsidR="003D7746" w:rsidRPr="008365F8" w:rsidRDefault="003D7746" w:rsidP="00247978">
      <w:pPr>
        <w:pStyle w:val="a3"/>
        <w:shd w:val="clear" w:color="auto" w:fill="FFFFFF"/>
        <w:spacing w:before="0" w:beforeAutospacing="0" w:after="0" w:afterAutospacing="0" w:line="270" w:lineRule="atLeast"/>
        <w:ind w:firstLine="708"/>
        <w:jc w:val="both"/>
        <w:rPr>
          <w:b/>
          <w:bCs/>
          <w:sz w:val="28"/>
          <w:szCs w:val="28"/>
        </w:rPr>
      </w:pPr>
      <w:r w:rsidRPr="008365F8">
        <w:rPr>
          <w:b/>
          <w:bCs/>
          <w:sz w:val="28"/>
          <w:szCs w:val="28"/>
        </w:rPr>
        <w:t>3. Состав, последовательность и сроки выполн</w:t>
      </w:r>
      <w:r w:rsidR="00247978" w:rsidRPr="008365F8">
        <w:rPr>
          <w:b/>
          <w:bCs/>
          <w:sz w:val="28"/>
          <w:szCs w:val="28"/>
        </w:rPr>
        <w:t xml:space="preserve">ения административных процедур, </w:t>
      </w:r>
      <w:r w:rsidRPr="008365F8">
        <w:rPr>
          <w:b/>
          <w:bCs/>
          <w:sz w:val="28"/>
          <w:szCs w:val="28"/>
        </w:rPr>
        <w:t>требования к порядку их выполнения, в том числе особенности выполнения административных процедур в электронной форме</w:t>
      </w:r>
    </w:p>
    <w:p w:rsidR="003D7746" w:rsidRPr="008365F8" w:rsidRDefault="003D7746" w:rsidP="00BF5B22">
      <w:pPr>
        <w:spacing w:line="200" w:lineRule="atLeast"/>
        <w:ind w:firstLine="851"/>
        <w:jc w:val="both"/>
        <w:rPr>
          <w:rFonts w:ascii="Times New Roman" w:hAnsi="Times New Roman" w:cs="Times New Roman"/>
          <w:sz w:val="28"/>
          <w:szCs w:val="28"/>
          <w:shd w:val="clear" w:color="auto" w:fill="FFFFFF"/>
        </w:rPr>
      </w:pPr>
      <w:r w:rsidRPr="008365F8">
        <w:rPr>
          <w:rFonts w:ascii="Times New Roman" w:hAnsi="Times New Roman" w:cs="Times New Roman"/>
          <w:sz w:val="28"/>
          <w:szCs w:val="28"/>
          <w:shd w:val="clear" w:color="auto" w:fill="FFFFFF"/>
        </w:rPr>
        <w:t>Предоставление муниципальной услуги включает в себя следующие административные процедуры (действия):</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 xml:space="preserve">1) приём заявления и прилагаемых к нему документов;  </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3) выдача заявителю порубочного билета или отказа в предоставлении муниципальной услуги заявителю.</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 xml:space="preserve">Блок-схема описания административного процесса предоставления муниципальной услуги приведена в </w:t>
      </w:r>
      <w:r w:rsidRPr="008365F8">
        <w:rPr>
          <w:rFonts w:ascii="Times New Roman" w:hAnsi="Times New Roman" w:cs="Times New Roman"/>
          <w:color w:val="0000FF"/>
          <w:sz w:val="28"/>
          <w:szCs w:val="28"/>
          <w:u w:val="single"/>
          <w:lang w:eastAsia="ar-SA"/>
        </w:rPr>
        <w:t>приложении 1</w:t>
      </w:r>
      <w:r w:rsidRPr="008365F8">
        <w:rPr>
          <w:rFonts w:ascii="Times New Roman" w:hAnsi="Times New Roman" w:cs="Times New Roman"/>
          <w:sz w:val="28"/>
          <w:szCs w:val="28"/>
        </w:rPr>
        <w:t xml:space="preserve"> к  настоящему административному регламенту.</w:t>
      </w:r>
    </w:p>
    <w:p w:rsidR="003D7746" w:rsidRPr="008365F8" w:rsidRDefault="003D7746" w:rsidP="00BF5B22">
      <w:pPr>
        <w:suppressAutoHyphens/>
        <w:ind w:firstLine="851"/>
        <w:jc w:val="both"/>
        <w:rPr>
          <w:rFonts w:cs="Times New Roman"/>
          <w:sz w:val="28"/>
          <w:szCs w:val="28"/>
        </w:rPr>
      </w:pPr>
      <w:r w:rsidRPr="008365F8">
        <w:rPr>
          <w:rFonts w:cs="Times New Roman"/>
          <w:sz w:val="28"/>
          <w:szCs w:val="28"/>
        </w:rPr>
        <w:tab/>
      </w:r>
    </w:p>
    <w:p w:rsidR="003D7746" w:rsidRPr="008365F8" w:rsidRDefault="003D7746" w:rsidP="00BF5B22">
      <w:pPr>
        <w:pStyle w:val="31"/>
        <w:spacing w:after="0"/>
        <w:jc w:val="center"/>
        <w:rPr>
          <w:rFonts w:ascii="Times New Roman" w:hAnsi="Times New Roman" w:cs="Times New Roman"/>
          <w:b/>
          <w:bCs/>
          <w:sz w:val="28"/>
          <w:szCs w:val="28"/>
          <w:lang w:val="ru-RU"/>
        </w:rPr>
      </w:pPr>
      <w:r w:rsidRPr="008365F8">
        <w:rPr>
          <w:rFonts w:ascii="Times New Roman" w:hAnsi="Times New Roman" w:cs="Times New Roman"/>
          <w:b/>
          <w:bCs/>
          <w:sz w:val="28"/>
          <w:szCs w:val="28"/>
          <w:lang w:val="ru-RU"/>
        </w:rPr>
        <w:t>3.1. Прием заявления и прилагаемых к нему документов</w:t>
      </w:r>
    </w:p>
    <w:p w:rsidR="003D7746" w:rsidRPr="008365F8" w:rsidRDefault="003D7746" w:rsidP="00BF5B22">
      <w:pPr>
        <w:pStyle w:val="31"/>
        <w:spacing w:after="0"/>
        <w:jc w:val="center"/>
        <w:rPr>
          <w:rFonts w:ascii="Times New Roman" w:hAnsi="Times New Roman" w:cs="Times New Roman"/>
          <w:sz w:val="28"/>
          <w:szCs w:val="28"/>
          <w:lang w:val="ru-RU"/>
        </w:rPr>
      </w:pP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         Заявление может быть направлено в администрацию </w:t>
      </w:r>
      <w:r w:rsidR="00247978" w:rsidRPr="008365F8">
        <w:rPr>
          <w:rFonts w:ascii="Times New Roman" w:hAnsi="Times New Roman" w:cs="Times New Roman"/>
          <w:sz w:val="28"/>
          <w:szCs w:val="28"/>
        </w:rPr>
        <w:t xml:space="preserve">Рябовского </w:t>
      </w:r>
      <w:r w:rsidRPr="008365F8">
        <w:rPr>
          <w:rFonts w:ascii="Times New Roman" w:hAnsi="Times New Roman" w:cs="Times New Roman"/>
          <w:sz w:val="28"/>
          <w:szCs w:val="28"/>
        </w:rPr>
        <w:t>сельского поселения следующими способами:</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 на бумажном носителе посредством почтового отправления с описью вложения и уведомление о вручении;</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 xml:space="preserve">- представлено заявителем лично в администрацию </w:t>
      </w:r>
      <w:r w:rsidR="00247978" w:rsidRPr="008365F8">
        <w:rPr>
          <w:rFonts w:ascii="Times New Roman" w:hAnsi="Times New Roman" w:cs="Times New Roman"/>
          <w:sz w:val="28"/>
          <w:szCs w:val="28"/>
        </w:rPr>
        <w:t xml:space="preserve"> Рябовского </w:t>
      </w:r>
      <w:r w:rsidRPr="008365F8">
        <w:rPr>
          <w:rFonts w:ascii="Times New Roman" w:hAnsi="Times New Roman" w:cs="Times New Roman"/>
          <w:sz w:val="28"/>
          <w:szCs w:val="28"/>
        </w:rPr>
        <w:t>сельского поселения;</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 посредством обращения в МФЦ;</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 в форме электронного документа с использованием информационн</w:t>
      </w:r>
      <w:proofErr w:type="gramStart"/>
      <w:r w:rsidRPr="008365F8">
        <w:rPr>
          <w:rFonts w:ascii="Times New Roman" w:hAnsi="Times New Roman" w:cs="Times New Roman"/>
          <w:sz w:val="28"/>
          <w:szCs w:val="28"/>
        </w:rPr>
        <w:t>о-</w:t>
      </w:r>
      <w:proofErr w:type="gramEnd"/>
      <w:r w:rsidRPr="008365F8">
        <w:rPr>
          <w:rFonts w:ascii="Times New Roman" w:hAnsi="Times New Roman" w:cs="Times New Roman"/>
          <w:sz w:val="28"/>
          <w:szCs w:val="28"/>
        </w:rPr>
        <w:t xml:space="preserve"> телекоммуникационных сетей общего пользования, подписанного усиленной квалифицированной электронной подписью заявителя (представителя заявителя).</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 xml:space="preserve">Документы, прилагаемые к заявлению, представляемые в администрацию </w:t>
      </w:r>
      <w:r w:rsidR="00247978" w:rsidRPr="008365F8">
        <w:rPr>
          <w:rFonts w:ascii="Times New Roman" w:hAnsi="Times New Roman" w:cs="Times New Roman"/>
          <w:sz w:val="28"/>
          <w:szCs w:val="28"/>
        </w:rPr>
        <w:t xml:space="preserve"> Рябовского </w:t>
      </w:r>
      <w:r w:rsidRPr="008365F8">
        <w:rPr>
          <w:rFonts w:ascii="Times New Roman" w:hAnsi="Times New Roman" w:cs="Times New Roman"/>
          <w:sz w:val="28"/>
          <w:szCs w:val="28"/>
        </w:rPr>
        <w:t>сельского поселения в форме электронных документов (в том числе, надлежащим образом оформленная доверенность в форме электронного документа), удостоверяются усиленной квалифицированной подписью заявителя (представителя заявителя).</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 xml:space="preserve">Ответственным за выполнение административной процедуры приёма и регистрации заявления является специалист администрации  </w:t>
      </w:r>
      <w:r w:rsidR="00247978" w:rsidRPr="008365F8">
        <w:rPr>
          <w:rFonts w:ascii="Times New Roman" w:hAnsi="Times New Roman" w:cs="Times New Roman"/>
          <w:sz w:val="28"/>
          <w:szCs w:val="28"/>
        </w:rPr>
        <w:t xml:space="preserve"> Рябовского </w:t>
      </w:r>
      <w:r w:rsidRPr="008365F8">
        <w:rPr>
          <w:rFonts w:ascii="Times New Roman" w:hAnsi="Times New Roman" w:cs="Times New Roman"/>
          <w:sz w:val="28"/>
          <w:szCs w:val="28"/>
        </w:rPr>
        <w:t>сельского поселения:</w:t>
      </w:r>
    </w:p>
    <w:p w:rsidR="003D7746" w:rsidRPr="008365F8" w:rsidRDefault="003D7746" w:rsidP="00BF5B22">
      <w:pPr>
        <w:ind w:firstLine="709"/>
        <w:jc w:val="both"/>
        <w:rPr>
          <w:rFonts w:ascii="Times New Roman" w:hAnsi="Times New Roman" w:cs="Times New Roman"/>
          <w:b/>
          <w:bCs/>
          <w:sz w:val="28"/>
          <w:szCs w:val="28"/>
        </w:rPr>
      </w:pPr>
      <w:r w:rsidRPr="008365F8">
        <w:rPr>
          <w:rFonts w:ascii="Times New Roman" w:hAnsi="Times New Roman" w:cs="Times New Roman"/>
          <w:sz w:val="28"/>
          <w:szCs w:val="28"/>
        </w:rPr>
        <w:t>- регистрирует заявление, либо отказывает в приеме документов (при личном обращении заявителя) по основаниям, указанным в пункте 2.7 настоящего Административного регламента;</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lastRenderedPageBreak/>
        <w:t>Формирует и выдает (направляет) расписку (либо сообщение) в получении заявления и документов с отметкой о дате, количестве и наименовании документов, первый экземпляр расписки передается заявителю, второй – приобщается к поступившим документам;</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проверяет комплектность документов;</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проверяет электронную подпись при поступлении заявления в форме электронного документа;</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передает заявление должностному лицу, уполномоченному на подготовку межведомственных запросов.</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Срок выполнения действий составляет:</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если заявление подано лично заявителем: день получения заявления;</w:t>
      </w:r>
    </w:p>
    <w:p w:rsidR="003D7746" w:rsidRPr="008365F8" w:rsidRDefault="003D7746" w:rsidP="00BF5B22">
      <w:pPr>
        <w:jc w:val="both"/>
        <w:rPr>
          <w:rFonts w:ascii="Times New Roman" w:hAnsi="Times New Roman" w:cs="Times New Roman"/>
          <w:sz w:val="28"/>
          <w:szCs w:val="28"/>
        </w:rPr>
      </w:pPr>
      <w:r w:rsidRPr="008365F8">
        <w:rPr>
          <w:rFonts w:ascii="Times New Roman" w:hAnsi="Times New Roman" w:cs="Times New Roman"/>
          <w:sz w:val="28"/>
          <w:szCs w:val="28"/>
        </w:rPr>
        <w:t xml:space="preserve">если заявление поступило посредством почтового отправления, через МФЦ или в форме электронного документа: в течение рабочего дня, следующего за днем поступления в администрацию </w:t>
      </w:r>
      <w:r w:rsidR="00247978" w:rsidRPr="008365F8">
        <w:rPr>
          <w:rFonts w:ascii="Times New Roman" w:hAnsi="Times New Roman" w:cs="Times New Roman"/>
          <w:sz w:val="28"/>
          <w:szCs w:val="28"/>
        </w:rPr>
        <w:t xml:space="preserve">Рябовского </w:t>
      </w:r>
      <w:r w:rsidRPr="008365F8">
        <w:rPr>
          <w:rFonts w:ascii="Times New Roman" w:hAnsi="Times New Roman" w:cs="Times New Roman"/>
          <w:sz w:val="28"/>
          <w:szCs w:val="28"/>
        </w:rPr>
        <w:t>сельского поселения.</w:t>
      </w:r>
    </w:p>
    <w:p w:rsidR="003D7746" w:rsidRPr="008365F8" w:rsidRDefault="003D7746" w:rsidP="00BF5B22">
      <w:pPr>
        <w:ind w:firstLine="709"/>
        <w:jc w:val="both"/>
        <w:rPr>
          <w:rFonts w:ascii="Times New Roman" w:hAnsi="Times New Roman" w:cs="Times New Roman"/>
          <w:sz w:val="28"/>
          <w:szCs w:val="28"/>
        </w:rPr>
      </w:pPr>
      <w:r w:rsidRPr="008365F8">
        <w:rPr>
          <w:rFonts w:ascii="Times New Roman" w:hAnsi="Times New Roman" w:cs="Times New Roman"/>
          <w:sz w:val="28"/>
          <w:szCs w:val="28"/>
        </w:rPr>
        <w:t>Максимальное время ожидания заявителем с момента подачи заявления до получения расписки - 15 минут.</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3.3.2. Результатом исполнения административной процедуры по приему документов является:</w:t>
      </w:r>
    </w:p>
    <w:p w:rsidR="003D7746" w:rsidRPr="008365F8" w:rsidRDefault="003D7746" w:rsidP="00BF5B22">
      <w:pPr>
        <w:ind w:firstLine="851"/>
        <w:jc w:val="both"/>
        <w:rPr>
          <w:rFonts w:ascii="Times New Roman" w:hAnsi="Times New Roman" w:cs="Times New Roman"/>
          <w:sz w:val="28"/>
          <w:szCs w:val="28"/>
        </w:rPr>
      </w:pPr>
      <w:r w:rsidRPr="008365F8">
        <w:rPr>
          <w:rFonts w:ascii="Times New Roman" w:hAnsi="Times New Roman" w:cs="Times New Roman"/>
          <w:sz w:val="28"/>
          <w:szCs w:val="28"/>
        </w:rPr>
        <w:t xml:space="preserve">1) выдача заявителю расписки в получении документов </w:t>
      </w:r>
      <w:r w:rsidRPr="008365F8">
        <w:rPr>
          <w:rFonts w:ascii="Times New Roman" w:hAnsi="Times New Roman" w:cs="Times New Roman"/>
          <w:color w:val="0000FF"/>
          <w:sz w:val="28"/>
          <w:szCs w:val="28"/>
          <w:u w:val="single"/>
          <w:lang w:eastAsia="ar-SA"/>
        </w:rPr>
        <w:t>(приложение 7);</w:t>
      </w:r>
    </w:p>
    <w:p w:rsidR="003D7746" w:rsidRPr="008365F8" w:rsidRDefault="003D7746" w:rsidP="00BF5B22">
      <w:pPr>
        <w:ind w:firstLine="851"/>
        <w:jc w:val="both"/>
        <w:rPr>
          <w:rFonts w:ascii="Times New Roman" w:hAnsi="Times New Roman" w:cs="Times New Roman"/>
          <w:color w:val="000000"/>
          <w:sz w:val="28"/>
          <w:szCs w:val="28"/>
        </w:rPr>
      </w:pPr>
      <w:r w:rsidRPr="008365F8">
        <w:rPr>
          <w:rFonts w:ascii="Times New Roman" w:hAnsi="Times New Roman" w:cs="Times New Roman"/>
          <w:color w:val="000000"/>
          <w:sz w:val="28"/>
          <w:szCs w:val="28"/>
        </w:rPr>
        <w:t xml:space="preserve">2) письменный отказ в приеме документов, в соответствии с пунктом 2.7 настоящего регламента, который выдается заявителю в течение 15 минут с момента регистрации запроса (заявления) </w:t>
      </w:r>
      <w:r w:rsidRPr="008365F8">
        <w:rPr>
          <w:rFonts w:ascii="Times New Roman" w:hAnsi="Times New Roman" w:cs="Times New Roman"/>
          <w:color w:val="0000FF"/>
          <w:sz w:val="28"/>
          <w:szCs w:val="28"/>
          <w:u w:val="single"/>
          <w:lang w:eastAsia="ar-SA"/>
        </w:rPr>
        <w:t>(приложение 3).</w:t>
      </w:r>
    </w:p>
    <w:p w:rsidR="003D7746" w:rsidRPr="008365F8" w:rsidRDefault="003D7746" w:rsidP="00247978">
      <w:pPr>
        <w:suppressAutoHyphens/>
        <w:ind w:firstLine="708"/>
        <w:jc w:val="both"/>
        <w:rPr>
          <w:rFonts w:ascii="Times New Roman" w:hAnsi="Times New Roman" w:cs="Times New Roman"/>
          <w:b/>
          <w:bCs/>
          <w:sz w:val="28"/>
          <w:szCs w:val="28"/>
        </w:rPr>
      </w:pPr>
      <w:r w:rsidRPr="008365F8">
        <w:rPr>
          <w:rFonts w:ascii="Times New Roman" w:hAnsi="Times New Roman" w:cs="Times New Roman"/>
          <w:b/>
          <w:bCs/>
          <w:sz w:val="28"/>
          <w:szCs w:val="28"/>
        </w:rPr>
        <w:t>3.2.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p>
    <w:p w:rsidR="003D7746" w:rsidRPr="008365F8" w:rsidRDefault="003D7746" w:rsidP="00BF5B22">
      <w:pPr>
        <w:suppressAutoHyphens/>
        <w:ind w:firstLine="851"/>
        <w:jc w:val="both"/>
        <w:rPr>
          <w:rFonts w:ascii="Times New Roman" w:hAnsi="Times New Roman" w:cs="Times New Roman"/>
          <w:sz w:val="28"/>
          <w:szCs w:val="28"/>
        </w:rPr>
      </w:pPr>
      <w:bookmarkStart w:id="1" w:name="sub_1026"/>
      <w:r w:rsidRPr="008365F8">
        <w:rPr>
          <w:rFonts w:ascii="Times New Roman" w:hAnsi="Times New Roman" w:cs="Times New Roman"/>
          <w:sz w:val="28"/>
          <w:szCs w:val="28"/>
        </w:rPr>
        <w:t>3.2.1. Основанием для начала административной процедуры является принятие специалистом  Администрации (далее специалист Администрации) заявления и прилагаемых к нему документов от заявителя.</w:t>
      </w:r>
    </w:p>
    <w:bookmarkEnd w:id="1"/>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Специалист Администрации после получения документов осуществляет проверку полноты и достоверности документов, выявляет наличие оснований для предоставления муниципальной услуги или отказа в предоставлении муниципальной услуги.</w:t>
      </w:r>
    </w:p>
    <w:p w:rsidR="003D7746" w:rsidRPr="008365F8" w:rsidRDefault="003D7746" w:rsidP="00BF5B22">
      <w:pPr>
        <w:suppressAutoHyphens/>
        <w:ind w:firstLine="851"/>
        <w:jc w:val="both"/>
        <w:rPr>
          <w:rFonts w:ascii="Times New Roman" w:hAnsi="Times New Roman" w:cs="Times New Roman"/>
          <w:sz w:val="28"/>
          <w:szCs w:val="28"/>
        </w:rPr>
      </w:pPr>
      <w:bookmarkStart w:id="2" w:name="sub_10261"/>
      <w:r w:rsidRPr="008365F8">
        <w:rPr>
          <w:rFonts w:ascii="Times New Roman" w:hAnsi="Times New Roman" w:cs="Times New Roman"/>
          <w:sz w:val="28"/>
          <w:szCs w:val="28"/>
        </w:rPr>
        <w:t xml:space="preserve">3.2.2. </w:t>
      </w:r>
      <w:proofErr w:type="gramStart"/>
      <w:r w:rsidRPr="008365F8">
        <w:rPr>
          <w:rFonts w:ascii="Times New Roman" w:hAnsi="Times New Roman" w:cs="Times New Roman"/>
          <w:sz w:val="28"/>
          <w:szCs w:val="28"/>
        </w:rPr>
        <w:t>При наличии оснований для отказа в предоставлении муниципальной услуги решение об отказе в предоставлении</w:t>
      </w:r>
      <w:proofErr w:type="gramEnd"/>
      <w:r w:rsidRPr="008365F8">
        <w:rPr>
          <w:rFonts w:ascii="Times New Roman" w:hAnsi="Times New Roman" w:cs="Times New Roman"/>
          <w:sz w:val="28"/>
          <w:szCs w:val="28"/>
        </w:rPr>
        <w:t xml:space="preserve"> муниципальной услуги принимается и подписывается </w:t>
      </w:r>
      <w:r w:rsidRPr="008365F8">
        <w:rPr>
          <w:rFonts w:ascii="Times New Roman" w:hAnsi="Times New Roman" w:cs="Times New Roman"/>
          <w:color w:val="000000" w:themeColor="text1"/>
          <w:sz w:val="28"/>
          <w:szCs w:val="28"/>
        </w:rPr>
        <w:t>главой поселения</w:t>
      </w:r>
      <w:r w:rsidRPr="008365F8">
        <w:rPr>
          <w:rFonts w:ascii="Times New Roman" w:hAnsi="Times New Roman" w:cs="Times New Roman"/>
          <w:color w:val="FF0000"/>
          <w:sz w:val="28"/>
          <w:szCs w:val="28"/>
        </w:rPr>
        <w:t>.</w:t>
      </w:r>
    </w:p>
    <w:bookmarkEnd w:id="2"/>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При принятии такого решения в адрес заявителя готовится соответствующее письмо с указанием причин отказа в предоставлении муниципальной услуги, 1 экземпляр направляется заявителю по почте, 1 экземпляр - в администрацию Тимирязевского сельского поселения.</w:t>
      </w:r>
    </w:p>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3D7746" w:rsidRPr="008365F8" w:rsidRDefault="003D7746" w:rsidP="00247978">
      <w:pPr>
        <w:pStyle w:val="a3"/>
        <w:shd w:val="clear" w:color="auto" w:fill="FFFFFF"/>
        <w:spacing w:before="0" w:beforeAutospacing="0" w:after="0" w:afterAutospacing="0" w:line="270" w:lineRule="atLeast"/>
        <w:jc w:val="both"/>
        <w:rPr>
          <w:sz w:val="28"/>
          <w:szCs w:val="28"/>
        </w:rPr>
      </w:pPr>
      <w:r w:rsidRPr="008365F8">
        <w:rPr>
          <w:sz w:val="28"/>
          <w:szCs w:val="28"/>
        </w:rPr>
        <w:t xml:space="preserve">            3.2.3.При наличии оснований для предоставления муниципальной услуги уполномоченное должностное лицо Администрации в течение 5 </w:t>
      </w:r>
      <w:r w:rsidRPr="008365F8">
        <w:rPr>
          <w:sz w:val="28"/>
          <w:szCs w:val="28"/>
        </w:rPr>
        <w:lastRenderedPageBreak/>
        <w:t>(пяти) рабочих дней организует комиссионное обследование указанных в заявлении зеленых насаждений с целью получения оценки целесообразности вырубки деревьев, кустарников.</w:t>
      </w:r>
    </w:p>
    <w:p w:rsidR="003D7746" w:rsidRPr="008365F8" w:rsidRDefault="003D7746" w:rsidP="00BF5B22">
      <w:pPr>
        <w:suppressAutoHyphens/>
        <w:ind w:firstLine="851"/>
        <w:jc w:val="both"/>
        <w:rPr>
          <w:rFonts w:ascii="Times New Roman" w:hAnsi="Times New Roman" w:cs="Times New Roman"/>
          <w:sz w:val="28"/>
          <w:szCs w:val="28"/>
        </w:rPr>
      </w:pPr>
      <w:bookmarkStart w:id="3" w:name="sub_10262"/>
      <w:r w:rsidRPr="008365F8">
        <w:rPr>
          <w:rFonts w:ascii="Times New Roman" w:hAnsi="Times New Roman" w:cs="Times New Roman"/>
          <w:sz w:val="28"/>
          <w:szCs w:val="28"/>
        </w:rPr>
        <w:t>3.2.4. 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bookmarkEnd w:id="3"/>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 xml:space="preserve">Результатом административной процедуры является принятие решения о предоставлении или отказе в предоставлении муниципальной услуги </w:t>
      </w:r>
      <w:r w:rsidRPr="008365F8">
        <w:rPr>
          <w:rFonts w:ascii="Times New Roman" w:hAnsi="Times New Roman" w:cs="Times New Roman"/>
          <w:color w:val="0000FF"/>
          <w:sz w:val="28"/>
          <w:szCs w:val="28"/>
          <w:u w:val="single"/>
          <w:lang w:eastAsia="ar-SA"/>
        </w:rPr>
        <w:t>(согласно приложениям 5 и 4).</w:t>
      </w:r>
    </w:p>
    <w:p w:rsidR="003D7746" w:rsidRPr="008365F8" w:rsidRDefault="003D7746" w:rsidP="00BF5B22">
      <w:pPr>
        <w:suppressAutoHyphens/>
        <w:ind w:firstLine="851"/>
        <w:jc w:val="center"/>
        <w:rPr>
          <w:rFonts w:ascii="Times New Roman" w:hAnsi="Times New Roman" w:cs="Times New Roman"/>
          <w:b/>
          <w:bCs/>
          <w:sz w:val="28"/>
          <w:szCs w:val="28"/>
        </w:rPr>
      </w:pPr>
      <w:r w:rsidRPr="008365F8">
        <w:rPr>
          <w:rFonts w:ascii="Times New Roman" w:hAnsi="Times New Roman" w:cs="Times New Roman"/>
          <w:b/>
          <w:bCs/>
          <w:sz w:val="28"/>
          <w:szCs w:val="28"/>
        </w:rPr>
        <w:t>3.3. Выдача заявителю порубочного билета или отказа в предоставлении муниципальной услуги заявителю</w:t>
      </w:r>
    </w:p>
    <w:p w:rsidR="003D7746" w:rsidRPr="008365F8" w:rsidRDefault="003D7746" w:rsidP="00BF5B22">
      <w:pPr>
        <w:suppressAutoHyphens/>
        <w:ind w:firstLine="851"/>
        <w:jc w:val="both"/>
        <w:rPr>
          <w:rFonts w:ascii="Times New Roman" w:hAnsi="Times New Roman" w:cs="Times New Roman"/>
          <w:sz w:val="28"/>
          <w:szCs w:val="28"/>
        </w:rPr>
      </w:pPr>
    </w:p>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 xml:space="preserve">3.3.1. Оформленный порубочный билет </w:t>
      </w:r>
      <w:r w:rsidRPr="008365F8">
        <w:rPr>
          <w:rFonts w:ascii="Times New Roman" w:hAnsi="Times New Roman" w:cs="Times New Roman"/>
          <w:color w:val="0000FF"/>
          <w:sz w:val="28"/>
          <w:szCs w:val="28"/>
          <w:u w:val="single"/>
          <w:lang w:eastAsia="ar-SA"/>
        </w:rPr>
        <w:t xml:space="preserve">(приложение 5), </w:t>
      </w:r>
      <w:r w:rsidRPr="008365F8">
        <w:rPr>
          <w:rFonts w:ascii="Times New Roman" w:hAnsi="Times New Roman" w:cs="Times New Roman"/>
          <w:sz w:val="28"/>
          <w:szCs w:val="28"/>
        </w:rPr>
        <w:t xml:space="preserve">составленный в 2-х экземплярах, один из которых вручается заявителю, второй – хранится в администрации </w:t>
      </w:r>
      <w:r w:rsidR="004B25AE" w:rsidRPr="008365F8">
        <w:rPr>
          <w:rFonts w:ascii="Times New Roman" w:hAnsi="Times New Roman" w:cs="Times New Roman"/>
          <w:sz w:val="28"/>
          <w:szCs w:val="28"/>
        </w:rPr>
        <w:t xml:space="preserve">Рябовского </w:t>
      </w:r>
      <w:r w:rsidRPr="008365F8">
        <w:rPr>
          <w:rFonts w:ascii="Times New Roman" w:hAnsi="Times New Roman" w:cs="Times New Roman"/>
          <w:sz w:val="28"/>
          <w:szCs w:val="28"/>
        </w:rPr>
        <w:t>сельского поселения. Заявитель лично ставит роспись в 2-х экземплярах.</w:t>
      </w:r>
    </w:p>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3.3.2. При выдаче порубочного билета специалист Администрации:</w:t>
      </w:r>
    </w:p>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устанавливает личность заявителя, проверяет наличие расписки, знакомит с содержанием порубочного билета и выдаёт его.</w:t>
      </w:r>
    </w:p>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Заявитель подтверждает получение порубочного билета непосредственно личной подписью в порубочном билете с расшифровкой и в соответствующей графе расписки, которая хранится в Администрации.</w:t>
      </w:r>
    </w:p>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3.3.3. Срок действия порубочного билета указывается Администрацией в порубочном билете с учётом планируемых сроков производства вырубки, сложности и объёмов работ, но не более двух лет.</w:t>
      </w:r>
    </w:p>
    <w:p w:rsidR="003D7746" w:rsidRPr="008365F8" w:rsidRDefault="003D7746" w:rsidP="00BF5B22">
      <w:pPr>
        <w:suppressAutoHyphens/>
        <w:ind w:firstLine="851"/>
        <w:jc w:val="both"/>
        <w:rPr>
          <w:rFonts w:ascii="Times New Roman" w:hAnsi="Times New Roman" w:cs="Times New Roman"/>
          <w:sz w:val="28"/>
          <w:szCs w:val="28"/>
        </w:rPr>
      </w:pPr>
      <w:bookmarkStart w:id="4" w:name="sub_10273"/>
      <w:r w:rsidRPr="008365F8">
        <w:rPr>
          <w:rFonts w:ascii="Times New Roman" w:hAnsi="Times New Roman" w:cs="Times New Roman"/>
          <w:sz w:val="28"/>
          <w:szCs w:val="28"/>
        </w:rPr>
        <w:t>3.3.4. Один экземпляр порубочного билета остается в Администрации для архивного хранения.</w:t>
      </w:r>
    </w:p>
    <w:bookmarkEnd w:id="4"/>
    <w:p w:rsidR="003D7746" w:rsidRPr="008365F8" w:rsidRDefault="003D7746" w:rsidP="00BF5B22">
      <w:pPr>
        <w:suppressAutoHyphens/>
        <w:ind w:firstLine="851"/>
        <w:jc w:val="both"/>
        <w:rPr>
          <w:rFonts w:ascii="Times New Roman" w:hAnsi="Times New Roman" w:cs="Times New Roman"/>
          <w:sz w:val="28"/>
          <w:szCs w:val="28"/>
        </w:rPr>
      </w:pPr>
      <w:r w:rsidRPr="008365F8">
        <w:rPr>
          <w:rFonts w:ascii="Times New Roman" w:hAnsi="Times New Roman" w:cs="Times New Roman"/>
          <w:sz w:val="28"/>
          <w:szCs w:val="28"/>
        </w:rPr>
        <w:t>Результатом административной процедуры является выдача порубочного билета на вырубку зелёных насаждений и получение порубочного билета на руки, либо получение заявителем отказа в предоставлении муниципальной услуги.</w:t>
      </w:r>
    </w:p>
    <w:p w:rsidR="003D7746" w:rsidRPr="008365F8" w:rsidRDefault="003D7746" w:rsidP="00BF5B22">
      <w:pPr>
        <w:pStyle w:val="a3"/>
        <w:shd w:val="clear" w:color="auto" w:fill="FFFFFF"/>
        <w:spacing w:before="0" w:beforeAutospacing="0" w:after="0" w:afterAutospacing="0" w:line="270" w:lineRule="atLeast"/>
        <w:rPr>
          <w:sz w:val="28"/>
          <w:szCs w:val="28"/>
        </w:rPr>
      </w:pPr>
    </w:p>
    <w:p w:rsidR="003D7746" w:rsidRPr="008365F8" w:rsidRDefault="003D7746" w:rsidP="00BF5B22">
      <w:pPr>
        <w:pStyle w:val="a3"/>
        <w:shd w:val="clear" w:color="auto" w:fill="FFFFFF"/>
        <w:spacing w:before="0" w:beforeAutospacing="0" w:after="0" w:afterAutospacing="0" w:line="270" w:lineRule="atLeast"/>
        <w:jc w:val="center"/>
        <w:rPr>
          <w:b/>
          <w:bCs/>
          <w:sz w:val="28"/>
          <w:szCs w:val="28"/>
        </w:rPr>
      </w:pPr>
      <w:r w:rsidRPr="008365F8">
        <w:rPr>
          <w:b/>
          <w:bCs/>
          <w:sz w:val="28"/>
          <w:szCs w:val="28"/>
        </w:rPr>
        <w:t>4. Формы контроля за исполнением административного регламента.</w:t>
      </w:r>
    </w:p>
    <w:p w:rsidR="003D7746" w:rsidRPr="008365F8" w:rsidRDefault="003D7746" w:rsidP="00BF5B22">
      <w:pPr>
        <w:pStyle w:val="a3"/>
        <w:shd w:val="clear" w:color="auto" w:fill="FFFFFF"/>
        <w:spacing w:before="0" w:beforeAutospacing="0" w:after="0" w:afterAutospacing="0" w:line="270" w:lineRule="atLeast"/>
        <w:jc w:val="center"/>
        <w:rPr>
          <w:b/>
          <w:bCs/>
          <w:sz w:val="28"/>
          <w:szCs w:val="28"/>
        </w:rPr>
      </w:pPr>
    </w:p>
    <w:p w:rsidR="003D7746" w:rsidRPr="008365F8" w:rsidRDefault="003D7746" w:rsidP="00BF5B22">
      <w:pPr>
        <w:pStyle w:val="ConsPlusNormal0"/>
        <w:widowControl/>
        <w:tabs>
          <w:tab w:val="num" w:pos="0"/>
        </w:tabs>
        <w:ind w:right="48" w:firstLine="709"/>
        <w:outlineLvl w:val="1"/>
        <w:rPr>
          <w:rFonts w:ascii="Times New Roman" w:hAnsi="Times New Roman" w:cs="Times New Roman"/>
          <w:sz w:val="28"/>
          <w:szCs w:val="28"/>
        </w:rPr>
      </w:pPr>
      <w:r w:rsidRPr="008365F8">
        <w:rPr>
          <w:rFonts w:ascii="Times New Roman" w:hAnsi="Times New Roman" w:cs="Times New Roman"/>
          <w:sz w:val="28"/>
          <w:szCs w:val="28"/>
        </w:rPr>
        <w:t xml:space="preserve">4.1. Контроль за соблюдением и исполнением должностными лицами действий по выполнению настоящего Административного регламента осуществляется главой  администрации </w:t>
      </w:r>
      <w:r w:rsidR="004B25AE" w:rsidRPr="008365F8">
        <w:rPr>
          <w:rFonts w:ascii="Times New Roman" w:hAnsi="Times New Roman" w:cs="Times New Roman"/>
          <w:sz w:val="28"/>
          <w:szCs w:val="28"/>
        </w:rPr>
        <w:t xml:space="preserve"> Рябовского </w:t>
      </w:r>
      <w:r w:rsidRPr="008365F8">
        <w:rPr>
          <w:rFonts w:ascii="Times New Roman" w:hAnsi="Times New Roman" w:cs="Times New Roman"/>
          <w:sz w:val="28"/>
          <w:szCs w:val="28"/>
        </w:rPr>
        <w:t>сельского поселения.</w:t>
      </w:r>
    </w:p>
    <w:p w:rsidR="003D7746" w:rsidRPr="008365F8" w:rsidRDefault="003D7746" w:rsidP="00BF5B22">
      <w:pPr>
        <w:ind w:firstLine="709"/>
        <w:jc w:val="both"/>
        <w:rPr>
          <w:rFonts w:ascii="Times New Roman" w:hAnsi="Times New Roman" w:cs="Times New Roman"/>
          <w:color w:val="000000"/>
          <w:sz w:val="28"/>
          <w:szCs w:val="28"/>
        </w:rPr>
      </w:pPr>
      <w:proofErr w:type="gramStart"/>
      <w:r w:rsidRPr="008365F8">
        <w:rPr>
          <w:rFonts w:ascii="Times New Roman" w:hAnsi="Times New Roman" w:cs="Times New Roman"/>
          <w:color w:val="000000"/>
          <w:sz w:val="28"/>
          <w:szCs w:val="28"/>
        </w:rPr>
        <w:t xml:space="preserve">Должностное лицо, уполномоченное исполнять муниципальную услугу, несет персональную ответственность за соблюдение сроков, порядка, качества, режимов ее осуществления, подготовку документов, прием документов, предоставляемых заявителями, за полноту, грамотность, доступность проведенного консультирования, за правильность выполнения административных процедур, контроль соблюдения требований к составу документов, нормативных правовых актов и муниципальных актов органов </w:t>
      </w:r>
      <w:r w:rsidRPr="008365F8">
        <w:rPr>
          <w:rFonts w:ascii="Times New Roman" w:hAnsi="Times New Roman" w:cs="Times New Roman"/>
          <w:color w:val="000000"/>
          <w:sz w:val="28"/>
          <w:szCs w:val="28"/>
        </w:rPr>
        <w:lastRenderedPageBreak/>
        <w:t>местного самоуправления, в соответствии с законодательством Российской Федерации.</w:t>
      </w:r>
      <w:proofErr w:type="gramEnd"/>
    </w:p>
    <w:p w:rsidR="003D7746" w:rsidRPr="008365F8" w:rsidRDefault="003D7746" w:rsidP="00BF5B22">
      <w:pPr>
        <w:ind w:firstLine="709"/>
        <w:jc w:val="both"/>
        <w:rPr>
          <w:rFonts w:ascii="Times New Roman" w:hAnsi="Times New Roman" w:cs="Times New Roman"/>
          <w:color w:val="000000"/>
          <w:sz w:val="28"/>
          <w:szCs w:val="28"/>
        </w:rPr>
      </w:pPr>
      <w:r w:rsidRPr="008365F8">
        <w:rPr>
          <w:rFonts w:ascii="Times New Roman" w:hAnsi="Times New Roman" w:cs="Times New Roman"/>
          <w:color w:val="000000"/>
          <w:sz w:val="28"/>
          <w:szCs w:val="28"/>
        </w:rPr>
        <w:t>4.2. Контроль за полнотой и качеством осуществления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и подготовку ответов на обращения заявителей, содержащих жалобы на решения, действия (бездействие) должностных лиц.</w:t>
      </w:r>
    </w:p>
    <w:p w:rsidR="003D7746" w:rsidRPr="008365F8" w:rsidRDefault="003D7746" w:rsidP="00BF5B22">
      <w:pPr>
        <w:ind w:firstLine="709"/>
        <w:jc w:val="both"/>
        <w:rPr>
          <w:rFonts w:ascii="Times New Roman" w:hAnsi="Times New Roman" w:cs="Times New Roman"/>
          <w:color w:val="000000"/>
          <w:spacing w:val="4"/>
          <w:sz w:val="28"/>
          <w:szCs w:val="28"/>
        </w:rPr>
      </w:pPr>
      <w:r w:rsidRPr="008365F8">
        <w:rPr>
          <w:rFonts w:ascii="Times New Roman" w:hAnsi="Times New Roman" w:cs="Times New Roman"/>
          <w:color w:val="000000"/>
          <w:sz w:val="28"/>
          <w:szCs w:val="28"/>
        </w:rPr>
        <w:t xml:space="preserve">Периодичность осуществления контроля за полнотой и качеством </w:t>
      </w:r>
      <w:r w:rsidRPr="008365F8">
        <w:rPr>
          <w:rFonts w:ascii="Times New Roman" w:hAnsi="Times New Roman" w:cs="Times New Roman"/>
          <w:color w:val="000000"/>
          <w:spacing w:val="-2"/>
          <w:sz w:val="28"/>
          <w:szCs w:val="28"/>
        </w:rPr>
        <w:t>исполнения муниципальной услуги устанавливается главой</w:t>
      </w:r>
      <w:r w:rsidRPr="008365F8">
        <w:rPr>
          <w:rFonts w:ascii="Times New Roman" w:hAnsi="Times New Roman" w:cs="Times New Roman"/>
          <w:color w:val="000000"/>
          <w:spacing w:val="-3"/>
          <w:sz w:val="28"/>
          <w:szCs w:val="28"/>
        </w:rPr>
        <w:t xml:space="preserve"> администрации поселения.</w:t>
      </w:r>
    </w:p>
    <w:p w:rsidR="003D7746" w:rsidRPr="008365F8" w:rsidRDefault="003D7746" w:rsidP="00BF5B22">
      <w:pPr>
        <w:ind w:firstLine="709"/>
        <w:jc w:val="both"/>
        <w:rPr>
          <w:rFonts w:ascii="Times New Roman" w:hAnsi="Times New Roman" w:cs="Times New Roman"/>
          <w:color w:val="000000"/>
          <w:spacing w:val="4"/>
          <w:sz w:val="28"/>
          <w:szCs w:val="28"/>
        </w:rPr>
      </w:pPr>
      <w:r w:rsidRPr="008365F8">
        <w:rPr>
          <w:rFonts w:ascii="Times New Roman" w:hAnsi="Times New Roman" w:cs="Times New Roman"/>
          <w:color w:val="000000"/>
          <w:spacing w:val="4"/>
          <w:sz w:val="28"/>
          <w:szCs w:val="28"/>
        </w:rPr>
        <w:t>4.3. Проверки могут быть плановыми (осуществляться на основании полугодовых или годовых планов работы) и внеплановыми. При проведении проверки могут рассматриваться все вопросы, связанные с предоставлением муниципальной услуги или отдельные вопросы. Проверка также может проводиться по конкретному обращению заявителя (внеплановая проверка).</w:t>
      </w:r>
    </w:p>
    <w:p w:rsidR="003D7746" w:rsidRPr="008365F8" w:rsidRDefault="003D7746" w:rsidP="00BF5B22">
      <w:pPr>
        <w:ind w:firstLine="709"/>
        <w:jc w:val="both"/>
        <w:rPr>
          <w:rFonts w:ascii="Times New Roman" w:hAnsi="Times New Roman" w:cs="Times New Roman"/>
          <w:color w:val="000000"/>
          <w:spacing w:val="4"/>
          <w:sz w:val="28"/>
          <w:szCs w:val="28"/>
        </w:rPr>
      </w:pPr>
      <w:r w:rsidRPr="008365F8">
        <w:rPr>
          <w:rFonts w:ascii="Times New Roman" w:hAnsi="Times New Roman" w:cs="Times New Roman"/>
          <w:color w:val="000000"/>
          <w:spacing w:val="4"/>
          <w:sz w:val="28"/>
          <w:szCs w:val="28"/>
        </w:rPr>
        <w:t>4.4. Для проведения проверки полноты и качества предоставления муниципальной услуги формируется комиссия.</w:t>
      </w:r>
    </w:p>
    <w:p w:rsidR="003D7746" w:rsidRPr="008365F8" w:rsidRDefault="003D7746" w:rsidP="00BF5B22">
      <w:pPr>
        <w:ind w:firstLine="709"/>
        <w:jc w:val="both"/>
        <w:rPr>
          <w:rFonts w:ascii="Times New Roman" w:hAnsi="Times New Roman" w:cs="Times New Roman"/>
          <w:color w:val="000000"/>
          <w:spacing w:val="4"/>
          <w:sz w:val="28"/>
          <w:szCs w:val="28"/>
        </w:rPr>
      </w:pPr>
      <w:r w:rsidRPr="008365F8">
        <w:rPr>
          <w:rFonts w:ascii="Times New Roman" w:hAnsi="Times New Roman" w:cs="Times New Roman"/>
          <w:color w:val="000000"/>
          <w:spacing w:val="4"/>
          <w:sz w:val="28"/>
          <w:szCs w:val="28"/>
        </w:rPr>
        <w:t>4.5. Результаты деятельности комиссии оформляются в виде акта, в котором отмечаются выявленные недостатки и предложения по их устранению.</w:t>
      </w:r>
    </w:p>
    <w:p w:rsidR="003D7746" w:rsidRPr="008365F8" w:rsidRDefault="003D7746" w:rsidP="00BF5B22">
      <w:pPr>
        <w:ind w:firstLine="709"/>
        <w:jc w:val="both"/>
        <w:rPr>
          <w:rFonts w:ascii="Times New Roman" w:hAnsi="Times New Roman" w:cs="Times New Roman"/>
          <w:color w:val="000000"/>
          <w:spacing w:val="4"/>
          <w:sz w:val="28"/>
          <w:szCs w:val="28"/>
        </w:rPr>
      </w:pPr>
      <w:r w:rsidRPr="008365F8">
        <w:rPr>
          <w:rFonts w:ascii="Times New Roman" w:hAnsi="Times New Roman" w:cs="Times New Roman"/>
          <w:color w:val="000000"/>
          <w:spacing w:val="4"/>
          <w:sz w:val="28"/>
          <w:szCs w:val="28"/>
        </w:rPr>
        <w:t>4.6. Акт подписывается председателем комиссии и всеми ее членами.</w:t>
      </w:r>
    </w:p>
    <w:p w:rsidR="003D7746" w:rsidRPr="008365F8" w:rsidRDefault="003D7746" w:rsidP="00BF5B22">
      <w:pPr>
        <w:ind w:firstLine="709"/>
        <w:jc w:val="both"/>
        <w:rPr>
          <w:rFonts w:ascii="Times New Roman" w:hAnsi="Times New Roman" w:cs="Times New Roman"/>
          <w:color w:val="000000"/>
          <w:spacing w:val="4"/>
          <w:sz w:val="28"/>
          <w:szCs w:val="28"/>
        </w:rPr>
      </w:pPr>
      <w:r w:rsidRPr="008365F8">
        <w:rPr>
          <w:rFonts w:ascii="Times New Roman" w:hAnsi="Times New Roman" w:cs="Times New Roman"/>
          <w:color w:val="000000"/>
          <w:spacing w:val="4"/>
          <w:sz w:val="28"/>
          <w:szCs w:val="28"/>
        </w:rPr>
        <w:t>4.7. По результатам проведенных проверок, оформленных документально в установленном порядке, в случае выявления нарушений прав заявителей, глава Администрации осуществляет привлечение виновных лиц к ответственности, в соответствии с действующим законодательством Российской Федерации.</w:t>
      </w:r>
    </w:p>
    <w:p w:rsidR="003D7746" w:rsidRPr="008365F8" w:rsidRDefault="003D7746" w:rsidP="00BF5B22">
      <w:pPr>
        <w:ind w:firstLine="709"/>
        <w:jc w:val="both"/>
        <w:rPr>
          <w:rFonts w:ascii="Times New Roman" w:hAnsi="Times New Roman" w:cs="Times New Roman"/>
          <w:color w:val="000000"/>
          <w:spacing w:val="4"/>
          <w:sz w:val="28"/>
          <w:szCs w:val="28"/>
        </w:rPr>
      </w:pPr>
      <w:r w:rsidRPr="008365F8">
        <w:rPr>
          <w:rFonts w:ascii="Times New Roman" w:hAnsi="Times New Roman" w:cs="Times New Roman"/>
          <w:color w:val="000000"/>
          <w:spacing w:val="4"/>
          <w:sz w:val="28"/>
          <w:szCs w:val="28"/>
        </w:rPr>
        <w:t xml:space="preserve">4.8. Контроль за исполнением предоставления муниципальной услуги, также может осуществляться со стороны граждан, их объединений и организаций, в порядке, установленном действующим законодательством Российской Федерации. </w:t>
      </w:r>
    </w:p>
    <w:p w:rsidR="003D7746" w:rsidRPr="008365F8" w:rsidRDefault="003D7746" w:rsidP="00BF5B22">
      <w:pPr>
        <w:ind w:firstLine="709"/>
        <w:jc w:val="both"/>
        <w:rPr>
          <w:rFonts w:ascii="Times New Roman" w:hAnsi="Times New Roman" w:cs="Times New Roman"/>
          <w:color w:val="000000"/>
          <w:spacing w:val="4"/>
          <w:sz w:val="28"/>
          <w:szCs w:val="28"/>
        </w:rPr>
      </w:pPr>
    </w:p>
    <w:p w:rsidR="003D7746" w:rsidRPr="008365F8" w:rsidRDefault="003D7746" w:rsidP="00BF5B22">
      <w:pPr>
        <w:jc w:val="center"/>
        <w:rPr>
          <w:rFonts w:ascii="Times New Roman" w:eastAsia="TimesNewRomanPSMT" w:hAnsi="Times New Roman" w:cs="Times New Roman"/>
          <w:b/>
          <w:bCs/>
          <w:sz w:val="28"/>
          <w:szCs w:val="28"/>
        </w:rPr>
      </w:pPr>
      <w:r w:rsidRPr="008365F8">
        <w:rPr>
          <w:rFonts w:ascii="Times New Roman" w:eastAsia="TimesNewRomanPSMT" w:hAnsi="Times New Roman" w:cs="Times New Roman"/>
          <w:b/>
          <w:bCs/>
          <w:sz w:val="28"/>
          <w:szCs w:val="28"/>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и муниципальных служащих</w:t>
      </w:r>
    </w:p>
    <w:p w:rsidR="003D7746" w:rsidRPr="008365F8" w:rsidRDefault="003D7746" w:rsidP="00BF5B22">
      <w:pPr>
        <w:jc w:val="both"/>
        <w:rPr>
          <w:rFonts w:ascii="Times New Roman" w:eastAsia="TimesNewRomanPSMT" w:hAnsi="Times New Roman" w:cs="Times New Roman"/>
          <w:b/>
          <w:bCs/>
          <w:sz w:val="28"/>
          <w:szCs w:val="28"/>
        </w:rPr>
      </w:pP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5.1. Заявитель может обратиться с </w:t>
      </w:r>
      <w:proofErr w:type="gramStart"/>
      <w:r w:rsidRPr="008365F8">
        <w:rPr>
          <w:rFonts w:ascii="Times New Roman" w:eastAsia="TimesNewRomanPSMT" w:hAnsi="Times New Roman" w:cs="Times New Roman"/>
          <w:sz w:val="28"/>
          <w:szCs w:val="28"/>
        </w:rPr>
        <w:t>жалобой</w:t>
      </w:r>
      <w:proofErr w:type="gramEnd"/>
      <w:r w:rsidRPr="008365F8">
        <w:rPr>
          <w:rFonts w:ascii="Times New Roman" w:eastAsia="TimesNewRomanPSMT" w:hAnsi="Times New Roman" w:cs="Times New Roman"/>
          <w:sz w:val="28"/>
          <w:szCs w:val="28"/>
        </w:rPr>
        <w:t xml:space="preserve"> в том числе в следующих случаях:</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1) нарушение срока регистрации запроса заявителя о предоставлении муниципальной услуги;</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2) нарушение срока предоставления муниципальной услуги;</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lastRenderedPageBreak/>
        <w:t xml:space="preserve">         4) отказ в приеме документов, предоставление которых предусмотрено</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нормативными правовыми актами Российской Федерации, нормативными</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правовыми актами Ивановской области, муниципальными правовыми актами для предоставления муниципальной услуги, у заявителя;</w:t>
      </w:r>
    </w:p>
    <w:p w:rsidR="003D7746" w:rsidRPr="008365F8" w:rsidRDefault="003D7746" w:rsidP="00BF5B22">
      <w:pPr>
        <w:jc w:val="both"/>
        <w:rPr>
          <w:rFonts w:ascii="Times New Roman" w:eastAsia="TimesNewRomanPSMT" w:hAnsi="Times New Roman" w:cs="Times New Roman"/>
          <w:sz w:val="28"/>
          <w:szCs w:val="28"/>
        </w:rPr>
      </w:pPr>
      <w:proofErr w:type="gramStart"/>
      <w:r w:rsidRPr="008365F8">
        <w:rPr>
          <w:rFonts w:ascii="Times New Roman" w:eastAsia="TimesNewRomanPSMT"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Ивановской области, муниципальными правовыми актами </w:t>
      </w:r>
      <w:r w:rsidR="004B25AE" w:rsidRPr="008365F8">
        <w:rPr>
          <w:rFonts w:ascii="Times New Roman" w:eastAsia="TimesNewRomanPSMT" w:hAnsi="Times New Roman" w:cs="Times New Roman"/>
          <w:sz w:val="28"/>
          <w:szCs w:val="28"/>
        </w:rPr>
        <w:t xml:space="preserve"> Рябовского </w:t>
      </w:r>
      <w:r w:rsidRPr="008365F8">
        <w:rPr>
          <w:rFonts w:ascii="Times New Roman" w:eastAsia="TimesNewRomanPSMT" w:hAnsi="Times New Roman" w:cs="Times New Roman"/>
          <w:sz w:val="28"/>
          <w:szCs w:val="28"/>
        </w:rPr>
        <w:t>сельского поселения;</w:t>
      </w:r>
      <w:proofErr w:type="gramEnd"/>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муниципальными правовыми актами </w:t>
      </w:r>
      <w:r w:rsidR="004B25AE" w:rsidRPr="008365F8">
        <w:rPr>
          <w:rFonts w:ascii="Times New Roman" w:eastAsia="TimesNewRomanPSMT" w:hAnsi="Times New Roman" w:cs="Times New Roman"/>
          <w:sz w:val="28"/>
          <w:szCs w:val="28"/>
        </w:rPr>
        <w:t xml:space="preserve"> Рябовского </w:t>
      </w:r>
      <w:r w:rsidRPr="008365F8">
        <w:rPr>
          <w:rFonts w:ascii="Times New Roman" w:eastAsia="TimesNewRomanPSMT" w:hAnsi="Times New Roman" w:cs="Times New Roman"/>
          <w:sz w:val="28"/>
          <w:szCs w:val="28"/>
        </w:rPr>
        <w:t>сельского поселения;</w:t>
      </w:r>
    </w:p>
    <w:p w:rsidR="003D7746" w:rsidRPr="008365F8" w:rsidRDefault="003D7746" w:rsidP="00BF5B22">
      <w:pPr>
        <w:jc w:val="both"/>
        <w:rPr>
          <w:rFonts w:ascii="Times New Roman" w:eastAsia="TimesNewRomanPSMT" w:hAnsi="Times New Roman" w:cs="Times New Roman"/>
          <w:sz w:val="28"/>
          <w:szCs w:val="28"/>
        </w:rPr>
      </w:pPr>
      <w:proofErr w:type="gramStart"/>
      <w:r w:rsidRPr="008365F8">
        <w:rPr>
          <w:rFonts w:ascii="Times New Roman" w:eastAsia="TimesNewRomanPSMT"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5.2. Жалоба подается в письменной форме на бумажном носителе, в</w:t>
      </w:r>
      <w:r w:rsidR="004B25AE" w:rsidRPr="008365F8">
        <w:rPr>
          <w:rFonts w:ascii="Times New Roman" w:eastAsia="TimesNewRomanPSMT" w:hAnsi="Times New Roman" w:cs="Times New Roman"/>
          <w:sz w:val="28"/>
          <w:szCs w:val="28"/>
        </w:rPr>
        <w:t xml:space="preserve"> </w:t>
      </w:r>
      <w:r w:rsidRPr="008365F8">
        <w:rPr>
          <w:rFonts w:ascii="Times New Roman" w:eastAsia="TimesNewRomanPSMT" w:hAnsi="Times New Roman" w:cs="Times New Roman"/>
          <w:sz w:val="28"/>
          <w:szCs w:val="28"/>
        </w:rPr>
        <w:t>электронной форме в Администрацию или орган, предоставляющий муниципальную услугу. Жалобы на решения, принятые Администрацией  или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5.3. Жалоба может быть направлена по почте, через многофункциональный центр, с использованием информационн</w:t>
      </w:r>
      <w:proofErr w:type="gramStart"/>
      <w:r w:rsidRPr="008365F8">
        <w:rPr>
          <w:rFonts w:ascii="Times New Roman" w:eastAsia="TimesNewRomanPSMT" w:hAnsi="Times New Roman" w:cs="Times New Roman"/>
          <w:sz w:val="28"/>
          <w:szCs w:val="28"/>
        </w:rPr>
        <w:t>о-</w:t>
      </w:r>
      <w:proofErr w:type="gramEnd"/>
      <w:r w:rsidRPr="008365F8">
        <w:rPr>
          <w:rFonts w:ascii="Times New Roman" w:eastAsia="TimesNewRomanPSMT" w:hAnsi="Times New Roman" w:cs="Times New Roman"/>
          <w:sz w:val="28"/>
          <w:szCs w:val="28"/>
        </w:rPr>
        <w:t xml:space="preserve"> 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w:t>
      </w:r>
      <w:r w:rsidRPr="008365F8">
        <w:rPr>
          <w:rFonts w:ascii="Times New Roman" w:hAnsi="Times New Roman" w:cs="Times New Roman"/>
          <w:color w:val="0000FF"/>
          <w:sz w:val="28"/>
          <w:szCs w:val="28"/>
          <w:u w:val="single"/>
          <w:lang w:eastAsia="ar-SA"/>
        </w:rPr>
        <w:t xml:space="preserve"> (после реализации технической возможности доступа)</w:t>
      </w:r>
      <w:r w:rsidRPr="008365F8">
        <w:rPr>
          <w:rFonts w:ascii="Times New Roman" w:eastAsia="TimesNewRomanPSMT" w:hAnsi="Times New Roman" w:cs="Times New Roman"/>
          <w:sz w:val="28"/>
          <w:szCs w:val="28"/>
        </w:rPr>
        <w:t>, а также может быть принята при личном приеме заявителя.</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5. 4. Жалоба должна содержать:</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1) наименование органа, предоставляющего муниципальную услугу,</w:t>
      </w:r>
      <w:r w:rsidR="004B25AE" w:rsidRPr="008365F8">
        <w:rPr>
          <w:rFonts w:ascii="Times New Roman" w:eastAsia="TimesNewRomanPSMT" w:hAnsi="Times New Roman" w:cs="Times New Roman"/>
          <w:sz w:val="28"/>
          <w:szCs w:val="28"/>
        </w:rPr>
        <w:t xml:space="preserve"> </w:t>
      </w:r>
      <w:r w:rsidRPr="008365F8">
        <w:rPr>
          <w:rFonts w:ascii="Times New Roman" w:eastAsia="TimesNewRomanPSMT" w:hAnsi="Times New Roman" w:cs="Times New Roman"/>
          <w:sz w:val="28"/>
          <w:szCs w:val="28"/>
        </w:rPr>
        <w:t>должностного лица органа, предоставляющего муниципальную услугу, либо муниципального служащего, решения и действия (бездействие) которых</w:t>
      </w:r>
      <w:r w:rsidR="004B25AE" w:rsidRPr="008365F8">
        <w:rPr>
          <w:rFonts w:ascii="Times New Roman" w:eastAsia="TimesNewRomanPSMT" w:hAnsi="Times New Roman" w:cs="Times New Roman"/>
          <w:sz w:val="28"/>
          <w:szCs w:val="28"/>
        </w:rPr>
        <w:t xml:space="preserve"> </w:t>
      </w:r>
      <w:r w:rsidRPr="008365F8">
        <w:rPr>
          <w:rFonts w:ascii="Times New Roman" w:eastAsia="TimesNewRomanPSMT" w:hAnsi="Times New Roman" w:cs="Times New Roman"/>
          <w:sz w:val="28"/>
          <w:szCs w:val="28"/>
        </w:rPr>
        <w:t>обжалуются;</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w:t>
      </w:r>
      <w:proofErr w:type="gramStart"/>
      <w:r w:rsidRPr="008365F8">
        <w:rPr>
          <w:rFonts w:ascii="Times New Roman" w:eastAsia="TimesNewRomanPSMT"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w:t>
      </w:r>
      <w:r w:rsidR="004B25AE" w:rsidRPr="008365F8">
        <w:rPr>
          <w:rFonts w:ascii="Times New Roman" w:eastAsia="TimesNewRomanPSMT" w:hAnsi="Times New Roman" w:cs="Times New Roman"/>
          <w:sz w:val="28"/>
          <w:szCs w:val="28"/>
        </w:rPr>
        <w:t xml:space="preserve"> </w:t>
      </w:r>
      <w:r w:rsidRPr="008365F8">
        <w:rPr>
          <w:rFonts w:ascii="Times New Roman" w:eastAsia="TimesNewRomanPSMT" w:hAnsi="Times New Roman" w:cs="Times New Roman"/>
          <w:sz w:val="28"/>
          <w:szCs w:val="28"/>
        </w:rPr>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3) сведения об обжалуемых решениях и действиях (бездействии) органа,</w:t>
      </w:r>
      <w:r w:rsidR="004B25AE" w:rsidRPr="008365F8">
        <w:rPr>
          <w:rFonts w:ascii="Times New Roman" w:eastAsia="TimesNewRomanPSMT" w:hAnsi="Times New Roman" w:cs="Times New Roman"/>
          <w:sz w:val="28"/>
          <w:szCs w:val="28"/>
        </w:rPr>
        <w:t xml:space="preserve"> </w:t>
      </w:r>
      <w:r w:rsidRPr="008365F8">
        <w:rPr>
          <w:rFonts w:ascii="Times New Roman" w:eastAsia="TimesNewRomanPSMT" w:hAnsi="Times New Roman" w:cs="Times New Roman"/>
          <w:sz w:val="28"/>
          <w:szCs w:val="28"/>
        </w:rPr>
        <w:t xml:space="preserve">предоставляющего муниципальную услугу, должностного лица органа, предоставляющего муниципальную услугу, либо муниципального </w:t>
      </w:r>
      <w:r w:rsidRPr="008365F8">
        <w:rPr>
          <w:rFonts w:ascii="Times New Roman" w:eastAsia="TimesNewRomanPSMT" w:hAnsi="Times New Roman" w:cs="Times New Roman"/>
          <w:sz w:val="28"/>
          <w:szCs w:val="28"/>
        </w:rPr>
        <w:lastRenderedPageBreak/>
        <w:t>служащего;</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7746" w:rsidRPr="008365F8" w:rsidRDefault="003D7746" w:rsidP="00EB0C57">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5.5. </w:t>
      </w:r>
      <w:proofErr w:type="gramStart"/>
      <w:r w:rsidRPr="008365F8">
        <w:rPr>
          <w:rFonts w:ascii="Times New Roman" w:eastAsia="TimesNewRomanPSMT" w:hAnsi="Times New Roman" w:cs="Times New Roman"/>
          <w:sz w:val="28"/>
          <w:szCs w:val="28"/>
        </w:rPr>
        <w:t>Жалоба, поступившая в орган, предоставляющий муниципальную</w:t>
      </w:r>
      <w:r w:rsidR="00EB0C57" w:rsidRPr="008365F8">
        <w:rPr>
          <w:rFonts w:ascii="Times New Roman" w:eastAsia="TimesNewRomanPSMT" w:hAnsi="Times New Roman" w:cs="Times New Roman"/>
          <w:sz w:val="28"/>
          <w:szCs w:val="28"/>
        </w:rPr>
        <w:t xml:space="preserve"> </w:t>
      </w:r>
      <w:r w:rsidRPr="008365F8">
        <w:rPr>
          <w:rFonts w:ascii="Times New Roman" w:eastAsia="TimesNewRomanPSMT" w:hAnsi="Times New Roman" w:cs="Times New Roman"/>
          <w:sz w:val="28"/>
          <w:szCs w:val="28"/>
        </w:rPr>
        <w:t>услугу, подлежит рассмотрению должностным лицом, наделенным</w:t>
      </w:r>
      <w:r w:rsidR="00EB0C57" w:rsidRPr="008365F8">
        <w:rPr>
          <w:rFonts w:ascii="Times New Roman" w:eastAsia="TimesNewRomanPSMT" w:hAnsi="Times New Roman" w:cs="Times New Roman"/>
          <w:sz w:val="28"/>
          <w:szCs w:val="28"/>
        </w:rPr>
        <w:t xml:space="preserve"> </w:t>
      </w:r>
      <w:r w:rsidRPr="008365F8">
        <w:rPr>
          <w:rFonts w:ascii="Times New Roman" w:eastAsia="TimesNewRomanPSMT" w:hAnsi="Times New Roman" w:cs="Times New Roman"/>
          <w:sz w:val="28"/>
          <w:szCs w:val="28"/>
        </w:rPr>
        <w:t>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8365F8">
        <w:rPr>
          <w:rFonts w:ascii="Times New Roman" w:eastAsia="TimesNewRomanPSMT" w:hAnsi="Times New Roman" w:cs="Times New Roman"/>
          <w:sz w:val="28"/>
          <w:szCs w:val="28"/>
        </w:rPr>
        <w:t xml:space="preserve"> исправлений - в течение пяти рабочих дней со дня ее регистрации.</w:t>
      </w:r>
    </w:p>
    <w:p w:rsidR="003D7746" w:rsidRPr="008365F8" w:rsidRDefault="003D7746" w:rsidP="00EB0C57">
      <w:pPr>
        <w:ind w:firstLine="708"/>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Правительство Российской Федерации вправе установить случаи, при которых срок рассмотрения жалобы может быть сокращен.</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5.6. По результатам рассмотрения жалобы орган, предоставляющий</w:t>
      </w:r>
      <w:r w:rsidR="00EB0C57" w:rsidRPr="008365F8">
        <w:rPr>
          <w:rFonts w:ascii="Times New Roman" w:eastAsia="TimesNewRomanPSMT" w:hAnsi="Times New Roman" w:cs="Times New Roman"/>
          <w:sz w:val="28"/>
          <w:szCs w:val="28"/>
        </w:rPr>
        <w:t xml:space="preserve"> </w:t>
      </w:r>
      <w:r w:rsidRPr="008365F8">
        <w:rPr>
          <w:rFonts w:ascii="Times New Roman" w:eastAsia="TimesNewRomanPSMT" w:hAnsi="Times New Roman" w:cs="Times New Roman"/>
          <w:sz w:val="28"/>
          <w:szCs w:val="28"/>
        </w:rPr>
        <w:t>муниципальную услугу, принимает одно из следующих решений:</w:t>
      </w:r>
    </w:p>
    <w:p w:rsidR="003D7746" w:rsidRPr="008365F8" w:rsidRDefault="003D7746" w:rsidP="00BF5B22">
      <w:pPr>
        <w:jc w:val="both"/>
        <w:rPr>
          <w:rFonts w:ascii="Times New Roman" w:eastAsia="TimesNewRomanPSMT" w:hAnsi="Times New Roman" w:cs="Times New Roman"/>
          <w:sz w:val="28"/>
          <w:szCs w:val="28"/>
        </w:rPr>
      </w:pPr>
      <w:proofErr w:type="gramStart"/>
      <w:r w:rsidRPr="008365F8">
        <w:rPr>
          <w:rFonts w:ascii="Times New Roman" w:eastAsia="TimesNewRomanPSMT"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 также в иных формах;</w:t>
      </w:r>
      <w:proofErr w:type="gramEnd"/>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2) отказывает в удовлетворении жалобы.</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5.7. Не позднее дня, следующего за днем принятия решения, указанного в части 5.6. настоящей статьи, заявителю в письменной форме и по желанию</w:t>
      </w:r>
      <w:r w:rsidR="00EB0C57" w:rsidRPr="008365F8">
        <w:rPr>
          <w:rFonts w:ascii="Times New Roman" w:eastAsia="TimesNewRomanPSMT" w:hAnsi="Times New Roman" w:cs="Times New Roman"/>
          <w:sz w:val="28"/>
          <w:szCs w:val="28"/>
        </w:rPr>
        <w:t xml:space="preserve"> </w:t>
      </w:r>
      <w:r w:rsidRPr="008365F8">
        <w:rPr>
          <w:rFonts w:ascii="Times New Roman" w:eastAsia="TimesNewRomanPSMT" w:hAnsi="Times New Roman" w:cs="Times New Roman"/>
          <w:sz w:val="28"/>
          <w:szCs w:val="28"/>
        </w:rPr>
        <w:t>заявителя в электронной форме направляется мотивированный ответ о результатах рассмотрения жалобы.</w:t>
      </w:r>
    </w:p>
    <w:p w:rsidR="003D7746" w:rsidRPr="008365F8" w:rsidRDefault="003D7746" w:rsidP="00BF5B22">
      <w:pPr>
        <w:jc w:val="both"/>
        <w:rPr>
          <w:rFonts w:ascii="Times New Roman" w:eastAsia="TimesNewRomanPSMT" w:hAnsi="Times New Roman" w:cs="Times New Roman"/>
          <w:sz w:val="28"/>
          <w:szCs w:val="28"/>
        </w:rPr>
      </w:pPr>
      <w:r w:rsidRPr="008365F8">
        <w:rPr>
          <w:rFonts w:ascii="Times New Roman" w:eastAsia="TimesNewRomanPSMT" w:hAnsi="Times New Roman" w:cs="Times New Roman"/>
          <w:sz w:val="28"/>
          <w:szCs w:val="28"/>
        </w:rPr>
        <w:t xml:space="preserve">        5.8. В случае установления в ходе или по результатам </w:t>
      </w:r>
      <w:proofErr w:type="gramStart"/>
      <w:r w:rsidRPr="008365F8">
        <w:rPr>
          <w:rFonts w:ascii="Times New Roman" w:eastAsia="TimesNewRomanPSMT" w:hAnsi="Times New Roman" w:cs="Times New Roman"/>
          <w:sz w:val="28"/>
          <w:szCs w:val="28"/>
        </w:rPr>
        <w:t>рассмотрения жалобы признаков состава административного правонарушения</w:t>
      </w:r>
      <w:proofErr w:type="gramEnd"/>
      <w:r w:rsidRPr="008365F8">
        <w:rPr>
          <w:rFonts w:ascii="Times New Roman" w:eastAsia="TimesNewRomanPSMT" w:hAnsi="Times New Roman" w:cs="Times New Roman"/>
          <w:sz w:val="28"/>
          <w:szCs w:val="28"/>
        </w:rPr>
        <w:t xml:space="preserve"> или преступления должностное лицо, наделенное полномочиями по рассмотрению жалоб в соответствии с пунктом 5.1. настоящей статьи, незамедлительно направляет имеющиеся материалы в органы прокуратуры.</w:t>
      </w:r>
    </w:p>
    <w:p w:rsidR="003D7746" w:rsidRPr="008365F8" w:rsidRDefault="003D7746" w:rsidP="00BF5B22">
      <w:pPr>
        <w:pStyle w:val="ConsPlusNormal0"/>
        <w:ind w:left="6096" w:firstLine="0"/>
        <w:jc w:val="right"/>
        <w:rPr>
          <w:rFonts w:ascii="Times New Roman" w:hAnsi="Times New Roman" w:cs="Times New Roman"/>
          <w:sz w:val="28"/>
          <w:szCs w:val="28"/>
        </w:rPr>
      </w:pPr>
    </w:p>
    <w:sectPr w:rsidR="003D7746" w:rsidRPr="008365F8" w:rsidSect="00EF1056">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55119"/>
    <w:multiLevelType w:val="hybridMultilevel"/>
    <w:tmpl w:val="B2C60C26"/>
    <w:lvl w:ilvl="0" w:tplc="AA1C6060">
      <w:start w:val="1"/>
      <w:numFmt w:val="decimal"/>
      <w:lvlText w:val="%1)"/>
      <w:lvlJc w:val="left"/>
      <w:pPr>
        <w:ind w:left="1316" w:hanging="4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2A089C"/>
    <w:multiLevelType w:val="hybridMultilevel"/>
    <w:tmpl w:val="EE1E842E"/>
    <w:lvl w:ilvl="0" w:tplc="5E963A16">
      <w:start w:val="1"/>
      <w:numFmt w:val="decimal"/>
      <w:lvlText w:val="%1."/>
      <w:lvlJc w:val="left"/>
      <w:pPr>
        <w:tabs>
          <w:tab w:val="num" w:pos="720"/>
        </w:tabs>
        <w:ind w:left="720" w:hanging="360"/>
      </w:pPr>
    </w:lvl>
    <w:lvl w:ilvl="1" w:tplc="B96AA1D6">
      <w:numFmt w:val="none"/>
      <w:lvlText w:val=""/>
      <w:lvlJc w:val="left"/>
      <w:pPr>
        <w:tabs>
          <w:tab w:val="num" w:pos="360"/>
        </w:tabs>
      </w:pPr>
    </w:lvl>
    <w:lvl w:ilvl="2" w:tplc="F5D209F6">
      <w:numFmt w:val="none"/>
      <w:lvlText w:val=""/>
      <w:lvlJc w:val="left"/>
      <w:pPr>
        <w:tabs>
          <w:tab w:val="num" w:pos="360"/>
        </w:tabs>
      </w:pPr>
    </w:lvl>
    <w:lvl w:ilvl="3" w:tplc="5D22379C">
      <w:numFmt w:val="none"/>
      <w:lvlText w:val=""/>
      <w:lvlJc w:val="left"/>
      <w:pPr>
        <w:tabs>
          <w:tab w:val="num" w:pos="360"/>
        </w:tabs>
      </w:pPr>
    </w:lvl>
    <w:lvl w:ilvl="4" w:tplc="DC342F7C">
      <w:numFmt w:val="none"/>
      <w:lvlText w:val=""/>
      <w:lvlJc w:val="left"/>
      <w:pPr>
        <w:tabs>
          <w:tab w:val="num" w:pos="360"/>
        </w:tabs>
      </w:pPr>
    </w:lvl>
    <w:lvl w:ilvl="5" w:tplc="1C449DE0">
      <w:numFmt w:val="none"/>
      <w:lvlText w:val=""/>
      <w:lvlJc w:val="left"/>
      <w:pPr>
        <w:tabs>
          <w:tab w:val="num" w:pos="360"/>
        </w:tabs>
      </w:pPr>
    </w:lvl>
    <w:lvl w:ilvl="6" w:tplc="1B46C16C">
      <w:numFmt w:val="none"/>
      <w:lvlText w:val=""/>
      <w:lvlJc w:val="left"/>
      <w:pPr>
        <w:tabs>
          <w:tab w:val="num" w:pos="360"/>
        </w:tabs>
      </w:pPr>
    </w:lvl>
    <w:lvl w:ilvl="7" w:tplc="E3ACE968">
      <w:numFmt w:val="none"/>
      <w:lvlText w:val=""/>
      <w:lvlJc w:val="left"/>
      <w:pPr>
        <w:tabs>
          <w:tab w:val="num" w:pos="360"/>
        </w:tabs>
      </w:pPr>
    </w:lvl>
    <w:lvl w:ilvl="8" w:tplc="D396E058">
      <w:numFmt w:val="none"/>
      <w:lvlText w:val=""/>
      <w:lvlJc w:val="left"/>
      <w:pPr>
        <w:tabs>
          <w:tab w:val="num" w:pos="360"/>
        </w:tabs>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5B22"/>
    <w:rsid w:val="00055E31"/>
    <w:rsid w:val="00073050"/>
    <w:rsid w:val="000F0B1C"/>
    <w:rsid w:val="001F7B0B"/>
    <w:rsid w:val="00234FA9"/>
    <w:rsid w:val="00247978"/>
    <w:rsid w:val="00252699"/>
    <w:rsid w:val="00290680"/>
    <w:rsid w:val="002A18DE"/>
    <w:rsid w:val="00315236"/>
    <w:rsid w:val="00384136"/>
    <w:rsid w:val="003D7746"/>
    <w:rsid w:val="00437835"/>
    <w:rsid w:val="00441697"/>
    <w:rsid w:val="00443DFA"/>
    <w:rsid w:val="00452AC8"/>
    <w:rsid w:val="00464AE2"/>
    <w:rsid w:val="004B25AE"/>
    <w:rsid w:val="00504E8A"/>
    <w:rsid w:val="00535D96"/>
    <w:rsid w:val="00575846"/>
    <w:rsid w:val="0061527D"/>
    <w:rsid w:val="006F62F3"/>
    <w:rsid w:val="00777171"/>
    <w:rsid w:val="00784B57"/>
    <w:rsid w:val="00792B9F"/>
    <w:rsid w:val="007E5452"/>
    <w:rsid w:val="007E7B1D"/>
    <w:rsid w:val="007F7D4D"/>
    <w:rsid w:val="008365F8"/>
    <w:rsid w:val="00893C2B"/>
    <w:rsid w:val="00962C27"/>
    <w:rsid w:val="00972EA4"/>
    <w:rsid w:val="00997F1E"/>
    <w:rsid w:val="009F5EBC"/>
    <w:rsid w:val="00A3513C"/>
    <w:rsid w:val="00A52B81"/>
    <w:rsid w:val="00A60E28"/>
    <w:rsid w:val="00A87A06"/>
    <w:rsid w:val="00BF5B22"/>
    <w:rsid w:val="00C32C90"/>
    <w:rsid w:val="00CB659D"/>
    <w:rsid w:val="00E76F35"/>
    <w:rsid w:val="00EB0C57"/>
    <w:rsid w:val="00ED4553"/>
    <w:rsid w:val="00EF1056"/>
    <w:rsid w:val="00EF6E9C"/>
    <w:rsid w:val="00F3426A"/>
    <w:rsid w:val="00FC03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B22"/>
    <w:pPr>
      <w:widowControl w:val="0"/>
      <w:autoSpaceDE w:val="0"/>
      <w:autoSpaceDN w:val="0"/>
      <w:adjustRightInd w:val="0"/>
    </w:pPr>
    <w:rPr>
      <w:rFonts w:ascii="Arial" w:eastAsia="Times New Roman" w:hAnsi="Arial" w:cs="Arial"/>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F5B22"/>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ConsPlusNormal">
    <w:name w:val="ConsPlusNormal Знак"/>
    <w:link w:val="ConsPlusNormal0"/>
    <w:uiPriority w:val="99"/>
    <w:locked/>
    <w:rsid w:val="00BF5B22"/>
    <w:rPr>
      <w:rFonts w:ascii="Arial" w:hAnsi="Arial" w:cs="Arial"/>
      <w:sz w:val="22"/>
      <w:szCs w:val="22"/>
      <w:lang w:val="ru-RU" w:eastAsia="ru-RU" w:bidi="ar-SA"/>
    </w:rPr>
  </w:style>
  <w:style w:type="paragraph" w:customStyle="1" w:styleId="ConsPlusNormal0">
    <w:name w:val="ConsPlusNormal"/>
    <w:link w:val="ConsPlusNormal"/>
    <w:uiPriority w:val="99"/>
    <w:rsid w:val="00BF5B22"/>
    <w:pPr>
      <w:widowControl w:val="0"/>
      <w:autoSpaceDE w:val="0"/>
      <w:autoSpaceDN w:val="0"/>
      <w:adjustRightInd w:val="0"/>
      <w:ind w:firstLine="720"/>
      <w:jc w:val="both"/>
    </w:pPr>
    <w:rPr>
      <w:rFonts w:ascii="Arial" w:hAnsi="Arial" w:cs="Arial"/>
      <w:sz w:val="22"/>
      <w:szCs w:val="22"/>
    </w:rPr>
  </w:style>
  <w:style w:type="paragraph" w:customStyle="1" w:styleId="31">
    <w:name w:val="Основной текст с отступом 31"/>
    <w:basedOn w:val="a"/>
    <w:uiPriority w:val="99"/>
    <w:rsid w:val="00BF5B22"/>
    <w:pPr>
      <w:suppressAutoHyphens/>
      <w:autoSpaceDE/>
      <w:autoSpaceDN/>
      <w:adjustRightInd/>
      <w:spacing w:after="120"/>
      <w:ind w:left="283"/>
    </w:pPr>
    <w:rPr>
      <w:rFonts w:eastAsia="Calibri"/>
      <w:color w:val="000000"/>
      <w:sz w:val="16"/>
      <w:szCs w:val="16"/>
      <w:lang w:val="en-US" w:eastAsia="en-US"/>
    </w:rPr>
  </w:style>
  <w:style w:type="paragraph" w:styleId="a4">
    <w:name w:val="No Spacing"/>
    <w:uiPriority w:val="1"/>
    <w:qFormat/>
    <w:rsid w:val="008365F8"/>
    <w:pPr>
      <w:widowControl w:val="0"/>
      <w:autoSpaceDE w:val="0"/>
      <w:autoSpaceDN w:val="0"/>
      <w:adjustRightInd w:val="0"/>
    </w:pPr>
    <w:rPr>
      <w:rFonts w:ascii="Arial" w:eastAsia="Times New Roman" w:hAnsi="Arial" w:cs="Arial"/>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92C2C-7E08-46BD-894E-C0C817695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4872</Words>
  <Characters>27776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c:creator>
  <cp:keywords/>
  <dc:description/>
  <cp:lastModifiedBy>Галина</cp:lastModifiedBy>
  <cp:revision>18</cp:revision>
  <cp:lastPrinted>2016-11-03T12:02:00Z</cp:lastPrinted>
  <dcterms:created xsi:type="dcterms:W3CDTF">2015-07-30T08:15:00Z</dcterms:created>
  <dcterms:modified xsi:type="dcterms:W3CDTF">2016-11-03T12:07:00Z</dcterms:modified>
</cp:coreProperties>
</file>